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960" w:rsidRDefault="00704E6A" w:rsidP="000C52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ANALISA GELOMBANG KEJUT </w:t>
      </w:r>
      <w:r w:rsidR="000C5282">
        <w:rPr>
          <w:rFonts w:ascii="Times New Roman" w:hAnsi="Times New Roman" w:cs="Times New Roman"/>
          <w:b/>
          <w:sz w:val="24"/>
          <w:szCs w:val="24"/>
        </w:rPr>
        <w:t xml:space="preserve">PADA LENGAN PERSIMPANGAN </w:t>
      </w:r>
      <w:r w:rsidR="00DC1999" w:rsidRPr="00DC1999">
        <w:rPr>
          <w:rFonts w:ascii="Times New Roman" w:hAnsi="Times New Roman" w:cs="Times New Roman"/>
          <w:b/>
          <w:sz w:val="24"/>
          <w:szCs w:val="24"/>
        </w:rPr>
        <w:t xml:space="preserve">TERHADAP </w:t>
      </w:r>
      <w:r w:rsidR="000C5282">
        <w:rPr>
          <w:rFonts w:ascii="Times New Roman" w:hAnsi="Times New Roman" w:cs="Times New Roman"/>
          <w:b/>
          <w:sz w:val="24"/>
          <w:szCs w:val="24"/>
        </w:rPr>
        <w:t xml:space="preserve">ALIRAN ARUS </w:t>
      </w:r>
      <w:r w:rsidR="00DC1999" w:rsidRPr="00DC1999">
        <w:rPr>
          <w:rFonts w:ascii="Times New Roman" w:hAnsi="Times New Roman" w:cs="Times New Roman"/>
          <w:b/>
          <w:sz w:val="24"/>
          <w:szCs w:val="24"/>
        </w:rPr>
        <w:t>LALU</w:t>
      </w:r>
      <w:r w:rsidR="00F73ECB">
        <w:rPr>
          <w:rFonts w:ascii="Times New Roman" w:hAnsi="Times New Roman" w:cs="Times New Roman"/>
          <w:b/>
          <w:sz w:val="24"/>
          <w:szCs w:val="24"/>
        </w:rPr>
        <w:t xml:space="preserve"> </w:t>
      </w:r>
      <w:r w:rsidR="00DC1999" w:rsidRPr="00DC1999">
        <w:rPr>
          <w:rFonts w:ascii="Times New Roman" w:hAnsi="Times New Roman" w:cs="Times New Roman"/>
          <w:b/>
          <w:sz w:val="24"/>
          <w:szCs w:val="24"/>
        </w:rPr>
        <w:t xml:space="preserve">LINTAS </w:t>
      </w:r>
    </w:p>
    <w:p w:rsidR="00DC1999" w:rsidRDefault="00DC1999" w:rsidP="00DD4D20">
      <w:pPr>
        <w:spacing w:line="240" w:lineRule="auto"/>
        <w:jc w:val="center"/>
        <w:rPr>
          <w:rFonts w:ascii="Times New Roman" w:hAnsi="Times New Roman" w:cs="Times New Roman"/>
          <w:b/>
          <w:color w:val="000000" w:themeColor="text1"/>
          <w:sz w:val="24"/>
          <w:szCs w:val="24"/>
        </w:rPr>
      </w:pPr>
    </w:p>
    <w:p w:rsidR="00DD4D20" w:rsidRPr="00DD4D20" w:rsidRDefault="00DD4D20" w:rsidP="00DD4D20">
      <w:pPr>
        <w:tabs>
          <w:tab w:val="left" w:pos="426"/>
        </w:tabs>
        <w:spacing w:after="0" w:line="240" w:lineRule="auto"/>
        <w:jc w:val="center"/>
        <w:rPr>
          <w:rFonts w:ascii="Times New Roman" w:eastAsia="Times New Roman" w:hAnsi="Times New Roman" w:cs="Times New Roman"/>
          <w:b/>
          <w:lang w:eastAsia="en-US"/>
        </w:rPr>
      </w:pPr>
      <w:proofErr w:type="spellStart"/>
      <w:r w:rsidRPr="00DD4D20">
        <w:rPr>
          <w:rFonts w:ascii="Times New Roman" w:eastAsia="Times New Roman" w:hAnsi="Times New Roman" w:cs="Times New Roman"/>
          <w:b/>
          <w:lang w:val="en-US" w:eastAsia="en-US"/>
        </w:rPr>
        <w:t>Zulfhazli</w:t>
      </w:r>
      <w:proofErr w:type="spellEnd"/>
    </w:p>
    <w:p w:rsidR="00DC1999" w:rsidRPr="005468B3" w:rsidRDefault="00157DF6" w:rsidP="00DD4D20">
      <w:pPr>
        <w:pStyle w:val="NoSpacing"/>
        <w:jc w:val="center"/>
        <w:rPr>
          <w:rFonts w:ascii="Times New Roman" w:hAnsi="Times New Roman" w:cs="Times New Roman"/>
          <w:i/>
          <w:sz w:val="20"/>
          <w:szCs w:val="20"/>
        </w:rPr>
      </w:pPr>
      <w:r>
        <w:rPr>
          <w:rFonts w:ascii="Times New Roman" w:hAnsi="Times New Roman" w:cs="Times New Roman"/>
          <w:i/>
          <w:sz w:val="20"/>
          <w:szCs w:val="20"/>
          <w:lang w:val="id-ID"/>
        </w:rPr>
        <w:t xml:space="preserve">Program Studi </w:t>
      </w:r>
      <w:proofErr w:type="spellStart"/>
      <w:r w:rsidR="00DC1999" w:rsidRPr="005468B3">
        <w:rPr>
          <w:rFonts w:ascii="Times New Roman" w:hAnsi="Times New Roman" w:cs="Times New Roman"/>
          <w:i/>
          <w:sz w:val="20"/>
          <w:szCs w:val="20"/>
        </w:rPr>
        <w:t>Jurusan</w:t>
      </w:r>
      <w:proofErr w:type="spellEnd"/>
      <w:r w:rsidR="00DC1999" w:rsidRPr="005468B3">
        <w:rPr>
          <w:rFonts w:ascii="Times New Roman" w:hAnsi="Times New Roman" w:cs="Times New Roman"/>
          <w:i/>
          <w:sz w:val="20"/>
          <w:szCs w:val="20"/>
        </w:rPr>
        <w:t xml:space="preserve"> </w:t>
      </w:r>
      <w:proofErr w:type="spellStart"/>
      <w:r w:rsidR="00DC1999" w:rsidRPr="005468B3">
        <w:rPr>
          <w:rFonts w:ascii="Times New Roman" w:hAnsi="Times New Roman" w:cs="Times New Roman"/>
          <w:i/>
          <w:sz w:val="20"/>
          <w:szCs w:val="20"/>
        </w:rPr>
        <w:t>Teknik</w:t>
      </w:r>
      <w:proofErr w:type="spellEnd"/>
      <w:r w:rsidR="00DC1999" w:rsidRPr="005468B3">
        <w:rPr>
          <w:rFonts w:ascii="Times New Roman" w:hAnsi="Times New Roman" w:cs="Times New Roman"/>
          <w:i/>
          <w:sz w:val="20"/>
          <w:szCs w:val="20"/>
        </w:rPr>
        <w:t xml:space="preserve"> </w:t>
      </w:r>
      <w:proofErr w:type="spellStart"/>
      <w:r w:rsidR="00DC1999" w:rsidRPr="005468B3">
        <w:rPr>
          <w:rFonts w:ascii="Times New Roman" w:hAnsi="Times New Roman" w:cs="Times New Roman"/>
          <w:i/>
          <w:sz w:val="20"/>
          <w:szCs w:val="20"/>
        </w:rPr>
        <w:t>Sipil</w:t>
      </w:r>
      <w:proofErr w:type="spellEnd"/>
      <w:r w:rsidR="00DC1999">
        <w:rPr>
          <w:rFonts w:ascii="Times New Roman" w:hAnsi="Times New Roman" w:cs="Times New Roman"/>
          <w:i/>
          <w:sz w:val="20"/>
          <w:szCs w:val="20"/>
        </w:rPr>
        <w:t xml:space="preserve"> </w:t>
      </w:r>
      <w:proofErr w:type="spellStart"/>
      <w:r w:rsidR="00DC1999">
        <w:rPr>
          <w:rFonts w:ascii="Times New Roman" w:hAnsi="Times New Roman" w:cs="Times New Roman"/>
          <w:i/>
          <w:sz w:val="20"/>
          <w:szCs w:val="20"/>
        </w:rPr>
        <w:t>Fakultas</w:t>
      </w:r>
      <w:proofErr w:type="spellEnd"/>
      <w:r w:rsidR="00DC1999">
        <w:rPr>
          <w:rFonts w:ascii="Times New Roman" w:hAnsi="Times New Roman" w:cs="Times New Roman"/>
          <w:i/>
          <w:sz w:val="20"/>
          <w:szCs w:val="20"/>
        </w:rPr>
        <w:t xml:space="preserve"> </w:t>
      </w:r>
      <w:proofErr w:type="spellStart"/>
      <w:r w:rsidR="00DC1999">
        <w:rPr>
          <w:rFonts w:ascii="Times New Roman" w:hAnsi="Times New Roman" w:cs="Times New Roman"/>
          <w:i/>
          <w:sz w:val="20"/>
          <w:szCs w:val="20"/>
        </w:rPr>
        <w:t>Teknik</w:t>
      </w:r>
      <w:proofErr w:type="spellEnd"/>
      <w:r w:rsidR="00DD4D20">
        <w:rPr>
          <w:rFonts w:ascii="Times New Roman" w:hAnsi="Times New Roman" w:cs="Times New Roman"/>
          <w:i/>
          <w:sz w:val="20"/>
          <w:szCs w:val="20"/>
          <w:lang w:val="id-ID"/>
        </w:rPr>
        <w:t xml:space="preserve"> </w:t>
      </w:r>
      <w:proofErr w:type="spellStart"/>
      <w:r w:rsidR="00DC1999" w:rsidRPr="005468B3">
        <w:rPr>
          <w:rFonts w:ascii="Times New Roman" w:hAnsi="Times New Roman" w:cs="Times New Roman"/>
          <w:i/>
          <w:sz w:val="20"/>
          <w:szCs w:val="20"/>
        </w:rPr>
        <w:t>Universitas</w:t>
      </w:r>
      <w:proofErr w:type="spellEnd"/>
      <w:r w:rsidR="00DC1999" w:rsidRPr="005468B3">
        <w:rPr>
          <w:rFonts w:ascii="Times New Roman" w:hAnsi="Times New Roman" w:cs="Times New Roman"/>
          <w:i/>
          <w:sz w:val="20"/>
          <w:szCs w:val="20"/>
        </w:rPr>
        <w:t xml:space="preserve"> </w:t>
      </w:r>
      <w:proofErr w:type="spellStart"/>
      <w:r w:rsidR="00DC1999" w:rsidRPr="005468B3">
        <w:rPr>
          <w:rFonts w:ascii="Times New Roman" w:hAnsi="Times New Roman" w:cs="Times New Roman"/>
          <w:i/>
          <w:sz w:val="20"/>
          <w:szCs w:val="20"/>
        </w:rPr>
        <w:t>Malikussaleh</w:t>
      </w:r>
      <w:proofErr w:type="spellEnd"/>
    </w:p>
    <w:p w:rsidR="00DC1999" w:rsidRDefault="007C7A0A" w:rsidP="00DC1999">
      <w:pPr>
        <w:pStyle w:val="NoSpacing"/>
        <w:jc w:val="center"/>
        <w:rPr>
          <w:rFonts w:ascii="Times New Roman" w:hAnsi="Times New Roman" w:cs="Times New Roman"/>
          <w:i/>
          <w:sz w:val="20"/>
          <w:szCs w:val="20"/>
          <w:lang w:val="id-ID"/>
        </w:rPr>
      </w:pPr>
      <w:r w:rsidRPr="00471F09">
        <w:rPr>
          <w:rFonts w:ascii="Times New Roman" w:hAnsi="Times New Roman" w:cs="Times New Roman"/>
          <w:i/>
          <w:sz w:val="20"/>
          <w:szCs w:val="20"/>
          <w:lang w:val="id-ID"/>
        </w:rPr>
        <w:t>email</w:t>
      </w:r>
      <w:r w:rsidRPr="007A3976">
        <w:rPr>
          <w:i/>
          <w:lang w:val="id-ID"/>
        </w:rPr>
        <w:t xml:space="preserve">: </w:t>
      </w:r>
      <w:hyperlink r:id="rId6" w:history="1">
        <w:r w:rsidRPr="007C7A0A">
          <w:rPr>
            <w:rFonts w:ascii="Times New Roman" w:hAnsi="Times New Roman" w:cs="Times New Roman"/>
            <w:i/>
            <w:sz w:val="20"/>
            <w:szCs w:val="20"/>
          </w:rPr>
          <w:t>zulfhazli.abdullah@gmail.com</w:t>
        </w:r>
      </w:hyperlink>
    </w:p>
    <w:p w:rsidR="007C7A0A" w:rsidRDefault="007C7A0A" w:rsidP="00DC1999">
      <w:pPr>
        <w:pStyle w:val="NoSpacing"/>
        <w:jc w:val="center"/>
        <w:rPr>
          <w:rFonts w:ascii="Times New Roman" w:hAnsi="Times New Roman" w:cs="Times New Roman"/>
          <w:i/>
          <w:sz w:val="20"/>
          <w:szCs w:val="20"/>
          <w:lang w:val="id-ID"/>
        </w:rPr>
      </w:pPr>
    </w:p>
    <w:p w:rsidR="007C7A0A" w:rsidRPr="007C7A0A" w:rsidRDefault="007C7A0A" w:rsidP="00DC1999">
      <w:pPr>
        <w:pStyle w:val="NoSpacing"/>
        <w:jc w:val="center"/>
        <w:rPr>
          <w:rFonts w:ascii="Times New Roman" w:hAnsi="Times New Roman" w:cs="Times New Roman"/>
          <w:i/>
          <w:sz w:val="20"/>
          <w:szCs w:val="20"/>
          <w:lang w:val="id-ID"/>
        </w:rPr>
      </w:pPr>
    </w:p>
    <w:p w:rsidR="00DC1999" w:rsidRDefault="00DC1999" w:rsidP="00DC1999">
      <w:pPr>
        <w:spacing w:after="0" w:line="360" w:lineRule="auto"/>
        <w:jc w:val="center"/>
        <w:rPr>
          <w:rFonts w:ascii="Times New Roman" w:hAnsi="Times New Roman" w:cs="Times New Roman"/>
          <w:b/>
          <w:sz w:val="24"/>
          <w:szCs w:val="24"/>
        </w:rPr>
      </w:pPr>
      <w:r w:rsidRPr="005468B3">
        <w:rPr>
          <w:rFonts w:ascii="Times New Roman" w:hAnsi="Times New Roman" w:cs="Times New Roman"/>
          <w:b/>
          <w:sz w:val="24"/>
          <w:szCs w:val="24"/>
        </w:rPr>
        <w:t>ABSTRAK</w:t>
      </w:r>
    </w:p>
    <w:p w:rsidR="00DC1999" w:rsidRPr="007C7A0A" w:rsidRDefault="001E2A69" w:rsidP="001E2A69">
      <w:pPr>
        <w:spacing w:after="0" w:line="240" w:lineRule="auto"/>
        <w:ind w:left="851" w:right="849"/>
        <w:jc w:val="both"/>
        <w:rPr>
          <w:rFonts w:ascii="Times New Roman" w:eastAsia="Times New Roman" w:hAnsi="Times New Roman" w:cs="Times New Roman"/>
          <w:color w:val="000000"/>
          <w:sz w:val="20"/>
          <w:szCs w:val="20"/>
        </w:rPr>
      </w:pPr>
      <w:r w:rsidRPr="001E2A69">
        <w:rPr>
          <w:rFonts w:ascii="Times New Roman" w:eastAsia="Times New Roman" w:hAnsi="Times New Roman" w:cs="Times New Roman"/>
          <w:color w:val="000000"/>
          <w:sz w:val="20"/>
          <w:szCs w:val="20"/>
        </w:rPr>
        <w:t>Gelombang kejut terjadi karena adanya pergantian nyala lampu lalu lintas berwarna merah, kendaraan akan berhenti, kepadatan lengan sebelum lampu merah akan meningkat, kecepatan menurun, dan akhirnya terjadi antrian. Gerakan arus lalu lintas yang terjadi pada saat kondisi lampu merah inilah yang disebut dengan gelombang kejut. Perhitungan ukuran kinerja dan kapasitas jalan Indonesia mengaju pada Manual Kapasitas Jalan Indonesia (MKJI) yang dikeluarkan oleh Departemen Pekerjaan Umum Direktorat Jendral Bina Marga pada tahun 1997</w:t>
      </w:r>
      <w:r>
        <w:rPr>
          <w:rFonts w:ascii="Times New Roman" w:eastAsia="Times New Roman" w:hAnsi="Times New Roman" w:cs="Times New Roman"/>
          <w:color w:val="000000"/>
          <w:sz w:val="20"/>
          <w:szCs w:val="20"/>
        </w:rPr>
        <w:t xml:space="preserve">. </w:t>
      </w:r>
      <w:r w:rsidR="00DC1999" w:rsidRPr="007C7A0A">
        <w:rPr>
          <w:rFonts w:ascii="Times New Roman" w:eastAsia="Times New Roman" w:hAnsi="Times New Roman" w:cs="Times New Roman"/>
          <w:color w:val="000000"/>
          <w:sz w:val="20"/>
          <w:szCs w:val="20"/>
        </w:rPr>
        <w:t>Penelitian ini bertujuan untuk mengeta</w:t>
      </w:r>
      <w:r w:rsidR="00F73ECB">
        <w:rPr>
          <w:rFonts w:ascii="Times New Roman" w:eastAsia="Times New Roman" w:hAnsi="Times New Roman" w:cs="Times New Roman"/>
          <w:color w:val="000000"/>
          <w:sz w:val="20"/>
          <w:szCs w:val="20"/>
        </w:rPr>
        <w:t xml:space="preserve">hui hubungan karakteristik lalu </w:t>
      </w:r>
      <w:r w:rsidR="00DC1999" w:rsidRPr="007C7A0A">
        <w:rPr>
          <w:rFonts w:ascii="Times New Roman" w:eastAsia="Times New Roman" w:hAnsi="Times New Roman" w:cs="Times New Roman"/>
          <w:color w:val="000000"/>
          <w:sz w:val="20"/>
          <w:szCs w:val="20"/>
        </w:rPr>
        <w:t xml:space="preserve">lintas, nilai gelombang kejut serta panjang antrian yang di analisa sesuai teori gelombang kejut. Penelitian dilakukan pada </w:t>
      </w:r>
      <w:r w:rsidR="00CC30FE">
        <w:rPr>
          <w:rFonts w:ascii="Times New Roman" w:eastAsia="Times New Roman" w:hAnsi="Times New Roman" w:cs="Times New Roman"/>
          <w:color w:val="000000"/>
          <w:sz w:val="20"/>
          <w:szCs w:val="20"/>
        </w:rPr>
        <w:t xml:space="preserve">lengan </w:t>
      </w:r>
      <w:r w:rsidR="00215E2A">
        <w:rPr>
          <w:rFonts w:ascii="Times New Roman" w:eastAsia="Times New Roman" w:hAnsi="Times New Roman" w:cs="Times New Roman"/>
          <w:color w:val="000000"/>
          <w:sz w:val="20"/>
          <w:szCs w:val="20"/>
        </w:rPr>
        <w:t>persimpang bersinyal</w:t>
      </w:r>
      <w:r w:rsidR="00DC1999" w:rsidRPr="007C7A0A">
        <w:rPr>
          <w:rFonts w:ascii="Times New Roman" w:eastAsia="Times New Roman" w:hAnsi="Times New Roman" w:cs="Times New Roman"/>
          <w:color w:val="000000"/>
          <w:sz w:val="20"/>
          <w:szCs w:val="20"/>
        </w:rPr>
        <w:t xml:space="preserve">. </w:t>
      </w:r>
      <w:r w:rsidR="00215E2A">
        <w:rPr>
          <w:rFonts w:ascii="Times New Roman" w:eastAsia="Times New Roman" w:hAnsi="Times New Roman" w:cs="Times New Roman"/>
          <w:color w:val="000000"/>
          <w:sz w:val="20"/>
          <w:szCs w:val="20"/>
        </w:rPr>
        <w:t>Hasil</w:t>
      </w:r>
      <w:r w:rsidR="00DC1999" w:rsidRPr="007C7A0A">
        <w:rPr>
          <w:rFonts w:ascii="Times New Roman" w:eastAsia="Times New Roman" w:hAnsi="Times New Roman" w:cs="Times New Roman"/>
          <w:color w:val="000000"/>
          <w:sz w:val="20"/>
          <w:szCs w:val="20"/>
        </w:rPr>
        <w:t xml:space="preserve"> analisa diperoleh hasil </w:t>
      </w:r>
      <w:r w:rsidR="00F73ECB">
        <w:rPr>
          <w:rFonts w:ascii="Times New Roman" w:eastAsia="Times New Roman" w:hAnsi="Times New Roman" w:cs="Times New Roman"/>
          <w:color w:val="000000"/>
          <w:sz w:val="20"/>
          <w:szCs w:val="20"/>
        </w:rPr>
        <w:t xml:space="preserve">volume lalu </w:t>
      </w:r>
      <w:r w:rsidR="00DC1999" w:rsidRPr="007C7A0A">
        <w:rPr>
          <w:rFonts w:ascii="Times New Roman" w:eastAsia="Times New Roman" w:hAnsi="Times New Roman" w:cs="Times New Roman"/>
          <w:color w:val="000000"/>
          <w:sz w:val="20"/>
          <w:szCs w:val="20"/>
        </w:rPr>
        <w:t xml:space="preserve">lintas paling padat terjadi pada hari </w:t>
      </w:r>
      <w:r w:rsidR="00CC30FE">
        <w:rPr>
          <w:rFonts w:ascii="Times New Roman" w:eastAsia="Times New Roman" w:hAnsi="Times New Roman" w:cs="Times New Roman"/>
          <w:color w:val="000000"/>
          <w:sz w:val="20"/>
          <w:szCs w:val="20"/>
        </w:rPr>
        <w:t>S</w:t>
      </w:r>
      <w:r w:rsidR="00DC1999" w:rsidRPr="007C7A0A">
        <w:rPr>
          <w:rFonts w:ascii="Times New Roman" w:eastAsia="Times New Roman" w:hAnsi="Times New Roman" w:cs="Times New Roman"/>
          <w:color w:val="000000"/>
          <w:sz w:val="20"/>
          <w:szCs w:val="20"/>
        </w:rPr>
        <w:t xml:space="preserve">enin pagi dengan volume 9281,2 smp/jam dengan kerapatan 630,04 smp/km, arus maksimum (Vmak)  didapat dengan menggunakan model Greenshield terjadi pada pagi hari senin dengan nilai arus 303,58 Smp/Jam, nilai gelombang kejut terbesar dan panjang antrian terpanjang terjadi pada hari rabu dengan nilai gelombang kejut 21,48 </w:t>
      </w:r>
      <w:r w:rsidR="00CC30FE">
        <w:rPr>
          <w:rFonts w:ascii="Times New Roman" w:eastAsia="Times New Roman" w:hAnsi="Times New Roman" w:cs="Times New Roman"/>
          <w:color w:val="000000"/>
          <w:sz w:val="20"/>
          <w:szCs w:val="20"/>
        </w:rPr>
        <w:t>k</w:t>
      </w:r>
      <w:r w:rsidR="00DC1999" w:rsidRPr="007C7A0A">
        <w:rPr>
          <w:rFonts w:ascii="Times New Roman" w:eastAsia="Times New Roman" w:hAnsi="Times New Roman" w:cs="Times New Roman"/>
          <w:color w:val="000000"/>
          <w:sz w:val="20"/>
          <w:szCs w:val="20"/>
        </w:rPr>
        <w:t>m/</w:t>
      </w:r>
      <w:r w:rsidR="00CC30FE">
        <w:rPr>
          <w:rFonts w:ascii="Times New Roman" w:eastAsia="Times New Roman" w:hAnsi="Times New Roman" w:cs="Times New Roman"/>
          <w:color w:val="000000"/>
          <w:sz w:val="20"/>
          <w:szCs w:val="20"/>
        </w:rPr>
        <w:t>j</w:t>
      </w:r>
      <w:r w:rsidR="00DC1999" w:rsidRPr="007C7A0A">
        <w:rPr>
          <w:rFonts w:ascii="Times New Roman" w:eastAsia="Times New Roman" w:hAnsi="Times New Roman" w:cs="Times New Roman"/>
          <w:color w:val="000000"/>
          <w:sz w:val="20"/>
          <w:szCs w:val="20"/>
        </w:rPr>
        <w:t>am dan panjang antrian 197,5 meter. Hal ini menandakan semakin besar nilai gelombang kejut maka semakin besar pula nilai panjang antrian yang didapat.</w:t>
      </w:r>
    </w:p>
    <w:p w:rsidR="007C7A0A" w:rsidRDefault="007C7A0A" w:rsidP="007C7A0A">
      <w:pPr>
        <w:autoSpaceDE w:val="0"/>
        <w:autoSpaceDN w:val="0"/>
        <w:adjustRightInd w:val="0"/>
        <w:spacing w:after="0" w:line="240" w:lineRule="auto"/>
        <w:ind w:left="851" w:right="850"/>
        <w:jc w:val="both"/>
        <w:rPr>
          <w:rFonts w:ascii="Times New Roman" w:eastAsia="Times New Roman" w:hAnsi="Times New Roman" w:cs="Times New Roman"/>
          <w:color w:val="000000"/>
          <w:sz w:val="20"/>
          <w:szCs w:val="20"/>
        </w:rPr>
      </w:pPr>
    </w:p>
    <w:p w:rsidR="00DC1999" w:rsidRPr="007C7A0A" w:rsidRDefault="007C7A0A" w:rsidP="007C7A0A">
      <w:pPr>
        <w:autoSpaceDE w:val="0"/>
        <w:autoSpaceDN w:val="0"/>
        <w:adjustRightInd w:val="0"/>
        <w:spacing w:after="0" w:line="240" w:lineRule="auto"/>
        <w:ind w:left="851" w:right="8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Kata Kunci : </w:t>
      </w:r>
      <w:r w:rsidR="00471F09">
        <w:rPr>
          <w:rFonts w:ascii="Times New Roman" w:eastAsia="Times New Roman" w:hAnsi="Times New Roman" w:cs="Times New Roman"/>
          <w:i/>
          <w:color w:val="000000"/>
          <w:sz w:val="20"/>
          <w:szCs w:val="20"/>
        </w:rPr>
        <w:t>l</w:t>
      </w:r>
      <w:r w:rsidR="00DC1999" w:rsidRPr="007C7A0A">
        <w:rPr>
          <w:rFonts w:ascii="Times New Roman" w:eastAsia="Times New Roman" w:hAnsi="Times New Roman" w:cs="Times New Roman"/>
          <w:i/>
          <w:color w:val="000000"/>
          <w:sz w:val="20"/>
          <w:szCs w:val="20"/>
        </w:rPr>
        <w:t>alu</w:t>
      </w:r>
      <w:r w:rsidRPr="007C7A0A">
        <w:rPr>
          <w:rFonts w:ascii="Times New Roman" w:eastAsia="Times New Roman" w:hAnsi="Times New Roman" w:cs="Times New Roman"/>
          <w:i/>
          <w:color w:val="000000"/>
          <w:sz w:val="20"/>
          <w:szCs w:val="20"/>
        </w:rPr>
        <w:t>-</w:t>
      </w:r>
      <w:r w:rsidR="00DC1999" w:rsidRPr="007C7A0A">
        <w:rPr>
          <w:rFonts w:ascii="Times New Roman" w:eastAsia="Times New Roman" w:hAnsi="Times New Roman" w:cs="Times New Roman"/>
          <w:i/>
          <w:color w:val="000000"/>
          <w:sz w:val="20"/>
          <w:szCs w:val="20"/>
        </w:rPr>
        <w:t>lintas</w:t>
      </w:r>
      <w:r w:rsidR="00DC1999" w:rsidRPr="007C7A0A">
        <w:rPr>
          <w:rFonts w:ascii="Times New Roman" w:eastAsia="Times New Roman" w:hAnsi="Times New Roman" w:cs="Times New Roman"/>
          <w:color w:val="000000"/>
          <w:sz w:val="20"/>
          <w:szCs w:val="20"/>
        </w:rPr>
        <w:t xml:space="preserve">, </w:t>
      </w:r>
      <w:r w:rsidRPr="007C7A0A">
        <w:rPr>
          <w:rFonts w:ascii="Times New Roman" w:eastAsia="Times New Roman" w:hAnsi="Times New Roman" w:cs="Times New Roman"/>
          <w:i/>
          <w:color w:val="000000"/>
          <w:sz w:val="20"/>
          <w:szCs w:val="20"/>
        </w:rPr>
        <w:t>persimpangan,</w:t>
      </w:r>
      <w:r>
        <w:rPr>
          <w:rFonts w:ascii="Times New Roman" w:eastAsia="Times New Roman" w:hAnsi="Times New Roman" w:cs="Times New Roman"/>
          <w:i/>
          <w:color w:val="000000"/>
          <w:sz w:val="20"/>
          <w:szCs w:val="20"/>
        </w:rPr>
        <w:t xml:space="preserve"> g</w:t>
      </w:r>
      <w:r w:rsidR="00DC1999" w:rsidRPr="007C7A0A">
        <w:rPr>
          <w:rFonts w:ascii="Times New Roman" w:eastAsia="Times New Roman" w:hAnsi="Times New Roman" w:cs="Times New Roman"/>
          <w:i/>
          <w:color w:val="000000"/>
          <w:sz w:val="20"/>
          <w:szCs w:val="20"/>
        </w:rPr>
        <w:t>elombang kejut</w:t>
      </w:r>
      <w:r>
        <w:rPr>
          <w:rFonts w:ascii="Times New Roman" w:eastAsia="Times New Roman" w:hAnsi="Times New Roman" w:cs="Times New Roman"/>
          <w:i/>
          <w:color w:val="000000"/>
          <w:sz w:val="20"/>
          <w:szCs w:val="20"/>
        </w:rPr>
        <w:t>, greeshield</w:t>
      </w:r>
    </w:p>
    <w:p w:rsidR="00B478A5" w:rsidRDefault="00B478A5" w:rsidP="00DC1999">
      <w:pPr>
        <w:spacing w:line="240" w:lineRule="auto"/>
        <w:jc w:val="both"/>
        <w:rPr>
          <w:rFonts w:ascii="Times New Roman" w:hAnsi="Times New Roman" w:cs="Times New Roman"/>
          <w:i/>
          <w:sz w:val="20"/>
          <w:szCs w:val="20"/>
        </w:rPr>
      </w:pPr>
    </w:p>
    <w:p w:rsidR="007C7A0A" w:rsidRDefault="00F4681A" w:rsidP="007C7A0A">
      <w:pPr>
        <w:pStyle w:val="ListParagraph"/>
        <w:numPr>
          <w:ilvl w:val="0"/>
          <w:numId w:val="1"/>
        </w:numPr>
        <w:spacing w:after="0" w:line="240" w:lineRule="auto"/>
        <w:ind w:left="567" w:hanging="567"/>
        <w:jc w:val="both"/>
        <w:rPr>
          <w:rFonts w:ascii="Times New Roman" w:hAnsi="Times New Roman" w:cs="Times New Roman"/>
          <w:b/>
          <w:sz w:val="24"/>
          <w:szCs w:val="24"/>
        </w:rPr>
      </w:pPr>
      <w:r w:rsidRPr="007C7A0A">
        <w:rPr>
          <w:rFonts w:ascii="Times New Roman" w:hAnsi="Times New Roman" w:cs="Times New Roman"/>
          <w:b/>
          <w:sz w:val="24"/>
          <w:szCs w:val="24"/>
        </w:rPr>
        <w:t>P</w:t>
      </w:r>
      <w:r w:rsidR="007C7A0A">
        <w:rPr>
          <w:rFonts w:ascii="Times New Roman" w:hAnsi="Times New Roman" w:cs="Times New Roman"/>
          <w:b/>
          <w:sz w:val="24"/>
          <w:szCs w:val="24"/>
        </w:rPr>
        <w:t>endahuluan</w:t>
      </w:r>
    </w:p>
    <w:p w:rsidR="00E348E7" w:rsidRPr="007C7A0A" w:rsidRDefault="00F4681A" w:rsidP="00E348E7">
      <w:pPr>
        <w:spacing w:after="0" w:line="240" w:lineRule="auto"/>
        <w:ind w:firstLine="567"/>
        <w:jc w:val="both"/>
        <w:rPr>
          <w:rFonts w:ascii="Times New Roman" w:hAnsi="Times New Roman" w:cs="Times New Roman"/>
          <w:b/>
          <w:sz w:val="24"/>
          <w:szCs w:val="24"/>
        </w:rPr>
      </w:pPr>
      <w:r w:rsidRPr="007C7A0A">
        <w:rPr>
          <w:rFonts w:ascii="Times New Roman" w:hAnsi="Times New Roman"/>
          <w:sz w:val="24"/>
          <w:szCs w:val="24"/>
        </w:rPr>
        <w:t>Prinsip dasar analisis arus lalu</w:t>
      </w:r>
      <w:r w:rsidR="00013B92">
        <w:rPr>
          <w:rFonts w:ascii="Times New Roman" w:hAnsi="Times New Roman"/>
          <w:sz w:val="24"/>
          <w:szCs w:val="24"/>
        </w:rPr>
        <w:t>-</w:t>
      </w:r>
      <w:r w:rsidRPr="007C7A0A">
        <w:rPr>
          <w:rFonts w:ascii="Times New Roman" w:hAnsi="Times New Roman"/>
          <w:sz w:val="24"/>
          <w:szCs w:val="24"/>
        </w:rPr>
        <w:t xml:space="preserve">lintas pada ruas jalan adalah kecepatan berkurang jika arus bertambah. Pengurangan kecepatan akibat penambahan arus adalah kecil pada arus rendah tetapi lebih besar pada arus yang lebih tinggi. </w:t>
      </w:r>
      <w:r w:rsidRPr="007C7A0A">
        <w:rPr>
          <w:rFonts w:ascii="Times New Roman" w:hAnsi="Times New Roman"/>
          <w:spacing w:val="1"/>
          <w:sz w:val="24"/>
          <w:szCs w:val="24"/>
        </w:rPr>
        <w:t>P</w:t>
      </w:r>
      <w:r w:rsidRPr="007C7A0A">
        <w:rPr>
          <w:rFonts w:ascii="Times New Roman" w:hAnsi="Times New Roman"/>
          <w:spacing w:val="-1"/>
          <w:sz w:val="24"/>
          <w:szCs w:val="24"/>
        </w:rPr>
        <w:t>a</w:t>
      </w:r>
      <w:r w:rsidRPr="007C7A0A">
        <w:rPr>
          <w:rFonts w:ascii="Times New Roman" w:hAnsi="Times New Roman"/>
          <w:sz w:val="24"/>
          <w:szCs w:val="24"/>
        </w:rPr>
        <w:t>da   k</w:t>
      </w:r>
      <w:r w:rsidRPr="007C7A0A">
        <w:rPr>
          <w:rFonts w:ascii="Times New Roman" w:hAnsi="Times New Roman"/>
          <w:spacing w:val="1"/>
          <w:sz w:val="24"/>
          <w:szCs w:val="24"/>
        </w:rPr>
        <w:t>e</w:t>
      </w:r>
      <w:r w:rsidRPr="007C7A0A">
        <w:rPr>
          <w:rFonts w:ascii="Times New Roman" w:hAnsi="Times New Roman"/>
          <w:spacing w:val="-1"/>
          <w:sz w:val="24"/>
          <w:szCs w:val="24"/>
        </w:rPr>
        <w:t>a</w:t>
      </w:r>
      <w:r w:rsidRPr="007C7A0A">
        <w:rPr>
          <w:rFonts w:ascii="Times New Roman" w:hAnsi="Times New Roman"/>
          <w:sz w:val="24"/>
          <w:szCs w:val="24"/>
        </w:rPr>
        <w:t>d</w:t>
      </w:r>
      <w:r w:rsidRPr="007C7A0A">
        <w:rPr>
          <w:rFonts w:ascii="Times New Roman" w:hAnsi="Times New Roman"/>
          <w:spacing w:val="-1"/>
          <w:sz w:val="24"/>
          <w:szCs w:val="24"/>
        </w:rPr>
        <w:t>aa</w:t>
      </w:r>
      <w:r w:rsidRPr="007C7A0A">
        <w:rPr>
          <w:rFonts w:ascii="Times New Roman" w:hAnsi="Times New Roman"/>
          <w:sz w:val="24"/>
          <w:szCs w:val="24"/>
        </w:rPr>
        <w:t xml:space="preserve">n </w:t>
      </w:r>
      <w:r w:rsidRPr="007C7A0A">
        <w:rPr>
          <w:rFonts w:ascii="Times New Roman" w:hAnsi="Times New Roman"/>
          <w:spacing w:val="-1"/>
          <w:sz w:val="24"/>
          <w:szCs w:val="24"/>
        </w:rPr>
        <w:t>ar</w:t>
      </w:r>
      <w:r w:rsidRPr="007C7A0A">
        <w:rPr>
          <w:rFonts w:ascii="Times New Roman" w:hAnsi="Times New Roman"/>
          <w:sz w:val="24"/>
          <w:szCs w:val="24"/>
        </w:rPr>
        <w:t>us b</w:t>
      </w:r>
      <w:r w:rsidRPr="007C7A0A">
        <w:rPr>
          <w:rFonts w:ascii="Times New Roman" w:hAnsi="Times New Roman"/>
          <w:spacing w:val="-1"/>
          <w:sz w:val="24"/>
          <w:szCs w:val="24"/>
        </w:rPr>
        <w:t>e</w:t>
      </w:r>
      <w:r w:rsidRPr="007C7A0A">
        <w:rPr>
          <w:rFonts w:ascii="Times New Roman" w:hAnsi="Times New Roman"/>
          <w:sz w:val="24"/>
          <w:szCs w:val="24"/>
        </w:rPr>
        <w:t>b</w:t>
      </w:r>
      <w:r w:rsidRPr="007C7A0A">
        <w:rPr>
          <w:rFonts w:ascii="Times New Roman" w:hAnsi="Times New Roman"/>
          <w:spacing w:val="-1"/>
          <w:sz w:val="24"/>
          <w:szCs w:val="24"/>
        </w:rPr>
        <w:t>a</w:t>
      </w:r>
      <w:r w:rsidRPr="007C7A0A">
        <w:rPr>
          <w:rFonts w:ascii="Times New Roman" w:hAnsi="Times New Roman"/>
          <w:sz w:val="24"/>
          <w:szCs w:val="24"/>
        </w:rPr>
        <w:t xml:space="preserve">s, </w:t>
      </w:r>
      <w:r w:rsidRPr="007C7A0A">
        <w:rPr>
          <w:rFonts w:ascii="Times New Roman" w:hAnsi="Times New Roman"/>
          <w:spacing w:val="1"/>
          <w:sz w:val="24"/>
          <w:szCs w:val="24"/>
        </w:rPr>
        <w:t>a</w:t>
      </w:r>
      <w:r w:rsidRPr="007C7A0A">
        <w:rPr>
          <w:rFonts w:ascii="Times New Roman" w:hAnsi="Times New Roman"/>
          <w:spacing w:val="-1"/>
          <w:sz w:val="24"/>
          <w:szCs w:val="24"/>
        </w:rPr>
        <w:t>r</w:t>
      </w:r>
      <w:r w:rsidRPr="007C7A0A">
        <w:rPr>
          <w:rFonts w:ascii="Times New Roman" w:hAnsi="Times New Roman"/>
          <w:sz w:val="24"/>
          <w:szCs w:val="24"/>
        </w:rPr>
        <w:t>us k</w:t>
      </w:r>
      <w:r w:rsidRPr="007C7A0A">
        <w:rPr>
          <w:rFonts w:ascii="Times New Roman" w:hAnsi="Times New Roman"/>
          <w:spacing w:val="-1"/>
          <w:sz w:val="24"/>
          <w:szCs w:val="24"/>
        </w:rPr>
        <w:t>e</w:t>
      </w:r>
      <w:r w:rsidRPr="007C7A0A">
        <w:rPr>
          <w:rFonts w:ascii="Times New Roman" w:hAnsi="Times New Roman"/>
          <w:sz w:val="24"/>
          <w:szCs w:val="24"/>
        </w:rPr>
        <w:t>n</w:t>
      </w:r>
      <w:r w:rsidRPr="007C7A0A">
        <w:rPr>
          <w:rFonts w:ascii="Times New Roman" w:hAnsi="Times New Roman"/>
          <w:spacing w:val="2"/>
          <w:sz w:val="24"/>
          <w:szCs w:val="24"/>
        </w:rPr>
        <w:t>d</w:t>
      </w:r>
      <w:r w:rsidRPr="007C7A0A">
        <w:rPr>
          <w:rFonts w:ascii="Times New Roman" w:hAnsi="Times New Roman"/>
          <w:spacing w:val="-1"/>
          <w:sz w:val="24"/>
          <w:szCs w:val="24"/>
        </w:rPr>
        <w:t>ar</w:t>
      </w:r>
      <w:r w:rsidRPr="007C7A0A">
        <w:rPr>
          <w:rFonts w:ascii="Times New Roman" w:hAnsi="Times New Roman"/>
          <w:spacing w:val="1"/>
          <w:sz w:val="24"/>
          <w:szCs w:val="24"/>
        </w:rPr>
        <w:t>a</w:t>
      </w:r>
      <w:r w:rsidRPr="007C7A0A">
        <w:rPr>
          <w:rFonts w:ascii="Times New Roman" w:hAnsi="Times New Roman"/>
          <w:spacing w:val="-1"/>
          <w:sz w:val="24"/>
          <w:szCs w:val="24"/>
        </w:rPr>
        <w:t>a</w:t>
      </w:r>
      <w:r w:rsidRPr="007C7A0A">
        <w:rPr>
          <w:rFonts w:ascii="Times New Roman" w:hAnsi="Times New Roman"/>
          <w:sz w:val="24"/>
          <w:szCs w:val="24"/>
        </w:rPr>
        <w:t>n</w:t>
      </w:r>
      <w:r w:rsidRPr="007C7A0A">
        <w:rPr>
          <w:rFonts w:ascii="Times New Roman" w:hAnsi="Times New Roman"/>
          <w:spacing w:val="2"/>
          <w:sz w:val="24"/>
          <w:szCs w:val="24"/>
        </w:rPr>
        <w:t xml:space="preserve"> </w:t>
      </w:r>
      <w:r w:rsidRPr="007C7A0A">
        <w:rPr>
          <w:rFonts w:ascii="Times New Roman" w:hAnsi="Times New Roman"/>
          <w:spacing w:val="-1"/>
          <w:sz w:val="24"/>
          <w:szCs w:val="24"/>
        </w:rPr>
        <w:t>a</w:t>
      </w:r>
      <w:r w:rsidRPr="007C7A0A">
        <w:rPr>
          <w:rFonts w:ascii="Times New Roman" w:hAnsi="Times New Roman"/>
          <w:sz w:val="24"/>
          <w:szCs w:val="24"/>
        </w:rPr>
        <w:t>k</w:t>
      </w:r>
      <w:r w:rsidRPr="007C7A0A">
        <w:rPr>
          <w:rFonts w:ascii="Times New Roman" w:hAnsi="Times New Roman"/>
          <w:spacing w:val="-1"/>
          <w:sz w:val="24"/>
          <w:szCs w:val="24"/>
        </w:rPr>
        <w:t>a</w:t>
      </w:r>
      <w:r w:rsidRPr="007C7A0A">
        <w:rPr>
          <w:rFonts w:ascii="Times New Roman" w:hAnsi="Times New Roman"/>
          <w:sz w:val="24"/>
          <w:szCs w:val="24"/>
        </w:rPr>
        <w:t>n m</w:t>
      </w:r>
      <w:r w:rsidRPr="007C7A0A">
        <w:rPr>
          <w:rFonts w:ascii="Times New Roman" w:hAnsi="Times New Roman"/>
          <w:spacing w:val="-1"/>
          <w:sz w:val="24"/>
          <w:szCs w:val="24"/>
        </w:rPr>
        <w:t>e</w:t>
      </w:r>
      <w:r w:rsidRPr="007C7A0A">
        <w:rPr>
          <w:rFonts w:ascii="Times New Roman" w:hAnsi="Times New Roman"/>
          <w:sz w:val="24"/>
          <w:szCs w:val="24"/>
        </w:rPr>
        <w:t>l</w:t>
      </w:r>
      <w:r w:rsidRPr="007C7A0A">
        <w:rPr>
          <w:rFonts w:ascii="Times New Roman" w:hAnsi="Times New Roman"/>
          <w:spacing w:val="-1"/>
          <w:sz w:val="24"/>
          <w:szCs w:val="24"/>
        </w:rPr>
        <w:t>a</w:t>
      </w:r>
      <w:r w:rsidRPr="007C7A0A">
        <w:rPr>
          <w:rFonts w:ascii="Times New Roman" w:hAnsi="Times New Roman"/>
          <w:sz w:val="24"/>
          <w:szCs w:val="24"/>
        </w:rPr>
        <w:t xml:space="preserve">ju </w:t>
      </w:r>
      <w:r w:rsidRPr="007C7A0A">
        <w:rPr>
          <w:rFonts w:ascii="Times New Roman" w:hAnsi="Times New Roman"/>
          <w:spacing w:val="2"/>
          <w:sz w:val="24"/>
          <w:szCs w:val="24"/>
        </w:rPr>
        <w:t>d</w:t>
      </w:r>
      <w:r w:rsidRPr="007C7A0A">
        <w:rPr>
          <w:rFonts w:ascii="Times New Roman" w:hAnsi="Times New Roman"/>
          <w:spacing w:val="-1"/>
          <w:sz w:val="24"/>
          <w:szCs w:val="24"/>
        </w:rPr>
        <w:t>e</w:t>
      </w:r>
      <w:r w:rsidRPr="007C7A0A">
        <w:rPr>
          <w:rFonts w:ascii="Times New Roman" w:hAnsi="Times New Roman"/>
          <w:spacing w:val="2"/>
          <w:sz w:val="24"/>
          <w:szCs w:val="24"/>
        </w:rPr>
        <w:t>n</w:t>
      </w:r>
      <w:r w:rsidRPr="007C7A0A">
        <w:rPr>
          <w:rFonts w:ascii="Times New Roman" w:hAnsi="Times New Roman"/>
          <w:spacing w:val="-2"/>
          <w:sz w:val="24"/>
          <w:szCs w:val="24"/>
        </w:rPr>
        <w:t>g</w:t>
      </w:r>
      <w:r w:rsidRPr="007C7A0A">
        <w:rPr>
          <w:rFonts w:ascii="Times New Roman" w:hAnsi="Times New Roman"/>
          <w:spacing w:val="-1"/>
          <w:sz w:val="24"/>
          <w:szCs w:val="24"/>
        </w:rPr>
        <w:t>a</w:t>
      </w:r>
      <w:r w:rsidRPr="007C7A0A">
        <w:rPr>
          <w:rFonts w:ascii="Times New Roman" w:hAnsi="Times New Roman"/>
          <w:sz w:val="24"/>
          <w:szCs w:val="24"/>
        </w:rPr>
        <w:t>n k</w:t>
      </w:r>
      <w:r w:rsidRPr="007C7A0A">
        <w:rPr>
          <w:rFonts w:ascii="Times New Roman" w:hAnsi="Times New Roman"/>
          <w:spacing w:val="-1"/>
          <w:sz w:val="24"/>
          <w:szCs w:val="24"/>
        </w:rPr>
        <w:t>ece</w:t>
      </w:r>
      <w:r w:rsidRPr="007C7A0A">
        <w:rPr>
          <w:rFonts w:ascii="Times New Roman" w:hAnsi="Times New Roman"/>
          <w:spacing w:val="2"/>
          <w:sz w:val="24"/>
          <w:szCs w:val="24"/>
        </w:rPr>
        <w:t>p</w:t>
      </w:r>
      <w:r w:rsidRPr="007C7A0A">
        <w:rPr>
          <w:rFonts w:ascii="Times New Roman" w:hAnsi="Times New Roman"/>
          <w:spacing w:val="-1"/>
          <w:sz w:val="24"/>
          <w:szCs w:val="24"/>
        </w:rPr>
        <w:t>a</w:t>
      </w:r>
      <w:r w:rsidRPr="007C7A0A">
        <w:rPr>
          <w:rFonts w:ascii="Times New Roman" w:hAnsi="Times New Roman"/>
          <w:sz w:val="24"/>
          <w:szCs w:val="24"/>
        </w:rPr>
        <w:t>t</w:t>
      </w:r>
      <w:r w:rsidRPr="007C7A0A">
        <w:rPr>
          <w:rFonts w:ascii="Times New Roman" w:hAnsi="Times New Roman"/>
          <w:spacing w:val="-1"/>
          <w:sz w:val="24"/>
          <w:szCs w:val="24"/>
        </w:rPr>
        <w:t>a</w:t>
      </w:r>
      <w:r w:rsidRPr="007C7A0A">
        <w:rPr>
          <w:rFonts w:ascii="Times New Roman" w:hAnsi="Times New Roman"/>
          <w:sz w:val="24"/>
          <w:szCs w:val="24"/>
        </w:rPr>
        <w:t>n</w:t>
      </w:r>
      <w:r w:rsidRPr="007C7A0A">
        <w:rPr>
          <w:rFonts w:ascii="Times New Roman" w:hAnsi="Times New Roman"/>
          <w:spacing w:val="1"/>
          <w:sz w:val="24"/>
          <w:szCs w:val="24"/>
        </w:rPr>
        <w:t xml:space="preserve"> </w:t>
      </w:r>
      <w:r w:rsidRPr="007C7A0A">
        <w:rPr>
          <w:rFonts w:ascii="Times New Roman" w:hAnsi="Times New Roman"/>
          <w:sz w:val="24"/>
          <w:szCs w:val="24"/>
        </w:rPr>
        <w:t>t</w:t>
      </w:r>
      <w:r w:rsidRPr="007C7A0A">
        <w:rPr>
          <w:rFonts w:ascii="Times New Roman" w:hAnsi="Times New Roman"/>
          <w:spacing w:val="-1"/>
          <w:sz w:val="24"/>
          <w:szCs w:val="24"/>
        </w:rPr>
        <w:t>er</w:t>
      </w:r>
      <w:r w:rsidRPr="007C7A0A">
        <w:rPr>
          <w:rFonts w:ascii="Times New Roman" w:hAnsi="Times New Roman"/>
          <w:sz w:val="24"/>
          <w:szCs w:val="24"/>
        </w:rPr>
        <w:t>t</w:t>
      </w:r>
      <w:r w:rsidRPr="007C7A0A">
        <w:rPr>
          <w:rFonts w:ascii="Times New Roman" w:hAnsi="Times New Roman"/>
          <w:spacing w:val="-1"/>
          <w:sz w:val="24"/>
          <w:szCs w:val="24"/>
        </w:rPr>
        <w:t>e</w:t>
      </w:r>
      <w:r w:rsidRPr="007C7A0A">
        <w:rPr>
          <w:rFonts w:ascii="Times New Roman" w:hAnsi="Times New Roman"/>
          <w:sz w:val="24"/>
          <w:szCs w:val="24"/>
        </w:rPr>
        <w:t>ntu,</w:t>
      </w:r>
      <w:r w:rsidRPr="007C7A0A">
        <w:rPr>
          <w:rFonts w:ascii="Times New Roman" w:hAnsi="Times New Roman"/>
          <w:spacing w:val="1"/>
          <w:sz w:val="24"/>
          <w:szCs w:val="24"/>
        </w:rPr>
        <w:t xml:space="preserve"> </w:t>
      </w:r>
      <w:r w:rsidRPr="007C7A0A">
        <w:rPr>
          <w:rFonts w:ascii="Times New Roman" w:hAnsi="Times New Roman"/>
          <w:spacing w:val="3"/>
          <w:sz w:val="24"/>
          <w:szCs w:val="24"/>
        </w:rPr>
        <w:t>t</w:t>
      </w:r>
      <w:r w:rsidRPr="007C7A0A">
        <w:rPr>
          <w:rFonts w:ascii="Times New Roman" w:hAnsi="Times New Roman"/>
          <w:spacing w:val="-1"/>
          <w:sz w:val="24"/>
          <w:szCs w:val="24"/>
        </w:rPr>
        <w:t>e</w:t>
      </w:r>
      <w:r w:rsidRPr="007C7A0A">
        <w:rPr>
          <w:rFonts w:ascii="Times New Roman" w:hAnsi="Times New Roman"/>
          <w:sz w:val="24"/>
          <w:szCs w:val="24"/>
        </w:rPr>
        <w:t>t</w:t>
      </w:r>
      <w:r w:rsidRPr="007C7A0A">
        <w:rPr>
          <w:rFonts w:ascii="Times New Roman" w:hAnsi="Times New Roman"/>
          <w:spacing w:val="1"/>
          <w:sz w:val="24"/>
          <w:szCs w:val="24"/>
        </w:rPr>
        <w:t>a</w:t>
      </w:r>
      <w:r w:rsidRPr="007C7A0A">
        <w:rPr>
          <w:rFonts w:ascii="Times New Roman" w:hAnsi="Times New Roman"/>
          <w:sz w:val="24"/>
          <w:szCs w:val="24"/>
        </w:rPr>
        <w:t>pi</w:t>
      </w:r>
      <w:r w:rsidRPr="007C7A0A">
        <w:rPr>
          <w:rFonts w:ascii="Times New Roman" w:hAnsi="Times New Roman"/>
          <w:spacing w:val="2"/>
          <w:sz w:val="24"/>
          <w:szCs w:val="24"/>
        </w:rPr>
        <w:t xml:space="preserve"> </w:t>
      </w:r>
      <w:r w:rsidRPr="007C7A0A">
        <w:rPr>
          <w:rFonts w:ascii="Times New Roman" w:hAnsi="Times New Roman"/>
          <w:sz w:val="24"/>
          <w:szCs w:val="24"/>
        </w:rPr>
        <w:t xml:space="preserve">bila </w:t>
      </w:r>
      <w:r w:rsidRPr="007C7A0A">
        <w:rPr>
          <w:rFonts w:ascii="Times New Roman" w:hAnsi="Times New Roman"/>
          <w:spacing w:val="-1"/>
          <w:sz w:val="24"/>
          <w:szCs w:val="24"/>
        </w:rPr>
        <w:t>ar</w:t>
      </w:r>
      <w:r w:rsidRPr="007C7A0A">
        <w:rPr>
          <w:rFonts w:ascii="Times New Roman" w:hAnsi="Times New Roman"/>
          <w:sz w:val="24"/>
          <w:szCs w:val="24"/>
        </w:rPr>
        <w:t>us</w:t>
      </w:r>
      <w:r w:rsidRPr="007C7A0A">
        <w:rPr>
          <w:rFonts w:ascii="Times New Roman" w:hAnsi="Times New Roman"/>
          <w:spacing w:val="1"/>
          <w:sz w:val="24"/>
          <w:szCs w:val="24"/>
        </w:rPr>
        <w:t xml:space="preserve"> </w:t>
      </w:r>
      <w:r w:rsidRPr="007C7A0A">
        <w:rPr>
          <w:rFonts w:ascii="Times New Roman" w:hAnsi="Times New Roman"/>
          <w:sz w:val="24"/>
          <w:szCs w:val="24"/>
        </w:rPr>
        <w:t>t</w:t>
      </w:r>
      <w:r w:rsidRPr="007C7A0A">
        <w:rPr>
          <w:rFonts w:ascii="Times New Roman" w:hAnsi="Times New Roman"/>
          <w:spacing w:val="2"/>
          <w:sz w:val="24"/>
          <w:szCs w:val="24"/>
        </w:rPr>
        <w:t>e</w:t>
      </w:r>
      <w:r w:rsidRPr="007C7A0A">
        <w:rPr>
          <w:rFonts w:ascii="Times New Roman" w:hAnsi="Times New Roman"/>
          <w:spacing w:val="-1"/>
          <w:sz w:val="24"/>
          <w:szCs w:val="24"/>
        </w:rPr>
        <w:t>r</w:t>
      </w:r>
      <w:r w:rsidRPr="007C7A0A">
        <w:rPr>
          <w:rFonts w:ascii="Times New Roman" w:hAnsi="Times New Roman"/>
          <w:sz w:val="24"/>
          <w:szCs w:val="24"/>
        </w:rPr>
        <w:t>s</w:t>
      </w:r>
      <w:r w:rsidRPr="007C7A0A">
        <w:rPr>
          <w:rFonts w:ascii="Times New Roman" w:hAnsi="Times New Roman"/>
          <w:spacing w:val="-1"/>
          <w:sz w:val="24"/>
          <w:szCs w:val="24"/>
        </w:rPr>
        <w:t>e</w:t>
      </w:r>
      <w:r w:rsidRPr="007C7A0A">
        <w:rPr>
          <w:rFonts w:ascii="Times New Roman" w:hAnsi="Times New Roman"/>
          <w:sz w:val="24"/>
          <w:szCs w:val="24"/>
        </w:rPr>
        <w:t>but m</w:t>
      </w:r>
      <w:r w:rsidRPr="007C7A0A">
        <w:rPr>
          <w:rFonts w:ascii="Times New Roman" w:hAnsi="Times New Roman"/>
          <w:spacing w:val="-1"/>
          <w:sz w:val="24"/>
          <w:szCs w:val="24"/>
        </w:rPr>
        <w:t>e</w:t>
      </w:r>
      <w:r w:rsidRPr="007C7A0A">
        <w:rPr>
          <w:rFonts w:ascii="Times New Roman" w:hAnsi="Times New Roman"/>
          <w:sz w:val="24"/>
          <w:szCs w:val="24"/>
        </w:rPr>
        <w:t>nd</w:t>
      </w:r>
      <w:r w:rsidRPr="007C7A0A">
        <w:rPr>
          <w:rFonts w:ascii="Times New Roman" w:hAnsi="Times New Roman"/>
          <w:spacing w:val="-1"/>
          <w:sz w:val="24"/>
          <w:szCs w:val="24"/>
        </w:rPr>
        <w:t>a</w:t>
      </w:r>
      <w:r w:rsidRPr="007C7A0A">
        <w:rPr>
          <w:rFonts w:ascii="Times New Roman" w:hAnsi="Times New Roman"/>
          <w:sz w:val="24"/>
          <w:szCs w:val="24"/>
        </w:rPr>
        <w:t>p</w:t>
      </w:r>
      <w:r w:rsidRPr="007C7A0A">
        <w:rPr>
          <w:rFonts w:ascii="Times New Roman" w:hAnsi="Times New Roman"/>
          <w:spacing w:val="-1"/>
          <w:sz w:val="24"/>
          <w:szCs w:val="24"/>
        </w:rPr>
        <w:t>a</w:t>
      </w:r>
      <w:r w:rsidRPr="007C7A0A">
        <w:rPr>
          <w:rFonts w:ascii="Times New Roman" w:hAnsi="Times New Roman"/>
          <w:sz w:val="24"/>
          <w:szCs w:val="24"/>
        </w:rPr>
        <w:t>t</w:t>
      </w:r>
      <w:r w:rsidRPr="007C7A0A">
        <w:rPr>
          <w:rFonts w:ascii="Times New Roman" w:hAnsi="Times New Roman"/>
          <w:spacing w:val="3"/>
          <w:sz w:val="24"/>
          <w:szCs w:val="24"/>
        </w:rPr>
        <w:t xml:space="preserve"> </w:t>
      </w:r>
      <w:r w:rsidRPr="007C7A0A">
        <w:rPr>
          <w:rFonts w:ascii="Times New Roman" w:hAnsi="Times New Roman"/>
          <w:spacing w:val="-2"/>
          <w:sz w:val="24"/>
          <w:szCs w:val="24"/>
        </w:rPr>
        <w:t>g</w:t>
      </w:r>
      <w:r w:rsidRPr="007C7A0A">
        <w:rPr>
          <w:rFonts w:ascii="Times New Roman" w:hAnsi="Times New Roman"/>
          <w:spacing w:val="-1"/>
          <w:sz w:val="24"/>
          <w:szCs w:val="24"/>
        </w:rPr>
        <w:t>a</w:t>
      </w:r>
      <w:r w:rsidRPr="007C7A0A">
        <w:rPr>
          <w:rFonts w:ascii="Times New Roman" w:hAnsi="Times New Roman"/>
          <w:spacing w:val="2"/>
          <w:sz w:val="24"/>
          <w:szCs w:val="24"/>
        </w:rPr>
        <w:t>n</w:t>
      </w:r>
      <w:r w:rsidRPr="007C7A0A">
        <w:rPr>
          <w:rFonts w:ascii="Times New Roman" w:hAnsi="Times New Roman"/>
          <w:sz w:val="24"/>
          <w:szCs w:val="24"/>
        </w:rPr>
        <w:t>g</w:t>
      </w:r>
      <w:r w:rsidRPr="007C7A0A">
        <w:rPr>
          <w:rFonts w:ascii="Times New Roman" w:hAnsi="Times New Roman"/>
          <w:spacing w:val="-2"/>
          <w:sz w:val="24"/>
          <w:szCs w:val="24"/>
        </w:rPr>
        <w:t>g</w:t>
      </w:r>
      <w:r w:rsidRPr="007C7A0A">
        <w:rPr>
          <w:rFonts w:ascii="Times New Roman" w:hAnsi="Times New Roman"/>
          <w:sz w:val="24"/>
          <w:szCs w:val="24"/>
        </w:rPr>
        <w:t>u</w:t>
      </w:r>
      <w:r w:rsidRPr="007C7A0A">
        <w:rPr>
          <w:rFonts w:ascii="Times New Roman" w:hAnsi="Times New Roman"/>
          <w:spacing w:val="-1"/>
          <w:sz w:val="24"/>
          <w:szCs w:val="24"/>
        </w:rPr>
        <w:t>a</w:t>
      </w:r>
      <w:r w:rsidRPr="007C7A0A">
        <w:rPr>
          <w:rFonts w:ascii="Times New Roman" w:hAnsi="Times New Roman"/>
          <w:sz w:val="24"/>
          <w:szCs w:val="24"/>
        </w:rPr>
        <w:t xml:space="preserve">n, </w:t>
      </w:r>
      <w:r w:rsidRPr="007C7A0A">
        <w:rPr>
          <w:rFonts w:ascii="Times New Roman" w:hAnsi="Times New Roman"/>
          <w:spacing w:val="3"/>
          <w:sz w:val="24"/>
          <w:szCs w:val="24"/>
        </w:rPr>
        <w:t>m</w:t>
      </w:r>
      <w:r w:rsidRPr="007C7A0A">
        <w:rPr>
          <w:rFonts w:ascii="Times New Roman" w:hAnsi="Times New Roman"/>
          <w:spacing w:val="-1"/>
          <w:sz w:val="24"/>
          <w:szCs w:val="24"/>
        </w:rPr>
        <w:t>a</w:t>
      </w:r>
      <w:r w:rsidRPr="007C7A0A">
        <w:rPr>
          <w:rFonts w:ascii="Times New Roman" w:hAnsi="Times New Roman"/>
          <w:sz w:val="24"/>
          <w:szCs w:val="24"/>
        </w:rPr>
        <w:t xml:space="preserve">ka </w:t>
      </w:r>
      <w:r w:rsidRPr="007C7A0A">
        <w:rPr>
          <w:rFonts w:ascii="Times New Roman" w:hAnsi="Times New Roman"/>
          <w:spacing w:val="-1"/>
          <w:sz w:val="24"/>
          <w:szCs w:val="24"/>
        </w:rPr>
        <w:t>a</w:t>
      </w:r>
      <w:r w:rsidRPr="007C7A0A">
        <w:rPr>
          <w:rFonts w:ascii="Times New Roman" w:hAnsi="Times New Roman"/>
          <w:sz w:val="24"/>
          <w:szCs w:val="24"/>
        </w:rPr>
        <w:t>k</w:t>
      </w:r>
      <w:r w:rsidRPr="007C7A0A">
        <w:rPr>
          <w:rFonts w:ascii="Times New Roman" w:hAnsi="Times New Roman"/>
          <w:spacing w:val="-1"/>
          <w:sz w:val="24"/>
          <w:szCs w:val="24"/>
        </w:rPr>
        <w:t>a</w:t>
      </w:r>
      <w:r w:rsidRPr="007C7A0A">
        <w:rPr>
          <w:rFonts w:ascii="Times New Roman" w:hAnsi="Times New Roman"/>
          <w:sz w:val="24"/>
          <w:szCs w:val="24"/>
        </w:rPr>
        <w:t>n t</w:t>
      </w:r>
      <w:r w:rsidRPr="007C7A0A">
        <w:rPr>
          <w:rFonts w:ascii="Times New Roman" w:hAnsi="Times New Roman"/>
          <w:spacing w:val="1"/>
          <w:sz w:val="24"/>
          <w:szCs w:val="24"/>
        </w:rPr>
        <w:t>e</w:t>
      </w:r>
      <w:r w:rsidRPr="007C7A0A">
        <w:rPr>
          <w:rFonts w:ascii="Times New Roman" w:hAnsi="Times New Roman"/>
          <w:spacing w:val="-1"/>
          <w:sz w:val="24"/>
          <w:szCs w:val="24"/>
        </w:rPr>
        <w:t>r</w:t>
      </w:r>
      <w:r w:rsidRPr="007C7A0A">
        <w:rPr>
          <w:rFonts w:ascii="Times New Roman" w:hAnsi="Times New Roman"/>
          <w:sz w:val="24"/>
          <w:szCs w:val="24"/>
        </w:rPr>
        <w:t>j</w:t>
      </w:r>
      <w:r w:rsidRPr="007C7A0A">
        <w:rPr>
          <w:rFonts w:ascii="Times New Roman" w:hAnsi="Times New Roman"/>
          <w:spacing w:val="-1"/>
          <w:sz w:val="24"/>
          <w:szCs w:val="24"/>
        </w:rPr>
        <w:t>a</w:t>
      </w:r>
      <w:r w:rsidRPr="007C7A0A">
        <w:rPr>
          <w:rFonts w:ascii="Times New Roman" w:hAnsi="Times New Roman"/>
          <w:sz w:val="24"/>
          <w:szCs w:val="24"/>
        </w:rPr>
        <w:t>di</w:t>
      </w:r>
      <w:r w:rsidRPr="007C7A0A">
        <w:rPr>
          <w:rFonts w:ascii="Times New Roman" w:hAnsi="Times New Roman"/>
          <w:spacing w:val="5"/>
          <w:sz w:val="24"/>
          <w:szCs w:val="24"/>
        </w:rPr>
        <w:t>n</w:t>
      </w:r>
      <w:r w:rsidRPr="007C7A0A">
        <w:rPr>
          <w:rFonts w:ascii="Times New Roman" w:hAnsi="Times New Roman"/>
          <w:spacing w:val="-5"/>
          <w:sz w:val="24"/>
          <w:szCs w:val="24"/>
        </w:rPr>
        <w:t>y</w:t>
      </w:r>
      <w:r w:rsidRPr="007C7A0A">
        <w:rPr>
          <w:rFonts w:ascii="Times New Roman" w:hAnsi="Times New Roman"/>
          <w:sz w:val="24"/>
          <w:szCs w:val="24"/>
        </w:rPr>
        <w:t>a p</w:t>
      </w:r>
      <w:r w:rsidRPr="007C7A0A">
        <w:rPr>
          <w:rFonts w:ascii="Times New Roman" w:hAnsi="Times New Roman"/>
          <w:spacing w:val="-1"/>
          <w:sz w:val="24"/>
          <w:szCs w:val="24"/>
        </w:rPr>
        <w:t>e</w:t>
      </w:r>
      <w:r w:rsidRPr="007C7A0A">
        <w:rPr>
          <w:rFonts w:ascii="Times New Roman" w:hAnsi="Times New Roman"/>
          <w:sz w:val="24"/>
          <w:szCs w:val="24"/>
        </w:rPr>
        <w:t>n</w:t>
      </w:r>
      <w:r w:rsidRPr="007C7A0A">
        <w:rPr>
          <w:rFonts w:ascii="Times New Roman" w:hAnsi="Times New Roman"/>
          <w:spacing w:val="-2"/>
          <w:sz w:val="24"/>
          <w:szCs w:val="24"/>
        </w:rPr>
        <w:t>g</w:t>
      </w:r>
      <w:r w:rsidRPr="007C7A0A">
        <w:rPr>
          <w:rFonts w:ascii="Times New Roman" w:hAnsi="Times New Roman"/>
          <w:spacing w:val="2"/>
          <w:sz w:val="24"/>
          <w:szCs w:val="24"/>
        </w:rPr>
        <w:t>u</w:t>
      </w:r>
      <w:r w:rsidRPr="007C7A0A">
        <w:rPr>
          <w:rFonts w:ascii="Times New Roman" w:hAnsi="Times New Roman"/>
          <w:spacing w:val="-1"/>
          <w:sz w:val="24"/>
          <w:szCs w:val="24"/>
        </w:rPr>
        <w:t>ra</w:t>
      </w:r>
      <w:r w:rsidRPr="007C7A0A">
        <w:rPr>
          <w:rFonts w:ascii="Times New Roman" w:hAnsi="Times New Roman"/>
          <w:spacing w:val="2"/>
          <w:sz w:val="24"/>
          <w:szCs w:val="24"/>
        </w:rPr>
        <w:t>n</w:t>
      </w:r>
      <w:r w:rsidRPr="007C7A0A">
        <w:rPr>
          <w:rFonts w:ascii="Times New Roman" w:hAnsi="Times New Roman"/>
          <w:spacing w:val="-2"/>
          <w:sz w:val="24"/>
          <w:szCs w:val="24"/>
        </w:rPr>
        <w:t>g</w:t>
      </w:r>
      <w:r w:rsidRPr="007C7A0A">
        <w:rPr>
          <w:rFonts w:ascii="Times New Roman" w:hAnsi="Times New Roman"/>
          <w:spacing w:val="-1"/>
          <w:sz w:val="24"/>
          <w:szCs w:val="24"/>
        </w:rPr>
        <w:t>a</w:t>
      </w:r>
      <w:r w:rsidRPr="007C7A0A">
        <w:rPr>
          <w:rFonts w:ascii="Times New Roman" w:hAnsi="Times New Roman"/>
          <w:sz w:val="24"/>
          <w:szCs w:val="24"/>
        </w:rPr>
        <w:t>n</w:t>
      </w:r>
      <w:r w:rsidRPr="007C7A0A">
        <w:rPr>
          <w:rFonts w:ascii="Times New Roman" w:hAnsi="Times New Roman"/>
          <w:spacing w:val="5"/>
          <w:sz w:val="24"/>
          <w:szCs w:val="24"/>
        </w:rPr>
        <w:t xml:space="preserve"> </w:t>
      </w:r>
      <w:r w:rsidRPr="007C7A0A">
        <w:rPr>
          <w:rFonts w:ascii="Times New Roman" w:hAnsi="Times New Roman"/>
          <w:spacing w:val="-1"/>
          <w:sz w:val="24"/>
          <w:szCs w:val="24"/>
        </w:rPr>
        <w:t>ar</w:t>
      </w:r>
      <w:r w:rsidRPr="007C7A0A">
        <w:rPr>
          <w:rFonts w:ascii="Times New Roman" w:hAnsi="Times New Roman"/>
          <w:sz w:val="24"/>
          <w:szCs w:val="24"/>
        </w:rPr>
        <w:t>us</w:t>
      </w:r>
      <w:r w:rsidRPr="007C7A0A">
        <w:rPr>
          <w:rFonts w:ascii="Times New Roman" w:hAnsi="Times New Roman"/>
          <w:spacing w:val="3"/>
          <w:sz w:val="24"/>
          <w:szCs w:val="24"/>
        </w:rPr>
        <w:t xml:space="preserve"> </w:t>
      </w:r>
      <w:r w:rsidRPr="007C7A0A">
        <w:rPr>
          <w:rFonts w:ascii="Times New Roman" w:hAnsi="Times New Roman"/>
          <w:sz w:val="24"/>
          <w:szCs w:val="24"/>
        </w:rPr>
        <w:t>d</w:t>
      </w:r>
      <w:r w:rsidRPr="007C7A0A">
        <w:rPr>
          <w:rFonts w:ascii="Times New Roman" w:hAnsi="Times New Roman"/>
          <w:spacing w:val="-1"/>
          <w:sz w:val="24"/>
          <w:szCs w:val="24"/>
        </w:rPr>
        <w:t>a</w:t>
      </w:r>
      <w:r w:rsidRPr="007C7A0A">
        <w:rPr>
          <w:rFonts w:ascii="Times New Roman" w:hAnsi="Times New Roman"/>
          <w:sz w:val="24"/>
          <w:szCs w:val="24"/>
        </w:rPr>
        <w:t>n</w:t>
      </w:r>
      <w:r w:rsidRPr="007C7A0A">
        <w:rPr>
          <w:rFonts w:ascii="Times New Roman" w:hAnsi="Times New Roman"/>
          <w:spacing w:val="5"/>
          <w:sz w:val="24"/>
          <w:szCs w:val="24"/>
        </w:rPr>
        <w:t xml:space="preserve"> </w:t>
      </w:r>
      <w:r w:rsidRPr="007C7A0A">
        <w:rPr>
          <w:rFonts w:ascii="Times New Roman" w:hAnsi="Times New Roman"/>
          <w:spacing w:val="-2"/>
          <w:sz w:val="24"/>
          <w:szCs w:val="24"/>
        </w:rPr>
        <w:t>y</w:t>
      </w:r>
      <w:r w:rsidRPr="007C7A0A">
        <w:rPr>
          <w:rFonts w:ascii="Times New Roman" w:hAnsi="Times New Roman"/>
          <w:spacing w:val="-1"/>
          <w:sz w:val="24"/>
          <w:szCs w:val="24"/>
        </w:rPr>
        <w:t>a</w:t>
      </w:r>
      <w:r w:rsidRPr="007C7A0A">
        <w:rPr>
          <w:rFonts w:ascii="Times New Roman" w:hAnsi="Times New Roman"/>
          <w:sz w:val="24"/>
          <w:szCs w:val="24"/>
        </w:rPr>
        <w:t>ng s</w:t>
      </w:r>
      <w:r w:rsidRPr="007C7A0A">
        <w:rPr>
          <w:rFonts w:ascii="Times New Roman" w:hAnsi="Times New Roman"/>
          <w:spacing w:val="-1"/>
          <w:sz w:val="24"/>
          <w:szCs w:val="24"/>
        </w:rPr>
        <w:t>e</w:t>
      </w:r>
      <w:r w:rsidRPr="007C7A0A">
        <w:rPr>
          <w:rFonts w:ascii="Times New Roman" w:hAnsi="Times New Roman"/>
          <w:spacing w:val="3"/>
          <w:sz w:val="24"/>
          <w:szCs w:val="24"/>
        </w:rPr>
        <w:t>t</w:t>
      </w:r>
      <w:r w:rsidRPr="007C7A0A">
        <w:rPr>
          <w:rFonts w:ascii="Times New Roman" w:hAnsi="Times New Roman"/>
          <w:spacing w:val="-1"/>
          <w:sz w:val="24"/>
          <w:szCs w:val="24"/>
        </w:rPr>
        <w:t>er</w:t>
      </w:r>
      <w:r w:rsidRPr="007C7A0A">
        <w:rPr>
          <w:rFonts w:ascii="Times New Roman" w:hAnsi="Times New Roman"/>
          <w:sz w:val="24"/>
          <w:szCs w:val="24"/>
        </w:rPr>
        <w:t>us</w:t>
      </w:r>
      <w:r w:rsidRPr="007C7A0A">
        <w:rPr>
          <w:rFonts w:ascii="Times New Roman" w:hAnsi="Times New Roman"/>
          <w:spacing w:val="5"/>
          <w:sz w:val="24"/>
          <w:szCs w:val="24"/>
        </w:rPr>
        <w:t>n</w:t>
      </w:r>
      <w:r w:rsidRPr="007C7A0A">
        <w:rPr>
          <w:rFonts w:ascii="Times New Roman" w:hAnsi="Times New Roman"/>
          <w:spacing w:val="-5"/>
          <w:sz w:val="24"/>
          <w:szCs w:val="24"/>
        </w:rPr>
        <w:t>y</w:t>
      </w:r>
      <w:r w:rsidRPr="007C7A0A">
        <w:rPr>
          <w:rFonts w:ascii="Times New Roman" w:hAnsi="Times New Roman"/>
          <w:sz w:val="24"/>
          <w:szCs w:val="24"/>
        </w:rPr>
        <w:t>a</w:t>
      </w:r>
      <w:r w:rsidRPr="007C7A0A">
        <w:rPr>
          <w:rFonts w:ascii="Times New Roman" w:hAnsi="Times New Roman"/>
          <w:spacing w:val="2"/>
          <w:sz w:val="24"/>
          <w:szCs w:val="24"/>
        </w:rPr>
        <w:t xml:space="preserve"> </w:t>
      </w:r>
      <w:r w:rsidRPr="007C7A0A">
        <w:rPr>
          <w:rFonts w:ascii="Times New Roman" w:hAnsi="Times New Roman"/>
          <w:spacing w:val="-1"/>
          <w:sz w:val="24"/>
          <w:szCs w:val="24"/>
        </w:rPr>
        <w:t>a</w:t>
      </w:r>
      <w:r w:rsidRPr="007C7A0A">
        <w:rPr>
          <w:rFonts w:ascii="Times New Roman" w:hAnsi="Times New Roman"/>
          <w:spacing w:val="2"/>
          <w:sz w:val="24"/>
          <w:szCs w:val="24"/>
        </w:rPr>
        <w:t>k</w:t>
      </w:r>
      <w:r w:rsidRPr="007C7A0A">
        <w:rPr>
          <w:rFonts w:ascii="Times New Roman" w:hAnsi="Times New Roman"/>
          <w:spacing w:val="-1"/>
          <w:sz w:val="24"/>
          <w:szCs w:val="24"/>
        </w:rPr>
        <w:t>a</w:t>
      </w:r>
      <w:r w:rsidRPr="007C7A0A">
        <w:rPr>
          <w:rFonts w:ascii="Times New Roman" w:hAnsi="Times New Roman"/>
          <w:sz w:val="24"/>
          <w:szCs w:val="24"/>
        </w:rPr>
        <w:t>n m</w:t>
      </w:r>
      <w:r w:rsidRPr="007C7A0A">
        <w:rPr>
          <w:rFonts w:ascii="Times New Roman" w:hAnsi="Times New Roman"/>
          <w:spacing w:val="-1"/>
          <w:sz w:val="24"/>
          <w:szCs w:val="24"/>
        </w:rPr>
        <w:t>e</w:t>
      </w:r>
      <w:r w:rsidRPr="007C7A0A">
        <w:rPr>
          <w:rFonts w:ascii="Times New Roman" w:hAnsi="Times New Roman"/>
          <w:sz w:val="24"/>
          <w:szCs w:val="24"/>
        </w:rPr>
        <w:t>ng</w:t>
      </w:r>
      <w:r w:rsidRPr="007C7A0A">
        <w:rPr>
          <w:rFonts w:ascii="Times New Roman" w:hAnsi="Times New Roman"/>
          <w:spacing w:val="-1"/>
          <w:sz w:val="24"/>
          <w:szCs w:val="24"/>
        </w:rPr>
        <w:t>a</w:t>
      </w:r>
      <w:r w:rsidRPr="007C7A0A">
        <w:rPr>
          <w:rFonts w:ascii="Times New Roman" w:hAnsi="Times New Roman"/>
          <w:sz w:val="24"/>
          <w:szCs w:val="24"/>
        </w:rPr>
        <w:t>kib</w:t>
      </w:r>
      <w:r w:rsidRPr="007C7A0A">
        <w:rPr>
          <w:rFonts w:ascii="Times New Roman" w:hAnsi="Times New Roman"/>
          <w:spacing w:val="-1"/>
          <w:sz w:val="24"/>
          <w:szCs w:val="24"/>
        </w:rPr>
        <w:t>a</w:t>
      </w:r>
      <w:r w:rsidRPr="007C7A0A">
        <w:rPr>
          <w:rFonts w:ascii="Times New Roman" w:hAnsi="Times New Roman"/>
          <w:sz w:val="24"/>
          <w:szCs w:val="24"/>
        </w:rPr>
        <w:t>tk</w:t>
      </w:r>
      <w:r w:rsidRPr="007C7A0A">
        <w:rPr>
          <w:rFonts w:ascii="Times New Roman" w:hAnsi="Times New Roman"/>
          <w:spacing w:val="-1"/>
          <w:sz w:val="24"/>
          <w:szCs w:val="24"/>
        </w:rPr>
        <w:t>a</w:t>
      </w:r>
      <w:r w:rsidRPr="007C7A0A">
        <w:rPr>
          <w:rFonts w:ascii="Times New Roman" w:hAnsi="Times New Roman"/>
          <w:sz w:val="24"/>
          <w:szCs w:val="24"/>
        </w:rPr>
        <w:t>n</w:t>
      </w:r>
      <w:r w:rsidRPr="007C7A0A">
        <w:rPr>
          <w:rFonts w:ascii="Times New Roman" w:hAnsi="Times New Roman"/>
          <w:spacing w:val="2"/>
          <w:sz w:val="24"/>
          <w:szCs w:val="24"/>
        </w:rPr>
        <w:t xml:space="preserve"> </w:t>
      </w:r>
      <w:r w:rsidRPr="007C7A0A">
        <w:rPr>
          <w:rFonts w:ascii="Times New Roman" w:hAnsi="Times New Roman"/>
          <w:sz w:val="24"/>
          <w:szCs w:val="24"/>
        </w:rPr>
        <w:t>k</w:t>
      </w:r>
      <w:r w:rsidRPr="007C7A0A">
        <w:rPr>
          <w:rFonts w:ascii="Times New Roman" w:hAnsi="Times New Roman"/>
          <w:spacing w:val="1"/>
          <w:sz w:val="24"/>
          <w:szCs w:val="24"/>
        </w:rPr>
        <w:t>e</w:t>
      </w:r>
      <w:r w:rsidRPr="007C7A0A">
        <w:rPr>
          <w:rFonts w:ascii="Times New Roman" w:hAnsi="Times New Roman"/>
          <w:spacing w:val="-1"/>
          <w:sz w:val="24"/>
          <w:szCs w:val="24"/>
        </w:rPr>
        <w:t>ra</w:t>
      </w:r>
      <w:r w:rsidRPr="007C7A0A">
        <w:rPr>
          <w:rFonts w:ascii="Times New Roman" w:hAnsi="Times New Roman"/>
          <w:sz w:val="24"/>
          <w:szCs w:val="24"/>
        </w:rPr>
        <w:t>p</w:t>
      </w:r>
      <w:r w:rsidRPr="007C7A0A">
        <w:rPr>
          <w:rFonts w:ascii="Times New Roman" w:hAnsi="Times New Roman"/>
          <w:spacing w:val="-1"/>
          <w:sz w:val="24"/>
          <w:szCs w:val="24"/>
        </w:rPr>
        <w:t>a</w:t>
      </w:r>
      <w:r w:rsidRPr="007C7A0A">
        <w:rPr>
          <w:rFonts w:ascii="Times New Roman" w:hAnsi="Times New Roman"/>
          <w:spacing w:val="3"/>
          <w:sz w:val="24"/>
          <w:szCs w:val="24"/>
        </w:rPr>
        <w:t>t</w:t>
      </w:r>
      <w:r w:rsidRPr="007C7A0A">
        <w:rPr>
          <w:rFonts w:ascii="Times New Roman" w:hAnsi="Times New Roman"/>
          <w:spacing w:val="-1"/>
          <w:sz w:val="24"/>
          <w:szCs w:val="24"/>
        </w:rPr>
        <w:t>a</w:t>
      </w:r>
      <w:r w:rsidRPr="007C7A0A">
        <w:rPr>
          <w:rFonts w:ascii="Times New Roman" w:hAnsi="Times New Roman"/>
          <w:sz w:val="24"/>
          <w:szCs w:val="24"/>
        </w:rPr>
        <w:t>n</w:t>
      </w:r>
      <w:r w:rsidRPr="007C7A0A">
        <w:rPr>
          <w:rFonts w:ascii="Times New Roman" w:hAnsi="Times New Roman"/>
          <w:spacing w:val="5"/>
          <w:sz w:val="24"/>
          <w:szCs w:val="24"/>
        </w:rPr>
        <w:t xml:space="preserve"> </w:t>
      </w:r>
      <w:r w:rsidRPr="007C7A0A">
        <w:rPr>
          <w:rFonts w:ascii="Times New Roman" w:hAnsi="Times New Roman"/>
          <w:spacing w:val="-5"/>
          <w:sz w:val="24"/>
          <w:szCs w:val="24"/>
        </w:rPr>
        <w:t>y</w:t>
      </w:r>
      <w:r w:rsidRPr="007C7A0A">
        <w:rPr>
          <w:rFonts w:ascii="Times New Roman" w:hAnsi="Times New Roman"/>
          <w:spacing w:val="1"/>
          <w:sz w:val="24"/>
          <w:szCs w:val="24"/>
        </w:rPr>
        <w:t>a</w:t>
      </w:r>
      <w:r w:rsidRPr="007C7A0A">
        <w:rPr>
          <w:rFonts w:ascii="Times New Roman" w:hAnsi="Times New Roman"/>
          <w:spacing w:val="2"/>
          <w:sz w:val="24"/>
          <w:szCs w:val="24"/>
        </w:rPr>
        <w:t>n</w:t>
      </w:r>
      <w:r w:rsidRPr="007C7A0A">
        <w:rPr>
          <w:rFonts w:ascii="Times New Roman" w:hAnsi="Times New Roman"/>
          <w:sz w:val="24"/>
          <w:szCs w:val="24"/>
        </w:rPr>
        <w:t>g s</w:t>
      </w:r>
      <w:r w:rsidRPr="007C7A0A">
        <w:rPr>
          <w:rFonts w:ascii="Times New Roman" w:hAnsi="Times New Roman"/>
          <w:spacing w:val="-1"/>
          <w:sz w:val="24"/>
          <w:szCs w:val="24"/>
        </w:rPr>
        <w:t>e</w:t>
      </w:r>
      <w:r w:rsidRPr="007C7A0A">
        <w:rPr>
          <w:rFonts w:ascii="Times New Roman" w:hAnsi="Times New Roman"/>
          <w:sz w:val="24"/>
          <w:szCs w:val="24"/>
        </w:rPr>
        <w:t>m</w:t>
      </w:r>
      <w:r w:rsidRPr="007C7A0A">
        <w:rPr>
          <w:rFonts w:ascii="Times New Roman" w:hAnsi="Times New Roman"/>
          <w:spacing w:val="-1"/>
          <w:sz w:val="24"/>
          <w:szCs w:val="24"/>
        </w:rPr>
        <w:t>a</w:t>
      </w:r>
      <w:r w:rsidRPr="007C7A0A">
        <w:rPr>
          <w:rFonts w:ascii="Times New Roman" w:hAnsi="Times New Roman"/>
          <w:sz w:val="24"/>
          <w:szCs w:val="24"/>
        </w:rPr>
        <w:t>kin m</w:t>
      </w:r>
      <w:r w:rsidRPr="007C7A0A">
        <w:rPr>
          <w:rFonts w:ascii="Times New Roman" w:hAnsi="Times New Roman"/>
          <w:spacing w:val="-1"/>
          <w:sz w:val="24"/>
          <w:szCs w:val="24"/>
        </w:rPr>
        <w:t>e</w:t>
      </w:r>
      <w:r w:rsidRPr="007C7A0A">
        <w:rPr>
          <w:rFonts w:ascii="Times New Roman" w:hAnsi="Times New Roman"/>
          <w:sz w:val="24"/>
          <w:szCs w:val="24"/>
        </w:rPr>
        <w:t>nin</w:t>
      </w:r>
      <w:r w:rsidRPr="007C7A0A">
        <w:rPr>
          <w:rFonts w:ascii="Times New Roman" w:hAnsi="Times New Roman"/>
          <w:spacing w:val="-2"/>
          <w:sz w:val="24"/>
          <w:szCs w:val="24"/>
        </w:rPr>
        <w:t>g</w:t>
      </w:r>
      <w:r w:rsidRPr="007C7A0A">
        <w:rPr>
          <w:rFonts w:ascii="Times New Roman" w:hAnsi="Times New Roman"/>
          <w:sz w:val="24"/>
          <w:szCs w:val="24"/>
        </w:rPr>
        <w:t>k</w:t>
      </w:r>
      <w:r w:rsidRPr="007C7A0A">
        <w:rPr>
          <w:rFonts w:ascii="Times New Roman" w:hAnsi="Times New Roman"/>
          <w:spacing w:val="-1"/>
          <w:sz w:val="24"/>
          <w:szCs w:val="24"/>
        </w:rPr>
        <w:t>a</w:t>
      </w:r>
      <w:r w:rsidRPr="007C7A0A">
        <w:rPr>
          <w:rFonts w:ascii="Times New Roman" w:hAnsi="Times New Roman"/>
          <w:sz w:val="24"/>
          <w:szCs w:val="24"/>
        </w:rPr>
        <w:t>t</w:t>
      </w:r>
      <w:r w:rsidRPr="007C7A0A">
        <w:rPr>
          <w:rFonts w:ascii="Times New Roman" w:hAnsi="Times New Roman"/>
          <w:spacing w:val="2"/>
          <w:sz w:val="24"/>
          <w:szCs w:val="24"/>
        </w:rPr>
        <w:t xml:space="preserve"> </w:t>
      </w:r>
      <w:r w:rsidRPr="007C7A0A">
        <w:rPr>
          <w:rFonts w:ascii="Times New Roman" w:hAnsi="Times New Roman"/>
          <w:sz w:val="24"/>
          <w:szCs w:val="24"/>
        </w:rPr>
        <w:t>d</w:t>
      </w:r>
      <w:r w:rsidRPr="007C7A0A">
        <w:rPr>
          <w:rFonts w:ascii="Times New Roman" w:hAnsi="Times New Roman"/>
          <w:spacing w:val="-1"/>
          <w:sz w:val="24"/>
          <w:szCs w:val="24"/>
        </w:rPr>
        <w:t>a</w:t>
      </w:r>
      <w:r w:rsidRPr="007C7A0A">
        <w:rPr>
          <w:rFonts w:ascii="Times New Roman" w:hAnsi="Times New Roman"/>
          <w:sz w:val="24"/>
          <w:szCs w:val="24"/>
        </w:rPr>
        <w:t>n</w:t>
      </w:r>
      <w:r w:rsidRPr="007C7A0A">
        <w:rPr>
          <w:rFonts w:ascii="Times New Roman" w:hAnsi="Times New Roman"/>
          <w:spacing w:val="1"/>
          <w:sz w:val="24"/>
          <w:szCs w:val="24"/>
        </w:rPr>
        <w:t xml:space="preserve"> </w:t>
      </w:r>
      <w:r w:rsidRPr="007C7A0A">
        <w:rPr>
          <w:rFonts w:ascii="Times New Roman" w:hAnsi="Times New Roman"/>
          <w:sz w:val="24"/>
          <w:szCs w:val="24"/>
        </w:rPr>
        <w:t>t</w:t>
      </w:r>
      <w:r w:rsidRPr="007C7A0A">
        <w:rPr>
          <w:rFonts w:ascii="Times New Roman" w:hAnsi="Times New Roman"/>
          <w:spacing w:val="-1"/>
          <w:sz w:val="24"/>
          <w:szCs w:val="24"/>
        </w:rPr>
        <w:t>er</w:t>
      </w:r>
      <w:r w:rsidRPr="007C7A0A">
        <w:rPr>
          <w:rFonts w:ascii="Times New Roman" w:hAnsi="Times New Roman"/>
          <w:spacing w:val="3"/>
          <w:sz w:val="24"/>
          <w:szCs w:val="24"/>
        </w:rPr>
        <w:t>j</w:t>
      </w:r>
      <w:r w:rsidRPr="007C7A0A">
        <w:rPr>
          <w:rFonts w:ascii="Times New Roman" w:hAnsi="Times New Roman"/>
          <w:spacing w:val="1"/>
          <w:sz w:val="24"/>
          <w:szCs w:val="24"/>
        </w:rPr>
        <w:t>a</w:t>
      </w:r>
      <w:r w:rsidRPr="007C7A0A">
        <w:rPr>
          <w:rFonts w:ascii="Times New Roman" w:hAnsi="Times New Roman"/>
          <w:sz w:val="24"/>
          <w:szCs w:val="24"/>
        </w:rPr>
        <w:t>di</w:t>
      </w:r>
      <w:r w:rsidRPr="007C7A0A">
        <w:rPr>
          <w:rFonts w:ascii="Times New Roman" w:hAnsi="Times New Roman"/>
          <w:spacing w:val="2"/>
          <w:sz w:val="24"/>
          <w:szCs w:val="24"/>
        </w:rPr>
        <w:t>n</w:t>
      </w:r>
      <w:r w:rsidRPr="007C7A0A">
        <w:rPr>
          <w:rFonts w:ascii="Times New Roman" w:hAnsi="Times New Roman"/>
          <w:spacing w:val="-5"/>
          <w:sz w:val="24"/>
          <w:szCs w:val="24"/>
        </w:rPr>
        <w:t>y</w:t>
      </w:r>
      <w:r w:rsidRPr="007C7A0A">
        <w:rPr>
          <w:rFonts w:ascii="Times New Roman" w:hAnsi="Times New Roman"/>
          <w:sz w:val="24"/>
          <w:szCs w:val="24"/>
        </w:rPr>
        <w:t>a p</w:t>
      </w:r>
      <w:r w:rsidRPr="007C7A0A">
        <w:rPr>
          <w:rFonts w:ascii="Times New Roman" w:hAnsi="Times New Roman"/>
          <w:spacing w:val="-1"/>
          <w:sz w:val="24"/>
          <w:szCs w:val="24"/>
        </w:rPr>
        <w:t>e</w:t>
      </w:r>
      <w:r w:rsidRPr="007C7A0A">
        <w:rPr>
          <w:rFonts w:ascii="Times New Roman" w:hAnsi="Times New Roman"/>
          <w:spacing w:val="2"/>
          <w:sz w:val="24"/>
          <w:szCs w:val="24"/>
        </w:rPr>
        <w:t>n</w:t>
      </w:r>
      <w:r w:rsidRPr="007C7A0A">
        <w:rPr>
          <w:rFonts w:ascii="Times New Roman" w:hAnsi="Times New Roman"/>
          <w:spacing w:val="-2"/>
          <w:sz w:val="24"/>
          <w:szCs w:val="24"/>
        </w:rPr>
        <w:t>g</w:t>
      </w:r>
      <w:r w:rsidRPr="007C7A0A">
        <w:rPr>
          <w:rFonts w:ascii="Times New Roman" w:hAnsi="Times New Roman"/>
          <w:spacing w:val="2"/>
          <w:sz w:val="24"/>
          <w:szCs w:val="24"/>
        </w:rPr>
        <w:t>u</w:t>
      </w:r>
      <w:r w:rsidRPr="007C7A0A">
        <w:rPr>
          <w:rFonts w:ascii="Times New Roman" w:hAnsi="Times New Roman"/>
          <w:spacing w:val="-1"/>
          <w:sz w:val="24"/>
          <w:szCs w:val="24"/>
        </w:rPr>
        <w:t>ra</w:t>
      </w:r>
      <w:r w:rsidRPr="007C7A0A">
        <w:rPr>
          <w:rFonts w:ascii="Times New Roman" w:hAnsi="Times New Roman"/>
          <w:spacing w:val="2"/>
          <w:sz w:val="24"/>
          <w:szCs w:val="24"/>
        </w:rPr>
        <w:t>n</w:t>
      </w:r>
      <w:r w:rsidRPr="007C7A0A">
        <w:rPr>
          <w:rFonts w:ascii="Times New Roman" w:hAnsi="Times New Roman"/>
          <w:spacing w:val="-2"/>
          <w:sz w:val="24"/>
          <w:szCs w:val="24"/>
        </w:rPr>
        <w:t>g</w:t>
      </w:r>
      <w:r w:rsidRPr="007C7A0A">
        <w:rPr>
          <w:rFonts w:ascii="Times New Roman" w:hAnsi="Times New Roman"/>
          <w:spacing w:val="-1"/>
          <w:sz w:val="24"/>
          <w:szCs w:val="24"/>
        </w:rPr>
        <w:t>a</w:t>
      </w:r>
      <w:r w:rsidRPr="007C7A0A">
        <w:rPr>
          <w:rFonts w:ascii="Times New Roman" w:hAnsi="Times New Roman"/>
          <w:sz w:val="24"/>
          <w:szCs w:val="24"/>
        </w:rPr>
        <w:t>n k</w:t>
      </w:r>
      <w:r w:rsidRPr="007C7A0A">
        <w:rPr>
          <w:rFonts w:ascii="Times New Roman" w:hAnsi="Times New Roman"/>
          <w:spacing w:val="-1"/>
          <w:sz w:val="24"/>
          <w:szCs w:val="24"/>
        </w:rPr>
        <w:t>ece</w:t>
      </w:r>
      <w:r w:rsidRPr="007C7A0A">
        <w:rPr>
          <w:rFonts w:ascii="Times New Roman" w:hAnsi="Times New Roman"/>
          <w:spacing w:val="2"/>
          <w:sz w:val="24"/>
          <w:szCs w:val="24"/>
        </w:rPr>
        <w:t>p</w:t>
      </w:r>
      <w:r w:rsidRPr="007C7A0A">
        <w:rPr>
          <w:rFonts w:ascii="Times New Roman" w:hAnsi="Times New Roman"/>
          <w:spacing w:val="-1"/>
          <w:sz w:val="24"/>
          <w:szCs w:val="24"/>
        </w:rPr>
        <w:t>a</w:t>
      </w:r>
      <w:r w:rsidRPr="007C7A0A">
        <w:rPr>
          <w:rFonts w:ascii="Times New Roman" w:hAnsi="Times New Roman"/>
          <w:sz w:val="24"/>
          <w:szCs w:val="24"/>
        </w:rPr>
        <w:t>t</w:t>
      </w:r>
      <w:r w:rsidRPr="007C7A0A">
        <w:rPr>
          <w:rFonts w:ascii="Times New Roman" w:hAnsi="Times New Roman"/>
          <w:spacing w:val="-1"/>
          <w:sz w:val="24"/>
          <w:szCs w:val="24"/>
        </w:rPr>
        <w:t>a</w:t>
      </w:r>
      <w:r w:rsidRPr="007C7A0A">
        <w:rPr>
          <w:rFonts w:ascii="Times New Roman" w:hAnsi="Times New Roman"/>
          <w:sz w:val="24"/>
          <w:szCs w:val="24"/>
        </w:rPr>
        <w:t>n k</w:t>
      </w:r>
      <w:r w:rsidRPr="007C7A0A">
        <w:rPr>
          <w:rFonts w:ascii="Times New Roman" w:hAnsi="Times New Roman"/>
          <w:spacing w:val="-1"/>
          <w:sz w:val="24"/>
          <w:szCs w:val="24"/>
        </w:rPr>
        <w:t>e</w:t>
      </w:r>
      <w:r w:rsidRPr="007C7A0A">
        <w:rPr>
          <w:rFonts w:ascii="Times New Roman" w:hAnsi="Times New Roman"/>
          <w:sz w:val="24"/>
          <w:szCs w:val="24"/>
        </w:rPr>
        <w:t>n</w:t>
      </w:r>
      <w:r w:rsidRPr="007C7A0A">
        <w:rPr>
          <w:rFonts w:ascii="Times New Roman" w:hAnsi="Times New Roman"/>
          <w:spacing w:val="2"/>
          <w:sz w:val="24"/>
          <w:szCs w:val="24"/>
        </w:rPr>
        <w:t>d</w:t>
      </w:r>
      <w:r w:rsidRPr="007C7A0A">
        <w:rPr>
          <w:rFonts w:ascii="Times New Roman" w:hAnsi="Times New Roman"/>
          <w:spacing w:val="-1"/>
          <w:sz w:val="24"/>
          <w:szCs w:val="24"/>
        </w:rPr>
        <w:t>ar</w:t>
      </w:r>
      <w:r w:rsidRPr="007C7A0A">
        <w:rPr>
          <w:rFonts w:ascii="Times New Roman" w:hAnsi="Times New Roman"/>
          <w:spacing w:val="1"/>
          <w:sz w:val="24"/>
          <w:szCs w:val="24"/>
        </w:rPr>
        <w:t>a</w:t>
      </w:r>
      <w:r w:rsidRPr="007C7A0A">
        <w:rPr>
          <w:rFonts w:ascii="Times New Roman" w:hAnsi="Times New Roman"/>
          <w:spacing w:val="-1"/>
          <w:sz w:val="24"/>
          <w:szCs w:val="24"/>
        </w:rPr>
        <w:t>a</w:t>
      </w:r>
      <w:r w:rsidRPr="007C7A0A">
        <w:rPr>
          <w:rFonts w:ascii="Times New Roman" w:hAnsi="Times New Roman"/>
          <w:sz w:val="24"/>
          <w:szCs w:val="24"/>
        </w:rPr>
        <w:t>n sehingga dapat menimbulkan panjang antrian.</w:t>
      </w:r>
      <w:r w:rsidR="00E348E7">
        <w:rPr>
          <w:rFonts w:ascii="Times New Roman" w:hAnsi="Times New Roman"/>
          <w:sz w:val="24"/>
          <w:szCs w:val="24"/>
        </w:rPr>
        <w:t xml:space="preserve"> K</w:t>
      </w:r>
      <w:r w:rsidR="00E348E7" w:rsidRPr="007C7A0A">
        <w:rPr>
          <w:rFonts w:ascii="Times New Roman" w:hAnsi="Times New Roman"/>
          <w:spacing w:val="-1"/>
          <w:sz w:val="24"/>
          <w:szCs w:val="24"/>
        </w:rPr>
        <w:t>a</w:t>
      </w:r>
      <w:r w:rsidR="00E348E7" w:rsidRPr="007C7A0A">
        <w:rPr>
          <w:rFonts w:ascii="Times New Roman" w:hAnsi="Times New Roman"/>
          <w:sz w:val="24"/>
          <w:szCs w:val="24"/>
        </w:rPr>
        <w:t>ji</w:t>
      </w:r>
      <w:r w:rsidR="00E348E7" w:rsidRPr="007C7A0A">
        <w:rPr>
          <w:rFonts w:ascii="Times New Roman" w:hAnsi="Times New Roman"/>
          <w:spacing w:val="-1"/>
          <w:sz w:val="24"/>
          <w:szCs w:val="24"/>
        </w:rPr>
        <w:t>a</w:t>
      </w:r>
      <w:r w:rsidR="00E348E7" w:rsidRPr="007C7A0A">
        <w:rPr>
          <w:rFonts w:ascii="Times New Roman" w:hAnsi="Times New Roman"/>
          <w:sz w:val="24"/>
          <w:szCs w:val="24"/>
        </w:rPr>
        <w:t xml:space="preserve">n </w:t>
      </w:r>
      <w:r w:rsidR="00E348E7" w:rsidRPr="007C7A0A">
        <w:rPr>
          <w:rFonts w:ascii="Times New Roman" w:hAnsi="Times New Roman"/>
          <w:spacing w:val="2"/>
          <w:sz w:val="24"/>
          <w:szCs w:val="24"/>
        </w:rPr>
        <w:t>p</w:t>
      </w:r>
      <w:r w:rsidR="00E348E7" w:rsidRPr="007C7A0A">
        <w:rPr>
          <w:rFonts w:ascii="Times New Roman" w:hAnsi="Times New Roman"/>
          <w:spacing w:val="-1"/>
          <w:sz w:val="24"/>
          <w:szCs w:val="24"/>
        </w:rPr>
        <w:t>e</w:t>
      </w:r>
      <w:r w:rsidR="00E348E7" w:rsidRPr="007C7A0A">
        <w:rPr>
          <w:rFonts w:ascii="Times New Roman" w:hAnsi="Times New Roman"/>
          <w:sz w:val="24"/>
          <w:szCs w:val="24"/>
        </w:rPr>
        <w:t>nting d</w:t>
      </w:r>
      <w:r w:rsidR="00E348E7" w:rsidRPr="007C7A0A">
        <w:rPr>
          <w:rFonts w:ascii="Times New Roman" w:hAnsi="Times New Roman"/>
          <w:spacing w:val="-1"/>
          <w:sz w:val="24"/>
          <w:szCs w:val="24"/>
        </w:rPr>
        <w:t>a</w:t>
      </w:r>
      <w:r w:rsidR="00E348E7" w:rsidRPr="007C7A0A">
        <w:rPr>
          <w:rFonts w:ascii="Times New Roman" w:hAnsi="Times New Roman"/>
          <w:sz w:val="24"/>
          <w:szCs w:val="24"/>
        </w:rPr>
        <w:t>l</w:t>
      </w:r>
      <w:r w:rsidR="00E348E7" w:rsidRPr="007C7A0A">
        <w:rPr>
          <w:rFonts w:ascii="Times New Roman" w:hAnsi="Times New Roman"/>
          <w:spacing w:val="-1"/>
          <w:sz w:val="24"/>
          <w:szCs w:val="24"/>
        </w:rPr>
        <w:t>a</w:t>
      </w:r>
      <w:r w:rsidR="00E348E7" w:rsidRPr="007C7A0A">
        <w:rPr>
          <w:rFonts w:ascii="Times New Roman" w:hAnsi="Times New Roman"/>
          <w:sz w:val="24"/>
          <w:szCs w:val="24"/>
        </w:rPr>
        <w:t>m</w:t>
      </w:r>
      <w:r w:rsidR="00E348E7" w:rsidRPr="007C7A0A">
        <w:rPr>
          <w:rFonts w:ascii="Times New Roman" w:hAnsi="Times New Roman"/>
          <w:spacing w:val="2"/>
          <w:sz w:val="24"/>
          <w:szCs w:val="24"/>
        </w:rPr>
        <w:t xml:space="preserve"> </w:t>
      </w:r>
      <w:r w:rsidR="00E348E7" w:rsidRPr="007C7A0A">
        <w:rPr>
          <w:rFonts w:ascii="Times New Roman" w:hAnsi="Times New Roman"/>
          <w:spacing w:val="-1"/>
          <w:sz w:val="24"/>
          <w:szCs w:val="24"/>
        </w:rPr>
        <w:t>fe</w:t>
      </w:r>
      <w:r w:rsidR="00E348E7" w:rsidRPr="007C7A0A">
        <w:rPr>
          <w:rFonts w:ascii="Times New Roman" w:hAnsi="Times New Roman"/>
          <w:sz w:val="24"/>
          <w:szCs w:val="24"/>
        </w:rPr>
        <w:t>nom</w:t>
      </w:r>
      <w:r w:rsidR="00E348E7" w:rsidRPr="007C7A0A">
        <w:rPr>
          <w:rFonts w:ascii="Times New Roman" w:hAnsi="Times New Roman"/>
          <w:spacing w:val="-1"/>
          <w:sz w:val="24"/>
          <w:szCs w:val="24"/>
        </w:rPr>
        <w:t>e</w:t>
      </w:r>
      <w:r w:rsidR="00E348E7" w:rsidRPr="007C7A0A">
        <w:rPr>
          <w:rFonts w:ascii="Times New Roman" w:hAnsi="Times New Roman"/>
          <w:spacing w:val="2"/>
          <w:sz w:val="24"/>
          <w:szCs w:val="24"/>
        </w:rPr>
        <w:t>n</w:t>
      </w:r>
      <w:r w:rsidR="00E348E7" w:rsidRPr="007C7A0A">
        <w:rPr>
          <w:rFonts w:ascii="Times New Roman" w:hAnsi="Times New Roman"/>
          <w:sz w:val="24"/>
          <w:szCs w:val="24"/>
        </w:rPr>
        <w:t>a p</w:t>
      </w:r>
      <w:r w:rsidR="00E348E7" w:rsidRPr="007C7A0A">
        <w:rPr>
          <w:rFonts w:ascii="Times New Roman" w:hAnsi="Times New Roman"/>
          <w:spacing w:val="1"/>
          <w:sz w:val="24"/>
          <w:szCs w:val="24"/>
        </w:rPr>
        <w:t>e</w:t>
      </w:r>
      <w:r w:rsidR="00E348E7" w:rsidRPr="007C7A0A">
        <w:rPr>
          <w:rFonts w:ascii="Times New Roman" w:hAnsi="Times New Roman"/>
          <w:spacing w:val="-1"/>
          <w:sz w:val="24"/>
          <w:szCs w:val="24"/>
        </w:rPr>
        <w:t>r</w:t>
      </w:r>
      <w:r w:rsidR="00E348E7" w:rsidRPr="007C7A0A">
        <w:rPr>
          <w:rFonts w:ascii="Times New Roman" w:hAnsi="Times New Roman"/>
          <w:sz w:val="24"/>
          <w:szCs w:val="24"/>
        </w:rPr>
        <w:t>il</w:t>
      </w:r>
      <w:r w:rsidR="00E348E7" w:rsidRPr="007C7A0A">
        <w:rPr>
          <w:rFonts w:ascii="Times New Roman" w:hAnsi="Times New Roman"/>
          <w:spacing w:val="1"/>
          <w:sz w:val="24"/>
          <w:szCs w:val="24"/>
        </w:rPr>
        <w:t>a</w:t>
      </w:r>
      <w:r w:rsidR="00E348E7" w:rsidRPr="007C7A0A">
        <w:rPr>
          <w:rFonts w:ascii="Times New Roman" w:hAnsi="Times New Roman"/>
          <w:spacing w:val="2"/>
          <w:sz w:val="24"/>
          <w:szCs w:val="24"/>
        </w:rPr>
        <w:t>k</w:t>
      </w:r>
      <w:r w:rsidR="00E348E7" w:rsidRPr="007C7A0A">
        <w:rPr>
          <w:rFonts w:ascii="Times New Roman" w:hAnsi="Times New Roman"/>
          <w:sz w:val="24"/>
          <w:szCs w:val="24"/>
        </w:rPr>
        <w:t>u</w:t>
      </w:r>
      <w:r w:rsidR="00E348E7" w:rsidRPr="007C7A0A">
        <w:rPr>
          <w:rFonts w:ascii="Times New Roman" w:hAnsi="Times New Roman"/>
          <w:spacing w:val="1"/>
          <w:sz w:val="24"/>
          <w:szCs w:val="24"/>
        </w:rPr>
        <w:t xml:space="preserve"> </w:t>
      </w:r>
      <w:r w:rsidR="00E348E7" w:rsidRPr="007C7A0A">
        <w:rPr>
          <w:rFonts w:ascii="Times New Roman" w:hAnsi="Times New Roman"/>
          <w:spacing w:val="-1"/>
          <w:sz w:val="24"/>
          <w:szCs w:val="24"/>
        </w:rPr>
        <w:t>ar</w:t>
      </w:r>
      <w:r w:rsidR="00E348E7" w:rsidRPr="007C7A0A">
        <w:rPr>
          <w:rFonts w:ascii="Times New Roman" w:hAnsi="Times New Roman"/>
          <w:sz w:val="24"/>
          <w:szCs w:val="24"/>
        </w:rPr>
        <w:t>us</w:t>
      </w:r>
      <w:r w:rsidR="00E348E7" w:rsidRPr="007C7A0A">
        <w:rPr>
          <w:rFonts w:ascii="Times New Roman" w:hAnsi="Times New Roman"/>
          <w:spacing w:val="1"/>
          <w:sz w:val="24"/>
          <w:szCs w:val="24"/>
        </w:rPr>
        <w:t xml:space="preserve"> </w:t>
      </w:r>
      <w:r w:rsidR="00E348E7" w:rsidRPr="007C7A0A">
        <w:rPr>
          <w:rFonts w:ascii="Times New Roman" w:hAnsi="Times New Roman"/>
          <w:sz w:val="24"/>
          <w:szCs w:val="24"/>
        </w:rPr>
        <w:t>l</w:t>
      </w:r>
      <w:r w:rsidR="00E348E7" w:rsidRPr="007C7A0A">
        <w:rPr>
          <w:rFonts w:ascii="Times New Roman" w:hAnsi="Times New Roman"/>
          <w:spacing w:val="-1"/>
          <w:sz w:val="24"/>
          <w:szCs w:val="24"/>
        </w:rPr>
        <w:t>a</w:t>
      </w:r>
      <w:r w:rsidR="00E348E7" w:rsidRPr="007C7A0A">
        <w:rPr>
          <w:rFonts w:ascii="Times New Roman" w:hAnsi="Times New Roman"/>
          <w:sz w:val="24"/>
          <w:szCs w:val="24"/>
        </w:rPr>
        <w:t>lu</w:t>
      </w:r>
      <w:r w:rsidR="00E348E7">
        <w:rPr>
          <w:rFonts w:ascii="Times New Roman" w:hAnsi="Times New Roman"/>
          <w:sz w:val="24"/>
          <w:szCs w:val="24"/>
        </w:rPr>
        <w:t>-</w:t>
      </w:r>
      <w:r w:rsidR="00E348E7" w:rsidRPr="007C7A0A">
        <w:rPr>
          <w:rFonts w:ascii="Times New Roman" w:hAnsi="Times New Roman"/>
          <w:sz w:val="24"/>
          <w:szCs w:val="24"/>
        </w:rPr>
        <w:t>lint</w:t>
      </w:r>
      <w:r w:rsidR="00E348E7" w:rsidRPr="007C7A0A">
        <w:rPr>
          <w:rFonts w:ascii="Times New Roman" w:hAnsi="Times New Roman"/>
          <w:spacing w:val="-1"/>
          <w:sz w:val="24"/>
          <w:szCs w:val="24"/>
        </w:rPr>
        <w:t>a</w:t>
      </w:r>
      <w:r w:rsidR="00E348E7" w:rsidRPr="007C7A0A">
        <w:rPr>
          <w:rFonts w:ascii="Times New Roman" w:hAnsi="Times New Roman"/>
          <w:sz w:val="24"/>
          <w:szCs w:val="24"/>
        </w:rPr>
        <w:t xml:space="preserve">s </w:t>
      </w:r>
      <w:r w:rsidR="00E348E7" w:rsidRPr="007C7A0A">
        <w:rPr>
          <w:rFonts w:ascii="Times New Roman" w:hAnsi="Times New Roman"/>
          <w:spacing w:val="-1"/>
          <w:sz w:val="24"/>
          <w:szCs w:val="24"/>
        </w:rPr>
        <w:t>a</w:t>
      </w:r>
      <w:r w:rsidR="00E348E7" w:rsidRPr="007C7A0A">
        <w:rPr>
          <w:rFonts w:ascii="Times New Roman" w:hAnsi="Times New Roman"/>
          <w:sz w:val="24"/>
          <w:szCs w:val="24"/>
        </w:rPr>
        <w:t>d</w:t>
      </w:r>
      <w:r w:rsidR="00E348E7" w:rsidRPr="007C7A0A">
        <w:rPr>
          <w:rFonts w:ascii="Times New Roman" w:hAnsi="Times New Roman"/>
          <w:spacing w:val="-1"/>
          <w:sz w:val="24"/>
          <w:szCs w:val="24"/>
        </w:rPr>
        <w:t>a</w:t>
      </w:r>
      <w:r w:rsidR="00E348E7" w:rsidRPr="007C7A0A">
        <w:rPr>
          <w:rFonts w:ascii="Times New Roman" w:hAnsi="Times New Roman"/>
          <w:sz w:val="24"/>
          <w:szCs w:val="24"/>
        </w:rPr>
        <w:t>l</w:t>
      </w:r>
      <w:r w:rsidR="00E348E7" w:rsidRPr="007C7A0A">
        <w:rPr>
          <w:rFonts w:ascii="Times New Roman" w:hAnsi="Times New Roman"/>
          <w:spacing w:val="-1"/>
          <w:sz w:val="24"/>
          <w:szCs w:val="24"/>
        </w:rPr>
        <w:t>a</w:t>
      </w:r>
      <w:r w:rsidR="00E348E7" w:rsidRPr="007C7A0A">
        <w:rPr>
          <w:rFonts w:ascii="Times New Roman" w:hAnsi="Times New Roman"/>
          <w:sz w:val="24"/>
          <w:szCs w:val="24"/>
        </w:rPr>
        <w:t>h</w:t>
      </w:r>
      <w:r w:rsidR="00E348E7" w:rsidRPr="007C7A0A">
        <w:rPr>
          <w:rFonts w:ascii="Times New Roman" w:hAnsi="Times New Roman"/>
          <w:spacing w:val="3"/>
          <w:sz w:val="24"/>
          <w:szCs w:val="24"/>
        </w:rPr>
        <w:t xml:space="preserve"> </w:t>
      </w:r>
      <w:r w:rsidR="00E348E7" w:rsidRPr="007C7A0A">
        <w:rPr>
          <w:rFonts w:ascii="Times New Roman" w:hAnsi="Times New Roman"/>
          <w:spacing w:val="2"/>
          <w:sz w:val="24"/>
          <w:szCs w:val="24"/>
        </w:rPr>
        <w:t>k</w:t>
      </w:r>
      <w:r w:rsidR="00E348E7" w:rsidRPr="007C7A0A">
        <w:rPr>
          <w:rFonts w:ascii="Times New Roman" w:hAnsi="Times New Roman"/>
          <w:spacing w:val="-1"/>
          <w:sz w:val="24"/>
          <w:szCs w:val="24"/>
        </w:rPr>
        <w:t>a</w:t>
      </w:r>
      <w:r w:rsidR="00E348E7" w:rsidRPr="007C7A0A">
        <w:rPr>
          <w:rFonts w:ascii="Times New Roman" w:hAnsi="Times New Roman"/>
          <w:sz w:val="24"/>
          <w:szCs w:val="24"/>
        </w:rPr>
        <w:t>ji</w:t>
      </w:r>
      <w:r w:rsidR="00E348E7" w:rsidRPr="007C7A0A">
        <w:rPr>
          <w:rFonts w:ascii="Times New Roman" w:hAnsi="Times New Roman"/>
          <w:spacing w:val="-1"/>
          <w:sz w:val="24"/>
          <w:szCs w:val="24"/>
        </w:rPr>
        <w:t>a</w:t>
      </w:r>
      <w:r w:rsidR="00E348E7" w:rsidRPr="007C7A0A">
        <w:rPr>
          <w:rFonts w:ascii="Times New Roman" w:hAnsi="Times New Roman"/>
          <w:sz w:val="24"/>
          <w:szCs w:val="24"/>
        </w:rPr>
        <w:t>n</w:t>
      </w:r>
      <w:r w:rsidR="00E348E7" w:rsidRPr="007C7A0A">
        <w:rPr>
          <w:rFonts w:ascii="Times New Roman" w:hAnsi="Times New Roman"/>
          <w:spacing w:val="3"/>
          <w:sz w:val="24"/>
          <w:szCs w:val="24"/>
        </w:rPr>
        <w:t xml:space="preserve"> </w:t>
      </w:r>
      <w:r w:rsidR="00E348E7" w:rsidRPr="007C7A0A">
        <w:rPr>
          <w:rFonts w:ascii="Times New Roman" w:hAnsi="Times New Roman"/>
          <w:sz w:val="24"/>
          <w:szCs w:val="24"/>
        </w:rPr>
        <w:t>m</w:t>
      </w:r>
      <w:r w:rsidR="00E348E7" w:rsidRPr="007C7A0A">
        <w:rPr>
          <w:rFonts w:ascii="Times New Roman" w:hAnsi="Times New Roman"/>
          <w:spacing w:val="-1"/>
          <w:sz w:val="24"/>
          <w:szCs w:val="24"/>
        </w:rPr>
        <w:t>e</w:t>
      </w:r>
      <w:r w:rsidR="00E348E7" w:rsidRPr="007C7A0A">
        <w:rPr>
          <w:rFonts w:ascii="Times New Roman" w:hAnsi="Times New Roman"/>
          <w:spacing w:val="2"/>
          <w:sz w:val="24"/>
          <w:szCs w:val="24"/>
        </w:rPr>
        <w:t>n</w:t>
      </w:r>
      <w:r w:rsidR="00E348E7" w:rsidRPr="007C7A0A">
        <w:rPr>
          <w:rFonts w:ascii="Times New Roman" w:hAnsi="Times New Roman"/>
          <w:spacing w:val="-2"/>
          <w:sz w:val="24"/>
          <w:szCs w:val="24"/>
        </w:rPr>
        <w:t>g</w:t>
      </w:r>
      <w:r w:rsidR="00E348E7" w:rsidRPr="007C7A0A">
        <w:rPr>
          <w:rFonts w:ascii="Times New Roman" w:hAnsi="Times New Roman"/>
          <w:spacing w:val="-1"/>
          <w:sz w:val="24"/>
          <w:szCs w:val="24"/>
        </w:rPr>
        <w:t>e</w:t>
      </w:r>
      <w:r w:rsidR="00E348E7" w:rsidRPr="007C7A0A">
        <w:rPr>
          <w:rFonts w:ascii="Times New Roman" w:hAnsi="Times New Roman"/>
          <w:spacing w:val="2"/>
          <w:sz w:val="24"/>
          <w:szCs w:val="24"/>
        </w:rPr>
        <w:t>n</w:t>
      </w:r>
      <w:r w:rsidR="00E348E7" w:rsidRPr="007C7A0A">
        <w:rPr>
          <w:rFonts w:ascii="Times New Roman" w:hAnsi="Times New Roman"/>
          <w:spacing w:val="-1"/>
          <w:sz w:val="24"/>
          <w:szCs w:val="24"/>
        </w:rPr>
        <w:t>a</w:t>
      </w:r>
      <w:r w:rsidR="00E348E7" w:rsidRPr="007C7A0A">
        <w:rPr>
          <w:rFonts w:ascii="Times New Roman" w:hAnsi="Times New Roman"/>
          <w:sz w:val="24"/>
          <w:szCs w:val="24"/>
        </w:rPr>
        <w:t>i</w:t>
      </w:r>
      <w:r w:rsidR="00E348E7" w:rsidRPr="007C7A0A">
        <w:rPr>
          <w:rFonts w:ascii="Times New Roman" w:hAnsi="Times New Roman"/>
          <w:spacing w:val="3"/>
          <w:sz w:val="24"/>
          <w:szCs w:val="24"/>
        </w:rPr>
        <w:t xml:space="preserve"> </w:t>
      </w:r>
      <w:r w:rsidR="00E348E7" w:rsidRPr="007C7A0A">
        <w:rPr>
          <w:rFonts w:ascii="Times New Roman" w:hAnsi="Times New Roman"/>
          <w:sz w:val="24"/>
          <w:szCs w:val="24"/>
        </w:rPr>
        <w:t>g</w:t>
      </w:r>
      <w:r w:rsidR="00E348E7" w:rsidRPr="007C7A0A">
        <w:rPr>
          <w:rFonts w:ascii="Times New Roman" w:hAnsi="Times New Roman"/>
          <w:spacing w:val="-1"/>
          <w:sz w:val="24"/>
          <w:szCs w:val="24"/>
        </w:rPr>
        <w:t>e</w:t>
      </w:r>
      <w:r w:rsidR="00E348E7" w:rsidRPr="007C7A0A">
        <w:rPr>
          <w:rFonts w:ascii="Times New Roman" w:hAnsi="Times New Roman"/>
          <w:sz w:val="24"/>
          <w:szCs w:val="24"/>
        </w:rPr>
        <w:t>lomb</w:t>
      </w:r>
      <w:r w:rsidR="00E348E7" w:rsidRPr="007C7A0A">
        <w:rPr>
          <w:rFonts w:ascii="Times New Roman" w:hAnsi="Times New Roman"/>
          <w:spacing w:val="-1"/>
          <w:sz w:val="24"/>
          <w:szCs w:val="24"/>
        </w:rPr>
        <w:t>a</w:t>
      </w:r>
      <w:r w:rsidR="00E348E7" w:rsidRPr="007C7A0A">
        <w:rPr>
          <w:rFonts w:ascii="Times New Roman" w:hAnsi="Times New Roman"/>
          <w:spacing w:val="2"/>
          <w:sz w:val="24"/>
          <w:szCs w:val="24"/>
        </w:rPr>
        <w:t>n</w:t>
      </w:r>
      <w:r w:rsidR="00E348E7" w:rsidRPr="007C7A0A">
        <w:rPr>
          <w:rFonts w:ascii="Times New Roman" w:hAnsi="Times New Roman"/>
          <w:sz w:val="24"/>
          <w:szCs w:val="24"/>
        </w:rPr>
        <w:t>g k</w:t>
      </w:r>
      <w:r w:rsidR="00E348E7" w:rsidRPr="007C7A0A">
        <w:rPr>
          <w:rFonts w:ascii="Times New Roman" w:hAnsi="Times New Roman"/>
          <w:spacing w:val="-1"/>
          <w:sz w:val="24"/>
          <w:szCs w:val="24"/>
        </w:rPr>
        <w:t>e</w:t>
      </w:r>
      <w:r w:rsidR="00E348E7" w:rsidRPr="007C7A0A">
        <w:rPr>
          <w:rFonts w:ascii="Times New Roman" w:hAnsi="Times New Roman"/>
          <w:sz w:val="24"/>
          <w:szCs w:val="24"/>
        </w:rPr>
        <w:t>jut</w:t>
      </w:r>
      <w:r w:rsidR="00E348E7">
        <w:rPr>
          <w:rFonts w:ascii="Times New Roman" w:hAnsi="Times New Roman"/>
          <w:sz w:val="24"/>
          <w:szCs w:val="24"/>
        </w:rPr>
        <w:t xml:space="preserve"> dengan menggunakan </w:t>
      </w:r>
      <w:r w:rsidR="00E348E7" w:rsidRPr="00E03B06">
        <w:rPr>
          <w:rFonts w:ascii="Times New Roman" w:hAnsi="Times New Roman"/>
          <w:i/>
          <w:sz w:val="24"/>
          <w:szCs w:val="24"/>
        </w:rPr>
        <w:t>mode</w:t>
      </w:r>
      <w:r w:rsidR="00E348E7">
        <w:rPr>
          <w:rFonts w:ascii="Times New Roman" w:hAnsi="Times New Roman"/>
          <w:i/>
          <w:sz w:val="24"/>
          <w:szCs w:val="24"/>
        </w:rPr>
        <w:t>l</w:t>
      </w:r>
      <w:r w:rsidR="00E348E7" w:rsidRPr="00E03B06">
        <w:rPr>
          <w:rFonts w:ascii="Times New Roman" w:hAnsi="Times New Roman"/>
          <w:i/>
          <w:sz w:val="24"/>
          <w:szCs w:val="24"/>
        </w:rPr>
        <w:t xml:space="preserve"> greeshield</w:t>
      </w:r>
      <w:r w:rsidR="00E348E7" w:rsidRPr="007C7A0A">
        <w:rPr>
          <w:rFonts w:ascii="Times New Roman" w:hAnsi="Times New Roman"/>
          <w:sz w:val="24"/>
          <w:szCs w:val="24"/>
        </w:rPr>
        <w:t>. G</w:t>
      </w:r>
      <w:r w:rsidR="00E348E7" w:rsidRPr="007C7A0A">
        <w:rPr>
          <w:rFonts w:ascii="Times New Roman" w:hAnsi="Times New Roman"/>
          <w:spacing w:val="-1"/>
          <w:sz w:val="24"/>
          <w:szCs w:val="24"/>
        </w:rPr>
        <w:t>e</w:t>
      </w:r>
      <w:r w:rsidR="00E348E7" w:rsidRPr="007C7A0A">
        <w:rPr>
          <w:rFonts w:ascii="Times New Roman" w:hAnsi="Times New Roman"/>
          <w:sz w:val="24"/>
          <w:szCs w:val="24"/>
        </w:rPr>
        <w:t>lomb</w:t>
      </w:r>
      <w:r w:rsidR="00E348E7" w:rsidRPr="007C7A0A">
        <w:rPr>
          <w:rFonts w:ascii="Times New Roman" w:hAnsi="Times New Roman"/>
          <w:spacing w:val="-1"/>
          <w:sz w:val="24"/>
          <w:szCs w:val="24"/>
        </w:rPr>
        <w:t>a</w:t>
      </w:r>
      <w:r w:rsidR="00E348E7" w:rsidRPr="007C7A0A">
        <w:rPr>
          <w:rFonts w:ascii="Times New Roman" w:hAnsi="Times New Roman"/>
          <w:spacing w:val="2"/>
          <w:sz w:val="24"/>
          <w:szCs w:val="24"/>
        </w:rPr>
        <w:t>n</w:t>
      </w:r>
      <w:r w:rsidR="00E348E7" w:rsidRPr="007C7A0A">
        <w:rPr>
          <w:rFonts w:ascii="Times New Roman" w:hAnsi="Times New Roman"/>
          <w:sz w:val="24"/>
          <w:szCs w:val="24"/>
        </w:rPr>
        <w:t>g k</w:t>
      </w:r>
      <w:r w:rsidR="00E348E7" w:rsidRPr="007C7A0A">
        <w:rPr>
          <w:rFonts w:ascii="Times New Roman" w:hAnsi="Times New Roman"/>
          <w:spacing w:val="-1"/>
          <w:sz w:val="24"/>
          <w:szCs w:val="24"/>
        </w:rPr>
        <w:t>e</w:t>
      </w:r>
      <w:r w:rsidR="00E348E7" w:rsidRPr="007C7A0A">
        <w:rPr>
          <w:rFonts w:ascii="Times New Roman" w:hAnsi="Times New Roman"/>
          <w:sz w:val="24"/>
          <w:szCs w:val="24"/>
        </w:rPr>
        <w:t>jut</w:t>
      </w:r>
      <w:r w:rsidR="00E348E7" w:rsidRPr="007C7A0A">
        <w:rPr>
          <w:rFonts w:ascii="Times New Roman" w:hAnsi="Times New Roman"/>
          <w:spacing w:val="3"/>
          <w:sz w:val="24"/>
          <w:szCs w:val="24"/>
        </w:rPr>
        <w:t xml:space="preserve"> </w:t>
      </w:r>
      <w:r w:rsidR="00E348E7" w:rsidRPr="007C7A0A">
        <w:rPr>
          <w:rFonts w:ascii="Times New Roman" w:hAnsi="Times New Roman"/>
          <w:sz w:val="24"/>
          <w:szCs w:val="24"/>
        </w:rPr>
        <w:t>d</w:t>
      </w:r>
      <w:r w:rsidR="00E348E7" w:rsidRPr="007C7A0A">
        <w:rPr>
          <w:rFonts w:ascii="Times New Roman" w:hAnsi="Times New Roman"/>
          <w:spacing w:val="-1"/>
          <w:sz w:val="24"/>
          <w:szCs w:val="24"/>
        </w:rPr>
        <w:t>a</w:t>
      </w:r>
      <w:r w:rsidR="00E348E7" w:rsidRPr="007C7A0A">
        <w:rPr>
          <w:rFonts w:ascii="Times New Roman" w:hAnsi="Times New Roman"/>
          <w:sz w:val="24"/>
          <w:szCs w:val="24"/>
        </w:rPr>
        <w:t>p</w:t>
      </w:r>
      <w:r w:rsidR="00E348E7" w:rsidRPr="007C7A0A">
        <w:rPr>
          <w:rFonts w:ascii="Times New Roman" w:hAnsi="Times New Roman"/>
          <w:spacing w:val="-1"/>
          <w:sz w:val="24"/>
          <w:szCs w:val="24"/>
        </w:rPr>
        <w:t>a</w:t>
      </w:r>
      <w:r w:rsidR="00E348E7" w:rsidRPr="007C7A0A">
        <w:rPr>
          <w:rFonts w:ascii="Times New Roman" w:hAnsi="Times New Roman"/>
          <w:sz w:val="24"/>
          <w:szCs w:val="24"/>
        </w:rPr>
        <w:t>t</w:t>
      </w:r>
      <w:r w:rsidR="00E348E7" w:rsidRPr="007C7A0A">
        <w:rPr>
          <w:rFonts w:ascii="Times New Roman" w:hAnsi="Times New Roman"/>
          <w:spacing w:val="3"/>
          <w:sz w:val="24"/>
          <w:szCs w:val="24"/>
        </w:rPr>
        <w:t xml:space="preserve"> </w:t>
      </w:r>
      <w:r w:rsidR="00E348E7" w:rsidRPr="007C7A0A">
        <w:rPr>
          <w:rFonts w:ascii="Times New Roman" w:hAnsi="Times New Roman"/>
          <w:sz w:val="24"/>
          <w:szCs w:val="24"/>
        </w:rPr>
        <w:t>di</w:t>
      </w:r>
      <w:r w:rsidR="00E348E7" w:rsidRPr="007C7A0A">
        <w:rPr>
          <w:rFonts w:ascii="Times New Roman" w:hAnsi="Times New Roman"/>
          <w:spacing w:val="-2"/>
          <w:sz w:val="24"/>
          <w:szCs w:val="24"/>
        </w:rPr>
        <w:t>g</w:t>
      </w:r>
      <w:r w:rsidR="00E348E7" w:rsidRPr="007C7A0A">
        <w:rPr>
          <w:rFonts w:ascii="Times New Roman" w:hAnsi="Times New Roman"/>
          <w:spacing w:val="-1"/>
          <w:sz w:val="24"/>
          <w:szCs w:val="24"/>
        </w:rPr>
        <w:t>a</w:t>
      </w:r>
      <w:r w:rsidR="00E348E7" w:rsidRPr="007C7A0A">
        <w:rPr>
          <w:rFonts w:ascii="Times New Roman" w:hAnsi="Times New Roman"/>
          <w:sz w:val="24"/>
          <w:szCs w:val="24"/>
        </w:rPr>
        <w:t>mb</w:t>
      </w:r>
      <w:r w:rsidR="00E348E7" w:rsidRPr="007C7A0A">
        <w:rPr>
          <w:rFonts w:ascii="Times New Roman" w:hAnsi="Times New Roman"/>
          <w:spacing w:val="-1"/>
          <w:sz w:val="24"/>
          <w:szCs w:val="24"/>
        </w:rPr>
        <w:t>ar</w:t>
      </w:r>
      <w:r w:rsidR="00E348E7" w:rsidRPr="007C7A0A">
        <w:rPr>
          <w:rFonts w:ascii="Times New Roman" w:hAnsi="Times New Roman"/>
          <w:spacing w:val="2"/>
          <w:sz w:val="24"/>
          <w:szCs w:val="24"/>
        </w:rPr>
        <w:t>k</w:t>
      </w:r>
      <w:r w:rsidR="00E348E7" w:rsidRPr="007C7A0A">
        <w:rPr>
          <w:rFonts w:ascii="Times New Roman" w:hAnsi="Times New Roman"/>
          <w:spacing w:val="-1"/>
          <w:sz w:val="24"/>
          <w:szCs w:val="24"/>
        </w:rPr>
        <w:t>a</w:t>
      </w:r>
      <w:r w:rsidR="00E348E7" w:rsidRPr="007C7A0A">
        <w:rPr>
          <w:rFonts w:ascii="Times New Roman" w:hAnsi="Times New Roman"/>
          <w:sz w:val="24"/>
          <w:szCs w:val="24"/>
        </w:rPr>
        <w:t>n s</w:t>
      </w:r>
      <w:r w:rsidR="00E348E7" w:rsidRPr="007C7A0A">
        <w:rPr>
          <w:rFonts w:ascii="Times New Roman" w:hAnsi="Times New Roman"/>
          <w:spacing w:val="-1"/>
          <w:sz w:val="24"/>
          <w:szCs w:val="24"/>
        </w:rPr>
        <w:t>e</w:t>
      </w:r>
      <w:r w:rsidR="00E348E7" w:rsidRPr="007C7A0A">
        <w:rPr>
          <w:rFonts w:ascii="Times New Roman" w:hAnsi="Times New Roman"/>
          <w:sz w:val="24"/>
          <w:szCs w:val="24"/>
        </w:rPr>
        <w:t>b</w:t>
      </w:r>
      <w:r w:rsidR="00E348E7" w:rsidRPr="007C7A0A">
        <w:rPr>
          <w:rFonts w:ascii="Times New Roman" w:hAnsi="Times New Roman"/>
          <w:spacing w:val="1"/>
          <w:sz w:val="24"/>
          <w:szCs w:val="24"/>
        </w:rPr>
        <w:t>a</w:t>
      </w:r>
      <w:r w:rsidR="00E348E7" w:rsidRPr="007C7A0A">
        <w:rPr>
          <w:rFonts w:ascii="Times New Roman" w:hAnsi="Times New Roman"/>
          <w:spacing w:val="-2"/>
          <w:sz w:val="24"/>
          <w:szCs w:val="24"/>
        </w:rPr>
        <w:t>g</w:t>
      </w:r>
      <w:r w:rsidR="00E348E7" w:rsidRPr="007C7A0A">
        <w:rPr>
          <w:rFonts w:ascii="Times New Roman" w:hAnsi="Times New Roman"/>
          <w:spacing w:val="-1"/>
          <w:sz w:val="24"/>
          <w:szCs w:val="24"/>
        </w:rPr>
        <w:t>a</w:t>
      </w:r>
      <w:r w:rsidR="00E348E7" w:rsidRPr="007C7A0A">
        <w:rPr>
          <w:rFonts w:ascii="Times New Roman" w:hAnsi="Times New Roman"/>
          <w:sz w:val="24"/>
          <w:szCs w:val="24"/>
        </w:rPr>
        <w:t>i</w:t>
      </w:r>
      <w:r w:rsidR="00E348E7" w:rsidRPr="007C7A0A">
        <w:rPr>
          <w:rFonts w:ascii="Times New Roman" w:hAnsi="Times New Roman"/>
          <w:spacing w:val="3"/>
          <w:sz w:val="24"/>
          <w:szCs w:val="24"/>
        </w:rPr>
        <w:t xml:space="preserve"> </w:t>
      </w:r>
      <w:r w:rsidR="00E348E7" w:rsidRPr="007C7A0A">
        <w:rPr>
          <w:rFonts w:ascii="Times New Roman" w:hAnsi="Times New Roman"/>
          <w:sz w:val="24"/>
          <w:szCs w:val="24"/>
        </w:rPr>
        <w:t>g</w:t>
      </w:r>
      <w:r w:rsidR="00E348E7" w:rsidRPr="007C7A0A">
        <w:rPr>
          <w:rFonts w:ascii="Times New Roman" w:hAnsi="Times New Roman"/>
          <w:spacing w:val="-1"/>
          <w:sz w:val="24"/>
          <w:szCs w:val="24"/>
        </w:rPr>
        <w:t>era</w:t>
      </w:r>
      <w:r w:rsidR="00E348E7" w:rsidRPr="007C7A0A">
        <w:rPr>
          <w:rFonts w:ascii="Times New Roman" w:hAnsi="Times New Roman"/>
          <w:spacing w:val="2"/>
          <w:sz w:val="24"/>
          <w:szCs w:val="24"/>
        </w:rPr>
        <w:t>k</w:t>
      </w:r>
      <w:r w:rsidR="00E348E7" w:rsidRPr="007C7A0A">
        <w:rPr>
          <w:rFonts w:ascii="Times New Roman" w:hAnsi="Times New Roman"/>
          <w:spacing w:val="-1"/>
          <w:sz w:val="24"/>
          <w:szCs w:val="24"/>
        </w:rPr>
        <w:t>a</w:t>
      </w:r>
      <w:r w:rsidR="00E348E7" w:rsidRPr="007C7A0A">
        <w:rPr>
          <w:rFonts w:ascii="Times New Roman" w:hAnsi="Times New Roman"/>
          <w:sz w:val="24"/>
          <w:szCs w:val="24"/>
        </w:rPr>
        <w:t>n p</w:t>
      </w:r>
      <w:r w:rsidR="00E348E7" w:rsidRPr="007C7A0A">
        <w:rPr>
          <w:rFonts w:ascii="Times New Roman" w:hAnsi="Times New Roman"/>
          <w:spacing w:val="-1"/>
          <w:sz w:val="24"/>
          <w:szCs w:val="24"/>
        </w:rPr>
        <w:t>a</w:t>
      </w:r>
      <w:r w:rsidR="00E348E7" w:rsidRPr="007C7A0A">
        <w:rPr>
          <w:rFonts w:ascii="Times New Roman" w:hAnsi="Times New Roman"/>
          <w:spacing w:val="2"/>
          <w:sz w:val="24"/>
          <w:szCs w:val="24"/>
        </w:rPr>
        <w:t>d</w:t>
      </w:r>
      <w:r w:rsidR="00E348E7" w:rsidRPr="007C7A0A">
        <w:rPr>
          <w:rFonts w:ascii="Times New Roman" w:hAnsi="Times New Roman"/>
          <w:sz w:val="24"/>
          <w:szCs w:val="24"/>
        </w:rPr>
        <w:t xml:space="preserve">a </w:t>
      </w:r>
      <w:r w:rsidR="00E348E7" w:rsidRPr="007C7A0A">
        <w:rPr>
          <w:rFonts w:ascii="Times New Roman" w:hAnsi="Times New Roman"/>
          <w:spacing w:val="1"/>
          <w:sz w:val="24"/>
          <w:szCs w:val="24"/>
        </w:rPr>
        <w:t>a</w:t>
      </w:r>
      <w:r w:rsidR="00E348E7" w:rsidRPr="007C7A0A">
        <w:rPr>
          <w:rFonts w:ascii="Times New Roman" w:hAnsi="Times New Roman"/>
          <w:spacing w:val="-1"/>
          <w:sz w:val="24"/>
          <w:szCs w:val="24"/>
        </w:rPr>
        <w:t>r</w:t>
      </w:r>
      <w:r w:rsidR="00E348E7" w:rsidRPr="007C7A0A">
        <w:rPr>
          <w:rFonts w:ascii="Times New Roman" w:hAnsi="Times New Roman"/>
          <w:spacing w:val="2"/>
          <w:sz w:val="24"/>
          <w:szCs w:val="24"/>
        </w:rPr>
        <w:t>u</w:t>
      </w:r>
      <w:r w:rsidR="00E348E7" w:rsidRPr="007C7A0A">
        <w:rPr>
          <w:rFonts w:ascii="Times New Roman" w:hAnsi="Times New Roman"/>
          <w:sz w:val="24"/>
          <w:szCs w:val="24"/>
        </w:rPr>
        <w:t>s l</w:t>
      </w:r>
      <w:r w:rsidR="00E348E7" w:rsidRPr="007C7A0A">
        <w:rPr>
          <w:rFonts w:ascii="Times New Roman" w:hAnsi="Times New Roman"/>
          <w:spacing w:val="-1"/>
          <w:sz w:val="24"/>
          <w:szCs w:val="24"/>
        </w:rPr>
        <w:t>a</w:t>
      </w:r>
      <w:r w:rsidR="00E348E7" w:rsidRPr="007C7A0A">
        <w:rPr>
          <w:rFonts w:ascii="Times New Roman" w:hAnsi="Times New Roman"/>
          <w:sz w:val="24"/>
          <w:szCs w:val="24"/>
        </w:rPr>
        <w:t>lu-lint</w:t>
      </w:r>
      <w:r w:rsidR="00E348E7" w:rsidRPr="007C7A0A">
        <w:rPr>
          <w:rFonts w:ascii="Times New Roman" w:hAnsi="Times New Roman"/>
          <w:spacing w:val="-1"/>
          <w:sz w:val="24"/>
          <w:szCs w:val="24"/>
        </w:rPr>
        <w:t>a</w:t>
      </w:r>
      <w:r w:rsidR="00E348E7" w:rsidRPr="007C7A0A">
        <w:rPr>
          <w:rFonts w:ascii="Times New Roman" w:hAnsi="Times New Roman"/>
          <w:sz w:val="24"/>
          <w:szCs w:val="24"/>
        </w:rPr>
        <w:t xml:space="preserve">s </w:t>
      </w:r>
      <w:r w:rsidR="00E348E7" w:rsidRPr="007C7A0A">
        <w:rPr>
          <w:rFonts w:ascii="Times New Roman" w:hAnsi="Times New Roman"/>
          <w:spacing w:val="-1"/>
          <w:sz w:val="24"/>
          <w:szCs w:val="24"/>
        </w:rPr>
        <w:t>a</w:t>
      </w:r>
      <w:r w:rsidR="00E348E7" w:rsidRPr="007C7A0A">
        <w:rPr>
          <w:rFonts w:ascii="Times New Roman" w:hAnsi="Times New Roman"/>
          <w:sz w:val="24"/>
          <w:szCs w:val="24"/>
        </w:rPr>
        <w:t>kib</w:t>
      </w:r>
      <w:r w:rsidR="00E348E7" w:rsidRPr="007C7A0A">
        <w:rPr>
          <w:rFonts w:ascii="Times New Roman" w:hAnsi="Times New Roman"/>
          <w:spacing w:val="-1"/>
          <w:sz w:val="24"/>
          <w:szCs w:val="24"/>
        </w:rPr>
        <w:t>a</w:t>
      </w:r>
      <w:r w:rsidR="00E348E7" w:rsidRPr="007C7A0A">
        <w:rPr>
          <w:rFonts w:ascii="Times New Roman" w:hAnsi="Times New Roman"/>
          <w:sz w:val="24"/>
          <w:szCs w:val="24"/>
        </w:rPr>
        <w:t xml:space="preserve">t </w:t>
      </w:r>
      <w:r w:rsidR="00E348E7" w:rsidRPr="007C7A0A">
        <w:rPr>
          <w:rFonts w:ascii="Times New Roman" w:hAnsi="Times New Roman"/>
          <w:spacing w:val="-1"/>
          <w:sz w:val="24"/>
          <w:szCs w:val="24"/>
        </w:rPr>
        <w:t>a</w:t>
      </w:r>
      <w:r w:rsidR="00E348E7" w:rsidRPr="007C7A0A">
        <w:rPr>
          <w:rFonts w:ascii="Times New Roman" w:hAnsi="Times New Roman"/>
          <w:sz w:val="24"/>
          <w:szCs w:val="24"/>
        </w:rPr>
        <w:t>d</w:t>
      </w:r>
      <w:r w:rsidR="00E348E7" w:rsidRPr="007C7A0A">
        <w:rPr>
          <w:rFonts w:ascii="Times New Roman" w:hAnsi="Times New Roman"/>
          <w:spacing w:val="-1"/>
          <w:sz w:val="24"/>
          <w:szCs w:val="24"/>
        </w:rPr>
        <w:t>a</w:t>
      </w:r>
      <w:r w:rsidR="00E348E7" w:rsidRPr="007C7A0A">
        <w:rPr>
          <w:rFonts w:ascii="Times New Roman" w:hAnsi="Times New Roman"/>
          <w:spacing w:val="5"/>
          <w:sz w:val="24"/>
          <w:szCs w:val="24"/>
        </w:rPr>
        <w:t>n</w:t>
      </w:r>
      <w:r w:rsidR="00E348E7" w:rsidRPr="007C7A0A">
        <w:rPr>
          <w:rFonts w:ascii="Times New Roman" w:hAnsi="Times New Roman"/>
          <w:spacing w:val="-5"/>
          <w:sz w:val="24"/>
          <w:szCs w:val="24"/>
        </w:rPr>
        <w:t>y</w:t>
      </w:r>
      <w:r w:rsidR="00E348E7" w:rsidRPr="007C7A0A">
        <w:rPr>
          <w:rFonts w:ascii="Times New Roman" w:hAnsi="Times New Roman"/>
          <w:sz w:val="24"/>
          <w:szCs w:val="24"/>
        </w:rPr>
        <w:t xml:space="preserve">a </w:t>
      </w:r>
      <w:r w:rsidR="00E348E7" w:rsidRPr="007C7A0A">
        <w:rPr>
          <w:rFonts w:ascii="Times New Roman" w:hAnsi="Times New Roman"/>
          <w:spacing w:val="2"/>
          <w:sz w:val="24"/>
          <w:szCs w:val="24"/>
        </w:rPr>
        <w:t>p</w:t>
      </w:r>
      <w:r w:rsidR="00E348E7" w:rsidRPr="007C7A0A">
        <w:rPr>
          <w:rFonts w:ascii="Times New Roman" w:hAnsi="Times New Roman"/>
          <w:spacing w:val="-1"/>
          <w:sz w:val="24"/>
          <w:szCs w:val="24"/>
        </w:rPr>
        <w:t>er</w:t>
      </w:r>
      <w:r w:rsidR="00E348E7" w:rsidRPr="007C7A0A">
        <w:rPr>
          <w:rFonts w:ascii="Times New Roman" w:hAnsi="Times New Roman"/>
          <w:sz w:val="24"/>
          <w:szCs w:val="24"/>
        </w:rPr>
        <w:t>u</w:t>
      </w:r>
      <w:r w:rsidR="00E348E7" w:rsidRPr="007C7A0A">
        <w:rPr>
          <w:rFonts w:ascii="Times New Roman" w:hAnsi="Times New Roman"/>
          <w:spacing w:val="2"/>
          <w:sz w:val="24"/>
          <w:szCs w:val="24"/>
        </w:rPr>
        <w:t>b</w:t>
      </w:r>
      <w:r w:rsidR="00E348E7" w:rsidRPr="007C7A0A">
        <w:rPr>
          <w:rFonts w:ascii="Times New Roman" w:hAnsi="Times New Roman"/>
          <w:spacing w:val="-1"/>
          <w:sz w:val="24"/>
          <w:szCs w:val="24"/>
        </w:rPr>
        <w:t>a</w:t>
      </w:r>
      <w:r w:rsidR="00E348E7" w:rsidRPr="007C7A0A">
        <w:rPr>
          <w:rFonts w:ascii="Times New Roman" w:hAnsi="Times New Roman"/>
          <w:sz w:val="24"/>
          <w:szCs w:val="24"/>
        </w:rPr>
        <w:t>h</w:t>
      </w:r>
      <w:r w:rsidR="00E348E7" w:rsidRPr="007C7A0A">
        <w:rPr>
          <w:rFonts w:ascii="Times New Roman" w:hAnsi="Times New Roman"/>
          <w:spacing w:val="-1"/>
          <w:sz w:val="24"/>
          <w:szCs w:val="24"/>
        </w:rPr>
        <w:t>a</w:t>
      </w:r>
      <w:r w:rsidR="00E348E7" w:rsidRPr="007C7A0A">
        <w:rPr>
          <w:rFonts w:ascii="Times New Roman" w:hAnsi="Times New Roman"/>
          <w:sz w:val="24"/>
          <w:szCs w:val="24"/>
        </w:rPr>
        <w:t>n</w:t>
      </w:r>
      <w:r w:rsidR="00E348E7" w:rsidRPr="007C7A0A">
        <w:rPr>
          <w:rFonts w:ascii="Times New Roman" w:hAnsi="Times New Roman"/>
          <w:spacing w:val="1"/>
          <w:sz w:val="24"/>
          <w:szCs w:val="24"/>
        </w:rPr>
        <w:t xml:space="preserve"> </w:t>
      </w:r>
      <w:r w:rsidR="00E348E7" w:rsidRPr="007C7A0A">
        <w:rPr>
          <w:rFonts w:ascii="Times New Roman" w:hAnsi="Times New Roman"/>
          <w:sz w:val="24"/>
          <w:szCs w:val="24"/>
        </w:rPr>
        <w:t>nil</w:t>
      </w:r>
      <w:r w:rsidR="00E348E7" w:rsidRPr="007C7A0A">
        <w:rPr>
          <w:rFonts w:ascii="Times New Roman" w:hAnsi="Times New Roman"/>
          <w:spacing w:val="-1"/>
          <w:sz w:val="24"/>
          <w:szCs w:val="24"/>
        </w:rPr>
        <w:t>a</w:t>
      </w:r>
      <w:r w:rsidR="00E348E7" w:rsidRPr="007C7A0A">
        <w:rPr>
          <w:rFonts w:ascii="Times New Roman" w:hAnsi="Times New Roman"/>
          <w:sz w:val="24"/>
          <w:szCs w:val="24"/>
        </w:rPr>
        <w:t>i</w:t>
      </w:r>
      <w:r w:rsidR="00E348E7" w:rsidRPr="007C7A0A">
        <w:rPr>
          <w:rFonts w:ascii="Times New Roman" w:hAnsi="Times New Roman"/>
          <w:spacing w:val="1"/>
          <w:sz w:val="24"/>
          <w:szCs w:val="24"/>
        </w:rPr>
        <w:t xml:space="preserve"> </w:t>
      </w:r>
      <w:r w:rsidR="00E348E7" w:rsidRPr="007C7A0A">
        <w:rPr>
          <w:rFonts w:ascii="Times New Roman" w:hAnsi="Times New Roman"/>
          <w:spacing w:val="2"/>
          <w:sz w:val="24"/>
          <w:szCs w:val="24"/>
        </w:rPr>
        <w:t>k</w:t>
      </w:r>
      <w:r w:rsidR="00E348E7" w:rsidRPr="007C7A0A">
        <w:rPr>
          <w:rFonts w:ascii="Times New Roman" w:hAnsi="Times New Roman"/>
          <w:spacing w:val="-1"/>
          <w:sz w:val="24"/>
          <w:szCs w:val="24"/>
        </w:rPr>
        <w:t>e</w:t>
      </w:r>
      <w:r w:rsidR="00E348E7" w:rsidRPr="007C7A0A">
        <w:rPr>
          <w:rFonts w:ascii="Times New Roman" w:hAnsi="Times New Roman"/>
          <w:sz w:val="24"/>
          <w:szCs w:val="24"/>
        </w:rPr>
        <w:t>p</w:t>
      </w:r>
      <w:r w:rsidR="00E348E7" w:rsidRPr="007C7A0A">
        <w:rPr>
          <w:rFonts w:ascii="Times New Roman" w:hAnsi="Times New Roman"/>
          <w:spacing w:val="-1"/>
          <w:sz w:val="24"/>
          <w:szCs w:val="24"/>
        </w:rPr>
        <w:t>a</w:t>
      </w:r>
      <w:r w:rsidR="00E348E7" w:rsidRPr="007C7A0A">
        <w:rPr>
          <w:rFonts w:ascii="Times New Roman" w:hAnsi="Times New Roman"/>
          <w:sz w:val="24"/>
          <w:szCs w:val="24"/>
        </w:rPr>
        <w:t>d</w:t>
      </w:r>
      <w:r w:rsidR="00E348E7" w:rsidRPr="007C7A0A">
        <w:rPr>
          <w:rFonts w:ascii="Times New Roman" w:hAnsi="Times New Roman"/>
          <w:spacing w:val="-1"/>
          <w:sz w:val="24"/>
          <w:szCs w:val="24"/>
        </w:rPr>
        <w:t>a</w:t>
      </w:r>
      <w:r w:rsidR="00E348E7" w:rsidRPr="007C7A0A">
        <w:rPr>
          <w:rFonts w:ascii="Times New Roman" w:hAnsi="Times New Roman"/>
          <w:sz w:val="24"/>
          <w:szCs w:val="24"/>
        </w:rPr>
        <w:t>t</w:t>
      </w:r>
      <w:r w:rsidR="00E348E7" w:rsidRPr="007C7A0A">
        <w:rPr>
          <w:rFonts w:ascii="Times New Roman" w:hAnsi="Times New Roman"/>
          <w:spacing w:val="-1"/>
          <w:sz w:val="24"/>
          <w:szCs w:val="24"/>
        </w:rPr>
        <w:t>a</w:t>
      </w:r>
      <w:r w:rsidR="00E348E7" w:rsidRPr="007C7A0A">
        <w:rPr>
          <w:rFonts w:ascii="Times New Roman" w:hAnsi="Times New Roman"/>
          <w:sz w:val="24"/>
          <w:szCs w:val="24"/>
        </w:rPr>
        <w:t>n</w:t>
      </w:r>
      <w:r w:rsidR="00E348E7" w:rsidRPr="007C7A0A">
        <w:rPr>
          <w:rFonts w:ascii="Times New Roman" w:hAnsi="Times New Roman"/>
          <w:spacing w:val="3"/>
          <w:sz w:val="24"/>
          <w:szCs w:val="24"/>
        </w:rPr>
        <w:t xml:space="preserve"> </w:t>
      </w:r>
      <w:r w:rsidR="00E348E7" w:rsidRPr="007C7A0A">
        <w:rPr>
          <w:rFonts w:ascii="Times New Roman" w:hAnsi="Times New Roman"/>
          <w:sz w:val="24"/>
          <w:szCs w:val="24"/>
        </w:rPr>
        <w:t>d</w:t>
      </w:r>
      <w:r w:rsidR="00E348E7" w:rsidRPr="007C7A0A">
        <w:rPr>
          <w:rFonts w:ascii="Times New Roman" w:hAnsi="Times New Roman"/>
          <w:spacing w:val="-1"/>
          <w:sz w:val="24"/>
          <w:szCs w:val="24"/>
        </w:rPr>
        <w:t>a</w:t>
      </w:r>
      <w:r w:rsidR="00E348E7" w:rsidRPr="007C7A0A">
        <w:rPr>
          <w:rFonts w:ascii="Times New Roman" w:hAnsi="Times New Roman"/>
          <w:sz w:val="24"/>
          <w:szCs w:val="24"/>
        </w:rPr>
        <w:t>n</w:t>
      </w:r>
      <w:r w:rsidR="00E348E7" w:rsidRPr="007C7A0A">
        <w:rPr>
          <w:rFonts w:ascii="Times New Roman" w:hAnsi="Times New Roman"/>
          <w:spacing w:val="3"/>
          <w:sz w:val="24"/>
          <w:szCs w:val="24"/>
        </w:rPr>
        <w:t xml:space="preserve"> </w:t>
      </w:r>
      <w:r w:rsidR="00E348E7" w:rsidRPr="007C7A0A">
        <w:rPr>
          <w:rFonts w:ascii="Times New Roman" w:hAnsi="Times New Roman"/>
          <w:spacing w:val="-1"/>
          <w:sz w:val="24"/>
          <w:szCs w:val="24"/>
        </w:rPr>
        <w:t>ar</w:t>
      </w:r>
      <w:r w:rsidR="00E348E7" w:rsidRPr="007C7A0A">
        <w:rPr>
          <w:rFonts w:ascii="Times New Roman" w:hAnsi="Times New Roman"/>
          <w:sz w:val="24"/>
          <w:szCs w:val="24"/>
        </w:rPr>
        <w:t>us l</w:t>
      </w:r>
      <w:r w:rsidR="00E348E7" w:rsidRPr="007C7A0A">
        <w:rPr>
          <w:rFonts w:ascii="Times New Roman" w:hAnsi="Times New Roman"/>
          <w:spacing w:val="-1"/>
          <w:sz w:val="24"/>
          <w:szCs w:val="24"/>
        </w:rPr>
        <w:t>a</w:t>
      </w:r>
      <w:r w:rsidR="00E348E7" w:rsidRPr="007C7A0A">
        <w:rPr>
          <w:rFonts w:ascii="Times New Roman" w:hAnsi="Times New Roman"/>
          <w:sz w:val="24"/>
          <w:szCs w:val="24"/>
        </w:rPr>
        <w:t>lu</w:t>
      </w:r>
      <w:r w:rsidR="00E348E7">
        <w:rPr>
          <w:rFonts w:ascii="Times New Roman" w:hAnsi="Times New Roman"/>
          <w:sz w:val="24"/>
          <w:szCs w:val="24"/>
        </w:rPr>
        <w:t>-</w:t>
      </w:r>
      <w:r w:rsidR="00E348E7" w:rsidRPr="007C7A0A">
        <w:rPr>
          <w:rFonts w:ascii="Times New Roman" w:hAnsi="Times New Roman"/>
          <w:sz w:val="24"/>
          <w:szCs w:val="24"/>
        </w:rPr>
        <w:t>lint</w:t>
      </w:r>
      <w:r w:rsidR="00E348E7" w:rsidRPr="007C7A0A">
        <w:rPr>
          <w:rFonts w:ascii="Times New Roman" w:hAnsi="Times New Roman"/>
          <w:spacing w:val="-1"/>
          <w:sz w:val="24"/>
          <w:szCs w:val="24"/>
        </w:rPr>
        <w:t>a</w:t>
      </w:r>
      <w:r w:rsidR="00E348E7" w:rsidRPr="007C7A0A">
        <w:rPr>
          <w:rFonts w:ascii="Times New Roman" w:hAnsi="Times New Roman"/>
          <w:sz w:val="24"/>
          <w:szCs w:val="24"/>
        </w:rPr>
        <w:t>s.</w:t>
      </w:r>
      <w:r w:rsidR="00E348E7" w:rsidRPr="007C7A0A">
        <w:rPr>
          <w:rFonts w:ascii="Times New Roman" w:hAnsi="Times New Roman"/>
          <w:spacing w:val="1"/>
          <w:sz w:val="24"/>
          <w:szCs w:val="24"/>
        </w:rPr>
        <w:t xml:space="preserve"> </w:t>
      </w:r>
    </w:p>
    <w:p w:rsidR="00F4681A" w:rsidRPr="007C7A0A" w:rsidRDefault="00013B92" w:rsidP="00013B92">
      <w:pPr>
        <w:autoSpaceDE w:val="0"/>
        <w:autoSpaceDN w:val="0"/>
        <w:adjustRightInd w:val="0"/>
        <w:spacing w:after="0" w:line="240" w:lineRule="auto"/>
        <w:ind w:firstLine="567"/>
        <w:jc w:val="both"/>
        <w:rPr>
          <w:rFonts w:ascii="Times New Roman" w:eastAsia="Calibri" w:hAnsi="Times New Roman"/>
          <w:color w:val="000000"/>
          <w:sz w:val="24"/>
          <w:szCs w:val="24"/>
        </w:rPr>
      </w:pPr>
      <w:r>
        <w:rPr>
          <w:rFonts w:ascii="Times New Roman" w:eastAsia="Calibri" w:hAnsi="Times New Roman"/>
          <w:color w:val="000000"/>
          <w:sz w:val="24"/>
          <w:szCs w:val="24"/>
        </w:rPr>
        <w:t>S</w:t>
      </w:r>
      <w:r w:rsidR="00F4681A" w:rsidRPr="007C7A0A">
        <w:rPr>
          <w:rFonts w:ascii="Times New Roman" w:eastAsia="Calibri" w:hAnsi="Times New Roman"/>
          <w:color w:val="000000"/>
          <w:sz w:val="24"/>
          <w:szCs w:val="24"/>
        </w:rPr>
        <w:t>asaran</w:t>
      </w:r>
      <w:r>
        <w:rPr>
          <w:rFonts w:ascii="Times New Roman" w:eastAsia="Calibri" w:hAnsi="Times New Roman"/>
          <w:color w:val="000000"/>
          <w:sz w:val="24"/>
          <w:szCs w:val="24"/>
        </w:rPr>
        <w:t xml:space="preserve"> penelitian ini adalah</w:t>
      </w:r>
      <w:r w:rsidR="00F4681A" w:rsidRPr="007C7A0A">
        <w:rPr>
          <w:rFonts w:ascii="Times New Roman" w:eastAsia="Calibri" w:hAnsi="Times New Roman"/>
          <w:color w:val="000000"/>
          <w:sz w:val="24"/>
          <w:szCs w:val="24"/>
        </w:rPr>
        <w:t xml:space="preserve"> menghasilkan kualitas arus lalu</w:t>
      </w:r>
      <w:r>
        <w:rPr>
          <w:rFonts w:ascii="Times New Roman" w:eastAsia="Calibri" w:hAnsi="Times New Roman"/>
          <w:color w:val="000000"/>
          <w:sz w:val="24"/>
          <w:szCs w:val="24"/>
        </w:rPr>
        <w:t>-</w:t>
      </w:r>
      <w:r w:rsidR="00F4681A" w:rsidRPr="007C7A0A">
        <w:rPr>
          <w:rFonts w:ascii="Times New Roman" w:eastAsia="Calibri" w:hAnsi="Times New Roman"/>
          <w:color w:val="000000"/>
          <w:sz w:val="24"/>
          <w:szCs w:val="24"/>
        </w:rPr>
        <w:t xml:space="preserve">lintas untuk melewati persimpangan </w:t>
      </w:r>
      <w:r>
        <w:rPr>
          <w:rFonts w:ascii="Times New Roman" w:eastAsia="Calibri" w:hAnsi="Times New Roman"/>
          <w:color w:val="000000"/>
          <w:sz w:val="24"/>
          <w:szCs w:val="24"/>
        </w:rPr>
        <w:t>dengan cara</w:t>
      </w:r>
      <w:r w:rsidR="00F4681A" w:rsidRPr="007C7A0A">
        <w:rPr>
          <w:rFonts w:ascii="Times New Roman" w:eastAsia="Calibri" w:hAnsi="Times New Roman"/>
          <w:color w:val="000000"/>
          <w:sz w:val="24"/>
          <w:szCs w:val="24"/>
        </w:rPr>
        <w:t xml:space="preserve"> memak</w:t>
      </w:r>
      <w:r>
        <w:rPr>
          <w:rFonts w:ascii="Times New Roman" w:eastAsia="Calibri" w:hAnsi="Times New Roman"/>
          <w:color w:val="000000"/>
          <w:sz w:val="24"/>
          <w:szCs w:val="24"/>
        </w:rPr>
        <w:t>simalkan</w:t>
      </w:r>
      <w:r w:rsidR="00F4681A" w:rsidRPr="007C7A0A">
        <w:rPr>
          <w:rFonts w:ascii="Times New Roman" w:eastAsia="Calibri" w:hAnsi="Times New Roman"/>
          <w:color w:val="000000"/>
          <w:sz w:val="24"/>
          <w:szCs w:val="24"/>
        </w:rPr>
        <w:t xml:space="preserve"> arus lalu</w:t>
      </w:r>
      <w:r>
        <w:rPr>
          <w:rFonts w:ascii="Times New Roman" w:eastAsia="Calibri" w:hAnsi="Times New Roman"/>
          <w:color w:val="000000"/>
          <w:sz w:val="24"/>
          <w:szCs w:val="24"/>
        </w:rPr>
        <w:t>-</w:t>
      </w:r>
      <w:r w:rsidR="00F4681A" w:rsidRPr="007C7A0A">
        <w:rPr>
          <w:rFonts w:ascii="Times New Roman" w:eastAsia="Calibri" w:hAnsi="Times New Roman"/>
          <w:color w:val="000000"/>
          <w:sz w:val="24"/>
          <w:szCs w:val="24"/>
        </w:rPr>
        <w:t>lintas yang lewat dan memi</w:t>
      </w:r>
      <w:r>
        <w:rPr>
          <w:rFonts w:ascii="Times New Roman" w:eastAsia="Calibri" w:hAnsi="Times New Roman"/>
          <w:color w:val="000000"/>
          <w:sz w:val="24"/>
          <w:szCs w:val="24"/>
        </w:rPr>
        <w:t>nimalkan</w:t>
      </w:r>
      <w:r w:rsidR="00F4681A" w:rsidRPr="007C7A0A">
        <w:rPr>
          <w:rFonts w:ascii="Times New Roman" w:eastAsia="Calibri" w:hAnsi="Times New Roman"/>
          <w:color w:val="000000"/>
          <w:sz w:val="24"/>
          <w:szCs w:val="24"/>
        </w:rPr>
        <w:t xml:space="preserve"> antrian dan tundaan</w:t>
      </w:r>
      <w:r>
        <w:rPr>
          <w:rFonts w:ascii="Times New Roman" w:eastAsia="Calibri" w:hAnsi="Times New Roman"/>
          <w:color w:val="000000"/>
          <w:sz w:val="24"/>
          <w:szCs w:val="24"/>
        </w:rPr>
        <w:t>,</w:t>
      </w:r>
      <w:r w:rsidR="00F4681A" w:rsidRPr="007C7A0A">
        <w:rPr>
          <w:rFonts w:ascii="Times New Roman" w:eastAsia="Calibri" w:hAnsi="Times New Roman"/>
          <w:color w:val="000000"/>
          <w:sz w:val="24"/>
          <w:szCs w:val="24"/>
        </w:rPr>
        <w:t xml:space="preserve"> </w:t>
      </w:r>
      <w:r>
        <w:rPr>
          <w:rFonts w:ascii="Times New Roman" w:eastAsia="Calibri" w:hAnsi="Times New Roman"/>
          <w:color w:val="000000"/>
          <w:sz w:val="24"/>
          <w:szCs w:val="24"/>
        </w:rPr>
        <w:t>dalam keadaan ini</w:t>
      </w:r>
      <w:r w:rsidR="00F4681A" w:rsidRPr="007C7A0A">
        <w:rPr>
          <w:rFonts w:ascii="Times New Roman" w:eastAsia="Calibri" w:hAnsi="Times New Roman"/>
          <w:color w:val="000000"/>
          <w:sz w:val="24"/>
          <w:szCs w:val="24"/>
        </w:rPr>
        <w:t xml:space="preserve"> </w:t>
      </w:r>
      <w:r>
        <w:rPr>
          <w:rFonts w:ascii="Times New Roman" w:eastAsia="Calibri" w:hAnsi="Times New Roman"/>
          <w:color w:val="000000"/>
          <w:sz w:val="24"/>
          <w:szCs w:val="24"/>
        </w:rPr>
        <w:t>maka akan terjadi</w:t>
      </w:r>
      <w:r w:rsidR="00F4681A" w:rsidRPr="007C7A0A">
        <w:rPr>
          <w:rFonts w:ascii="Times New Roman" w:eastAsia="Calibri" w:hAnsi="Times New Roman"/>
          <w:color w:val="000000"/>
          <w:sz w:val="24"/>
          <w:szCs w:val="24"/>
        </w:rPr>
        <w:t xml:space="preserve"> </w:t>
      </w:r>
      <w:r>
        <w:rPr>
          <w:rFonts w:ascii="Times New Roman" w:eastAsia="Calibri" w:hAnsi="Times New Roman"/>
          <w:color w:val="000000"/>
          <w:sz w:val="24"/>
          <w:szCs w:val="24"/>
        </w:rPr>
        <w:t xml:space="preserve">suatu </w:t>
      </w:r>
      <w:r w:rsidR="00F4681A" w:rsidRPr="007C7A0A">
        <w:rPr>
          <w:rFonts w:ascii="Times New Roman" w:eastAsia="Calibri" w:hAnsi="Times New Roman"/>
          <w:color w:val="000000"/>
          <w:sz w:val="24"/>
          <w:szCs w:val="24"/>
        </w:rPr>
        <w:t>perubahan</w:t>
      </w:r>
      <w:r>
        <w:rPr>
          <w:rFonts w:ascii="Times New Roman" w:eastAsia="Calibri" w:hAnsi="Times New Roman"/>
          <w:color w:val="000000"/>
          <w:sz w:val="24"/>
          <w:szCs w:val="24"/>
        </w:rPr>
        <w:t xml:space="preserve"> kecepatan dan kerapatan </w:t>
      </w:r>
      <w:r w:rsidR="00F4681A" w:rsidRPr="007C7A0A">
        <w:rPr>
          <w:rFonts w:ascii="Times New Roman" w:eastAsia="Calibri" w:hAnsi="Times New Roman"/>
          <w:color w:val="000000"/>
          <w:sz w:val="24"/>
          <w:szCs w:val="24"/>
        </w:rPr>
        <w:t>yang akan menimbulkan gelombang kejut (</w:t>
      </w:r>
      <w:r w:rsidR="00F4681A" w:rsidRPr="007C7A0A">
        <w:rPr>
          <w:rFonts w:ascii="Times New Roman" w:eastAsia="Calibri" w:hAnsi="Times New Roman"/>
          <w:i/>
          <w:color w:val="000000"/>
          <w:sz w:val="24"/>
          <w:szCs w:val="24"/>
        </w:rPr>
        <w:t>shock wave</w:t>
      </w:r>
      <w:r w:rsidR="00F4681A" w:rsidRPr="007C7A0A">
        <w:rPr>
          <w:rFonts w:ascii="Times New Roman" w:eastAsia="Calibri" w:hAnsi="Times New Roman"/>
          <w:color w:val="000000"/>
          <w:sz w:val="24"/>
          <w:szCs w:val="24"/>
        </w:rPr>
        <w:t>)</w:t>
      </w:r>
      <w:r>
        <w:rPr>
          <w:rFonts w:ascii="Times New Roman" w:eastAsia="Calibri" w:hAnsi="Times New Roman"/>
          <w:color w:val="000000"/>
          <w:sz w:val="24"/>
          <w:szCs w:val="24"/>
        </w:rPr>
        <w:t>.</w:t>
      </w:r>
    </w:p>
    <w:p w:rsidR="00FE14AD" w:rsidRDefault="0058751C" w:rsidP="00FE14AD">
      <w:pPr>
        <w:pStyle w:val="ListParagraph"/>
        <w:numPr>
          <w:ilvl w:val="0"/>
          <w:numId w:val="1"/>
        </w:numPr>
        <w:spacing w:after="0" w:line="240" w:lineRule="auto"/>
        <w:ind w:left="567" w:hanging="567"/>
        <w:jc w:val="both"/>
        <w:rPr>
          <w:rFonts w:ascii="Times New Roman" w:hAnsi="Times New Roman" w:cs="Times New Roman"/>
          <w:b/>
          <w:sz w:val="24"/>
          <w:szCs w:val="24"/>
        </w:rPr>
      </w:pPr>
      <w:r w:rsidRPr="007C7A0A">
        <w:rPr>
          <w:rFonts w:ascii="Times New Roman" w:hAnsi="Times New Roman" w:cs="Times New Roman"/>
          <w:b/>
          <w:sz w:val="24"/>
          <w:szCs w:val="24"/>
        </w:rPr>
        <w:lastRenderedPageBreak/>
        <w:t>T</w:t>
      </w:r>
      <w:r w:rsidR="00FE14AD">
        <w:rPr>
          <w:rFonts w:ascii="Times New Roman" w:hAnsi="Times New Roman" w:cs="Times New Roman"/>
          <w:b/>
          <w:sz w:val="24"/>
          <w:szCs w:val="24"/>
        </w:rPr>
        <w:t>injauan Kepustakaan</w:t>
      </w:r>
    </w:p>
    <w:p w:rsidR="005B74ED" w:rsidRPr="00FE14AD" w:rsidRDefault="005B74ED" w:rsidP="00FE14AD">
      <w:pPr>
        <w:pStyle w:val="ListParagraph"/>
        <w:numPr>
          <w:ilvl w:val="1"/>
          <w:numId w:val="1"/>
        </w:numPr>
        <w:spacing w:after="0" w:line="240" w:lineRule="auto"/>
        <w:ind w:left="567" w:hanging="567"/>
        <w:jc w:val="both"/>
        <w:rPr>
          <w:rFonts w:ascii="Times New Roman" w:hAnsi="Times New Roman" w:cs="Times New Roman"/>
          <w:b/>
          <w:sz w:val="24"/>
          <w:szCs w:val="24"/>
        </w:rPr>
      </w:pPr>
      <w:r w:rsidRPr="00FE14AD">
        <w:rPr>
          <w:rFonts w:ascii="Times New Roman" w:hAnsi="Times New Roman" w:cs="Times New Roman"/>
          <w:b/>
          <w:sz w:val="24"/>
          <w:szCs w:val="24"/>
        </w:rPr>
        <w:t xml:space="preserve">Gelombang Kejut </w:t>
      </w:r>
      <w:r w:rsidR="00FE14AD">
        <w:rPr>
          <w:rFonts w:ascii="Times New Roman" w:hAnsi="Times New Roman" w:cs="Times New Roman"/>
          <w:b/>
          <w:sz w:val="24"/>
          <w:szCs w:val="24"/>
        </w:rPr>
        <w:t>Simpang Bersinyal</w:t>
      </w:r>
    </w:p>
    <w:p w:rsidR="005B74ED" w:rsidRDefault="005B74ED" w:rsidP="00FE14AD">
      <w:pPr>
        <w:pStyle w:val="ListParagraph"/>
        <w:spacing w:line="240" w:lineRule="auto"/>
        <w:ind w:left="0" w:firstLine="567"/>
        <w:jc w:val="both"/>
        <w:rPr>
          <w:rFonts w:ascii="Times New Roman" w:hAnsi="Times New Roman" w:cs="Times New Roman"/>
          <w:sz w:val="24"/>
          <w:szCs w:val="24"/>
        </w:rPr>
      </w:pPr>
      <w:r w:rsidRPr="007C7A0A">
        <w:rPr>
          <w:rFonts w:ascii="Times New Roman" w:hAnsi="Times New Roman" w:cs="Times New Roman"/>
          <w:sz w:val="24"/>
          <w:szCs w:val="24"/>
        </w:rPr>
        <w:t>Menurut Tamin (2003) gelombang kejut pada persimpangan berlampu lalu</w:t>
      </w:r>
      <w:r w:rsidR="00FE14AD">
        <w:rPr>
          <w:rFonts w:ascii="Times New Roman" w:hAnsi="Times New Roman" w:cs="Times New Roman"/>
          <w:sz w:val="24"/>
          <w:szCs w:val="24"/>
        </w:rPr>
        <w:t>-</w:t>
      </w:r>
      <w:r w:rsidRPr="007C7A0A">
        <w:rPr>
          <w:rFonts w:ascii="Times New Roman" w:hAnsi="Times New Roman" w:cs="Times New Roman"/>
          <w:sz w:val="24"/>
          <w:szCs w:val="24"/>
        </w:rPr>
        <w:t>lintas dapat dianalisis apabila diketahui hubungan antara arus dengan kerapatan pada lengan persimpangan dan keadaan arus lalu</w:t>
      </w:r>
      <w:r w:rsidR="00FE14AD">
        <w:rPr>
          <w:rFonts w:ascii="Times New Roman" w:hAnsi="Times New Roman" w:cs="Times New Roman"/>
          <w:sz w:val="24"/>
          <w:szCs w:val="24"/>
        </w:rPr>
        <w:t>-</w:t>
      </w:r>
      <w:r w:rsidRPr="007C7A0A">
        <w:rPr>
          <w:rFonts w:ascii="Times New Roman" w:hAnsi="Times New Roman" w:cs="Times New Roman"/>
          <w:sz w:val="24"/>
          <w:szCs w:val="24"/>
        </w:rPr>
        <w:t>lintas yang datang pada persimpangan adalah terte</w:t>
      </w:r>
      <w:r w:rsidR="00E03B06">
        <w:rPr>
          <w:rFonts w:ascii="Times New Roman" w:hAnsi="Times New Roman" w:cs="Times New Roman"/>
          <w:sz w:val="24"/>
          <w:szCs w:val="24"/>
        </w:rPr>
        <w:t xml:space="preserve">ntu. Sebagai contoh, kurva arus </w:t>
      </w:r>
      <w:r w:rsidRPr="007C7A0A">
        <w:rPr>
          <w:rFonts w:ascii="Times New Roman" w:hAnsi="Times New Roman" w:cs="Times New Roman"/>
          <w:sz w:val="24"/>
          <w:szCs w:val="24"/>
        </w:rPr>
        <w:t>kecepatan dan keadaan arus lalu</w:t>
      </w:r>
      <w:r w:rsidR="00FE14AD">
        <w:rPr>
          <w:rFonts w:ascii="Times New Roman" w:hAnsi="Times New Roman" w:cs="Times New Roman"/>
          <w:sz w:val="24"/>
          <w:szCs w:val="24"/>
        </w:rPr>
        <w:t>-</w:t>
      </w:r>
      <w:r w:rsidRPr="007C7A0A">
        <w:rPr>
          <w:rFonts w:ascii="Times New Roman" w:hAnsi="Times New Roman" w:cs="Times New Roman"/>
          <w:sz w:val="24"/>
          <w:szCs w:val="24"/>
        </w:rPr>
        <w:t>lintas pada lengan persimpangan berada pada k</w:t>
      </w:r>
      <w:r w:rsidR="00FE14AD">
        <w:rPr>
          <w:rFonts w:ascii="Times New Roman" w:hAnsi="Times New Roman" w:cs="Times New Roman"/>
          <w:sz w:val="24"/>
          <w:szCs w:val="24"/>
        </w:rPr>
        <w:t>eadaan A seperti pada Gambar 2.1a</w:t>
      </w:r>
      <w:r w:rsidRPr="007C7A0A">
        <w:rPr>
          <w:rFonts w:ascii="Times New Roman" w:hAnsi="Times New Roman" w:cs="Times New Roman"/>
          <w:sz w:val="24"/>
          <w:szCs w:val="24"/>
        </w:rPr>
        <w:t>. Diagram jarak-waktu ya</w:t>
      </w:r>
      <w:r w:rsidR="00FE14AD">
        <w:rPr>
          <w:rFonts w:ascii="Times New Roman" w:hAnsi="Times New Roman" w:cs="Times New Roman"/>
          <w:sz w:val="24"/>
          <w:szCs w:val="24"/>
        </w:rPr>
        <w:t>ng diperlihatkan pada Gambar 2.1</w:t>
      </w:r>
      <w:r w:rsidRPr="007C7A0A">
        <w:rPr>
          <w:rFonts w:ascii="Times New Roman" w:hAnsi="Times New Roman" w:cs="Times New Roman"/>
          <w:sz w:val="24"/>
          <w:szCs w:val="24"/>
        </w:rPr>
        <w:t>b dengan skala jarak dan waktu dipilih sedemikian sehingga kemiringan yang ada pada kedua gambar tersebut dapat mewakili kecepatan kendaraan tertentu atau kecepatan gelombang kejut. Garis henti pada pendekat diwakili oleh pita sinyal dengan warna hijau bertanda polos dan merah bertanda terarsir.</w:t>
      </w:r>
    </w:p>
    <w:p w:rsidR="00FE14AD" w:rsidRDefault="00FE14AD" w:rsidP="00FE14AD">
      <w:pPr>
        <w:pStyle w:val="ListParagraph"/>
        <w:spacing w:line="240" w:lineRule="auto"/>
        <w:ind w:left="0" w:firstLine="567"/>
        <w:jc w:val="both"/>
        <w:rPr>
          <w:rFonts w:ascii="Times New Roman" w:hAnsi="Times New Roman" w:cs="Times New Roman"/>
          <w:sz w:val="24"/>
          <w:szCs w:val="24"/>
        </w:rPr>
      </w:pPr>
      <w:r w:rsidRPr="007C7A0A">
        <w:rPr>
          <w:rFonts w:ascii="Times New Roman" w:hAnsi="Times New Roman" w:cs="Times New Roman"/>
          <w:noProof/>
          <w:sz w:val="24"/>
          <w:szCs w:val="24"/>
        </w:rPr>
        <w:drawing>
          <wp:anchor distT="0" distB="0" distL="114300" distR="114300" simplePos="0" relativeHeight="251659264" behindDoc="1" locked="0" layoutInCell="1" allowOverlap="1" wp14:anchorId="388851DB" wp14:editId="60B92163">
            <wp:simplePos x="0" y="0"/>
            <wp:positionH relativeFrom="column">
              <wp:posOffset>172960</wp:posOffset>
            </wp:positionH>
            <wp:positionV relativeFrom="paragraph">
              <wp:posOffset>68436</wp:posOffset>
            </wp:positionV>
            <wp:extent cx="4632385" cy="3519578"/>
            <wp:effectExtent l="0" t="0" r="0" b="5080"/>
            <wp:wrapNone/>
            <wp:docPr id="2" name="Picture 1"/>
            <wp:cNvGraphicFramePr/>
            <a:graphic xmlns:a="http://schemas.openxmlformats.org/drawingml/2006/main">
              <a:graphicData uri="http://schemas.openxmlformats.org/drawingml/2006/picture">
                <pic:pic xmlns:pic="http://schemas.openxmlformats.org/drawingml/2006/picture">
                  <pic:nvPicPr>
                    <pic:cNvPr id="39939" name="Picture 3"/>
                    <pic:cNvPicPr>
                      <a:picLocks noChangeAspect="1" noChangeArrowheads="1"/>
                    </pic:cNvPicPr>
                  </pic:nvPicPr>
                  <pic:blipFill>
                    <a:blip r:embed="rId7"/>
                    <a:srcRect/>
                    <a:stretch>
                      <a:fillRect/>
                    </a:stretch>
                  </pic:blipFill>
                  <pic:spPr bwMode="auto">
                    <a:xfrm>
                      <a:off x="0" y="0"/>
                      <a:ext cx="4631971" cy="351926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E14AD" w:rsidRDefault="00FE14AD" w:rsidP="00FE14AD">
      <w:pPr>
        <w:pStyle w:val="ListParagraph"/>
        <w:spacing w:line="240" w:lineRule="auto"/>
        <w:ind w:left="0" w:firstLine="567"/>
        <w:jc w:val="both"/>
        <w:rPr>
          <w:rFonts w:ascii="Times New Roman" w:hAnsi="Times New Roman" w:cs="Times New Roman"/>
          <w:sz w:val="24"/>
          <w:szCs w:val="24"/>
        </w:rPr>
      </w:pPr>
    </w:p>
    <w:p w:rsidR="00FE14AD" w:rsidRDefault="00FE14AD" w:rsidP="00FE14AD">
      <w:pPr>
        <w:pStyle w:val="ListParagraph"/>
        <w:spacing w:line="240" w:lineRule="auto"/>
        <w:ind w:left="0" w:firstLine="567"/>
        <w:jc w:val="both"/>
        <w:rPr>
          <w:rFonts w:ascii="Times New Roman" w:hAnsi="Times New Roman" w:cs="Times New Roman"/>
          <w:sz w:val="24"/>
          <w:szCs w:val="24"/>
        </w:rPr>
      </w:pPr>
    </w:p>
    <w:p w:rsidR="00FE14AD" w:rsidRDefault="00FE14AD" w:rsidP="00FE14AD">
      <w:pPr>
        <w:pStyle w:val="ListParagraph"/>
        <w:spacing w:line="240" w:lineRule="auto"/>
        <w:ind w:left="0" w:firstLine="567"/>
        <w:jc w:val="both"/>
        <w:rPr>
          <w:rFonts w:ascii="Times New Roman" w:hAnsi="Times New Roman" w:cs="Times New Roman"/>
          <w:sz w:val="24"/>
          <w:szCs w:val="24"/>
        </w:rPr>
      </w:pPr>
    </w:p>
    <w:p w:rsidR="00FE14AD" w:rsidRDefault="00FE14AD" w:rsidP="00FE14AD">
      <w:pPr>
        <w:pStyle w:val="ListParagraph"/>
        <w:spacing w:line="240" w:lineRule="auto"/>
        <w:ind w:left="0" w:firstLine="567"/>
        <w:jc w:val="both"/>
        <w:rPr>
          <w:rFonts w:ascii="Times New Roman" w:hAnsi="Times New Roman" w:cs="Times New Roman"/>
          <w:sz w:val="24"/>
          <w:szCs w:val="24"/>
        </w:rPr>
      </w:pPr>
    </w:p>
    <w:p w:rsidR="00FE14AD" w:rsidRDefault="00FE14AD" w:rsidP="00FE14AD">
      <w:pPr>
        <w:pStyle w:val="ListParagraph"/>
        <w:spacing w:line="240" w:lineRule="auto"/>
        <w:ind w:left="0" w:firstLine="567"/>
        <w:jc w:val="both"/>
        <w:rPr>
          <w:rFonts w:ascii="Times New Roman" w:hAnsi="Times New Roman" w:cs="Times New Roman"/>
          <w:sz w:val="24"/>
          <w:szCs w:val="24"/>
        </w:rPr>
      </w:pPr>
    </w:p>
    <w:p w:rsidR="00FE14AD" w:rsidRDefault="00FE14AD" w:rsidP="00FE14AD">
      <w:pPr>
        <w:pStyle w:val="ListParagraph"/>
        <w:spacing w:line="240" w:lineRule="auto"/>
        <w:ind w:left="0" w:firstLine="567"/>
        <w:jc w:val="both"/>
        <w:rPr>
          <w:rFonts w:ascii="Times New Roman" w:hAnsi="Times New Roman" w:cs="Times New Roman"/>
          <w:sz w:val="24"/>
          <w:szCs w:val="24"/>
        </w:rPr>
      </w:pPr>
    </w:p>
    <w:p w:rsidR="00FE14AD" w:rsidRPr="007C7A0A" w:rsidRDefault="00FE14AD" w:rsidP="00FE14AD">
      <w:pPr>
        <w:pStyle w:val="ListParagraph"/>
        <w:spacing w:line="240" w:lineRule="auto"/>
        <w:ind w:left="0" w:firstLine="567"/>
        <w:jc w:val="both"/>
        <w:rPr>
          <w:rFonts w:ascii="Times New Roman" w:hAnsi="Times New Roman" w:cs="Times New Roman"/>
          <w:sz w:val="24"/>
          <w:szCs w:val="24"/>
        </w:rPr>
      </w:pPr>
    </w:p>
    <w:p w:rsidR="005B74ED" w:rsidRPr="007C7A0A" w:rsidRDefault="005B74ED" w:rsidP="007C7A0A">
      <w:pPr>
        <w:pStyle w:val="ListParagraph"/>
        <w:spacing w:line="240" w:lineRule="auto"/>
        <w:ind w:left="0"/>
        <w:jc w:val="both"/>
        <w:rPr>
          <w:rFonts w:ascii="Times New Roman" w:hAnsi="Times New Roman" w:cs="Times New Roman"/>
          <w:sz w:val="24"/>
          <w:szCs w:val="24"/>
        </w:rPr>
      </w:pPr>
    </w:p>
    <w:p w:rsidR="005B74ED" w:rsidRPr="007C7A0A" w:rsidRDefault="005B74ED" w:rsidP="007C7A0A">
      <w:pPr>
        <w:pStyle w:val="ListParagraph"/>
        <w:spacing w:line="240" w:lineRule="auto"/>
        <w:ind w:left="0"/>
        <w:jc w:val="both"/>
        <w:rPr>
          <w:rFonts w:ascii="Times New Roman" w:hAnsi="Times New Roman" w:cs="Times New Roman"/>
          <w:sz w:val="24"/>
          <w:szCs w:val="24"/>
        </w:rPr>
      </w:pPr>
    </w:p>
    <w:p w:rsidR="005B74ED" w:rsidRPr="007C7A0A" w:rsidRDefault="005B74ED" w:rsidP="007C7A0A">
      <w:pPr>
        <w:pStyle w:val="ListParagraph"/>
        <w:spacing w:line="240" w:lineRule="auto"/>
        <w:ind w:left="0"/>
        <w:jc w:val="both"/>
        <w:rPr>
          <w:rFonts w:ascii="Times New Roman" w:hAnsi="Times New Roman" w:cs="Times New Roman"/>
          <w:sz w:val="24"/>
          <w:szCs w:val="24"/>
        </w:rPr>
      </w:pPr>
    </w:p>
    <w:p w:rsidR="005B74ED" w:rsidRPr="007C7A0A" w:rsidRDefault="005B74ED" w:rsidP="007C7A0A">
      <w:pPr>
        <w:pStyle w:val="ListParagraph"/>
        <w:spacing w:line="240" w:lineRule="auto"/>
        <w:ind w:left="0"/>
        <w:jc w:val="center"/>
        <w:rPr>
          <w:rFonts w:ascii="Times New Roman" w:hAnsi="Times New Roman" w:cs="Times New Roman"/>
          <w:sz w:val="24"/>
          <w:szCs w:val="24"/>
        </w:rPr>
      </w:pPr>
    </w:p>
    <w:p w:rsidR="005B74ED" w:rsidRPr="007C7A0A" w:rsidRDefault="005B74ED" w:rsidP="007C7A0A">
      <w:pPr>
        <w:pStyle w:val="ListParagraph"/>
        <w:spacing w:line="240" w:lineRule="auto"/>
        <w:ind w:left="0"/>
        <w:jc w:val="center"/>
        <w:rPr>
          <w:rFonts w:ascii="Times New Roman" w:hAnsi="Times New Roman" w:cs="Times New Roman"/>
          <w:sz w:val="24"/>
          <w:szCs w:val="24"/>
        </w:rPr>
      </w:pPr>
    </w:p>
    <w:p w:rsidR="005B74ED" w:rsidRPr="007C7A0A" w:rsidRDefault="005B74ED" w:rsidP="007C7A0A">
      <w:pPr>
        <w:pStyle w:val="ListParagraph"/>
        <w:spacing w:line="240" w:lineRule="auto"/>
        <w:ind w:left="0"/>
        <w:jc w:val="center"/>
        <w:rPr>
          <w:rFonts w:ascii="Times New Roman" w:hAnsi="Times New Roman" w:cs="Times New Roman"/>
          <w:sz w:val="24"/>
          <w:szCs w:val="24"/>
        </w:rPr>
      </w:pPr>
    </w:p>
    <w:p w:rsidR="005B74ED" w:rsidRPr="007C7A0A" w:rsidRDefault="005B74ED" w:rsidP="007C7A0A">
      <w:pPr>
        <w:pStyle w:val="ListParagraph"/>
        <w:spacing w:line="240" w:lineRule="auto"/>
        <w:ind w:left="0"/>
        <w:jc w:val="center"/>
        <w:rPr>
          <w:rFonts w:ascii="Times New Roman" w:hAnsi="Times New Roman" w:cs="Times New Roman"/>
          <w:sz w:val="24"/>
          <w:szCs w:val="24"/>
        </w:rPr>
      </w:pPr>
    </w:p>
    <w:p w:rsidR="005B74ED" w:rsidRPr="007C7A0A" w:rsidRDefault="005B74ED" w:rsidP="007C7A0A">
      <w:pPr>
        <w:pStyle w:val="ListParagraph"/>
        <w:spacing w:line="240" w:lineRule="auto"/>
        <w:ind w:left="0"/>
        <w:jc w:val="center"/>
        <w:rPr>
          <w:rFonts w:ascii="Times New Roman" w:hAnsi="Times New Roman" w:cs="Times New Roman"/>
          <w:sz w:val="24"/>
          <w:szCs w:val="24"/>
        </w:rPr>
      </w:pPr>
    </w:p>
    <w:p w:rsidR="005B74ED" w:rsidRPr="007C7A0A" w:rsidRDefault="005B74ED" w:rsidP="007C7A0A">
      <w:pPr>
        <w:pStyle w:val="ListParagraph"/>
        <w:spacing w:line="240" w:lineRule="auto"/>
        <w:ind w:left="0"/>
        <w:jc w:val="center"/>
        <w:rPr>
          <w:rFonts w:ascii="Times New Roman" w:hAnsi="Times New Roman" w:cs="Times New Roman"/>
          <w:sz w:val="24"/>
          <w:szCs w:val="24"/>
        </w:rPr>
      </w:pPr>
    </w:p>
    <w:p w:rsidR="005B74ED" w:rsidRPr="007C7A0A" w:rsidRDefault="005B74ED" w:rsidP="007C7A0A">
      <w:pPr>
        <w:pStyle w:val="ListParagraph"/>
        <w:spacing w:line="240" w:lineRule="auto"/>
        <w:ind w:left="0"/>
        <w:jc w:val="center"/>
        <w:rPr>
          <w:rFonts w:ascii="Times New Roman" w:hAnsi="Times New Roman" w:cs="Times New Roman"/>
          <w:sz w:val="24"/>
          <w:szCs w:val="24"/>
        </w:rPr>
      </w:pPr>
    </w:p>
    <w:p w:rsidR="005B74ED" w:rsidRPr="007C7A0A" w:rsidRDefault="005B74ED" w:rsidP="007C7A0A">
      <w:pPr>
        <w:pStyle w:val="ListParagraph"/>
        <w:spacing w:line="240" w:lineRule="auto"/>
        <w:ind w:left="0"/>
        <w:jc w:val="center"/>
        <w:rPr>
          <w:rFonts w:ascii="Times New Roman" w:hAnsi="Times New Roman" w:cs="Times New Roman"/>
          <w:sz w:val="24"/>
          <w:szCs w:val="24"/>
        </w:rPr>
      </w:pPr>
    </w:p>
    <w:p w:rsidR="00FE14AD" w:rsidRDefault="00FE14AD" w:rsidP="007C7A0A">
      <w:pPr>
        <w:pStyle w:val="ListParagraph"/>
        <w:spacing w:after="0" w:line="240" w:lineRule="auto"/>
        <w:ind w:left="0"/>
        <w:jc w:val="center"/>
        <w:rPr>
          <w:rFonts w:ascii="Times New Roman" w:hAnsi="Times New Roman" w:cs="Times New Roman"/>
          <w:sz w:val="24"/>
          <w:szCs w:val="24"/>
        </w:rPr>
      </w:pPr>
    </w:p>
    <w:p w:rsidR="00FE14AD" w:rsidRDefault="00FE14AD" w:rsidP="007C7A0A">
      <w:pPr>
        <w:pStyle w:val="ListParagraph"/>
        <w:spacing w:after="0" w:line="240" w:lineRule="auto"/>
        <w:ind w:left="0"/>
        <w:jc w:val="center"/>
        <w:rPr>
          <w:rFonts w:ascii="Times New Roman" w:hAnsi="Times New Roman" w:cs="Times New Roman"/>
          <w:sz w:val="24"/>
          <w:szCs w:val="24"/>
        </w:rPr>
      </w:pPr>
    </w:p>
    <w:p w:rsidR="005B74ED" w:rsidRPr="007C7A0A" w:rsidRDefault="00CE2B82" w:rsidP="007C7A0A">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Gambar </w:t>
      </w:r>
      <w:r w:rsidR="005B74ED" w:rsidRPr="007C7A0A">
        <w:rPr>
          <w:rFonts w:ascii="Times New Roman" w:hAnsi="Times New Roman" w:cs="Times New Roman"/>
          <w:sz w:val="24"/>
          <w:szCs w:val="24"/>
        </w:rPr>
        <w:t>1</w:t>
      </w:r>
      <w:r>
        <w:rPr>
          <w:rFonts w:ascii="Times New Roman" w:hAnsi="Times New Roman" w:cs="Times New Roman"/>
          <w:sz w:val="24"/>
          <w:szCs w:val="24"/>
        </w:rPr>
        <w:t>.</w:t>
      </w:r>
      <w:r w:rsidR="005B74ED" w:rsidRPr="007C7A0A">
        <w:rPr>
          <w:rFonts w:ascii="Times New Roman" w:hAnsi="Times New Roman" w:cs="Times New Roman"/>
          <w:sz w:val="24"/>
          <w:szCs w:val="24"/>
        </w:rPr>
        <w:t xml:space="preserve"> Gelombang Kejut Pada Persimpangan bersinyal</w:t>
      </w:r>
    </w:p>
    <w:p w:rsidR="005B74ED" w:rsidRPr="007C7A0A" w:rsidRDefault="00E03B06" w:rsidP="00E03B06">
      <w:pPr>
        <w:spacing w:line="240" w:lineRule="auto"/>
        <w:rPr>
          <w:rFonts w:ascii="Times New Roman" w:hAnsi="Times New Roman" w:cs="Times New Roman"/>
          <w:sz w:val="24"/>
          <w:szCs w:val="24"/>
        </w:rPr>
      </w:pPr>
      <w:r>
        <w:rPr>
          <w:rFonts w:ascii="Times New Roman" w:hAnsi="Times New Roman" w:cs="Times New Roman"/>
          <w:i/>
          <w:sz w:val="24"/>
          <w:szCs w:val="24"/>
        </w:rPr>
        <w:tab/>
        <w:t xml:space="preserve">     </w:t>
      </w:r>
    </w:p>
    <w:p w:rsidR="005B74ED" w:rsidRPr="007C7A0A" w:rsidRDefault="005B74ED" w:rsidP="00FE14AD">
      <w:pPr>
        <w:spacing w:line="240" w:lineRule="auto"/>
        <w:ind w:firstLine="567"/>
        <w:jc w:val="both"/>
        <w:rPr>
          <w:rFonts w:ascii="Times New Roman" w:hAnsi="Times New Roman" w:cs="Times New Roman"/>
          <w:sz w:val="24"/>
          <w:szCs w:val="24"/>
        </w:rPr>
      </w:pPr>
      <w:r w:rsidRPr="007C7A0A">
        <w:rPr>
          <w:rFonts w:ascii="Times New Roman" w:hAnsi="Times New Roman" w:cs="Times New Roman"/>
          <w:sz w:val="24"/>
          <w:szCs w:val="24"/>
        </w:rPr>
        <w:t>Selama waktu dari t</w:t>
      </w:r>
      <w:r w:rsidRPr="007C7A0A">
        <w:rPr>
          <w:rFonts w:ascii="Times New Roman" w:hAnsi="Times New Roman" w:cs="Times New Roman"/>
          <w:sz w:val="24"/>
          <w:szCs w:val="24"/>
          <w:vertAlign w:val="subscript"/>
        </w:rPr>
        <w:t>o</w:t>
      </w:r>
      <w:r w:rsidRPr="007C7A0A">
        <w:rPr>
          <w:rFonts w:ascii="Times New Roman" w:hAnsi="Times New Roman" w:cs="Times New Roman"/>
          <w:sz w:val="24"/>
          <w:szCs w:val="24"/>
        </w:rPr>
        <w:t xml:space="preserve"> ke t</w:t>
      </w:r>
      <w:r w:rsidRPr="007C7A0A">
        <w:rPr>
          <w:rFonts w:ascii="Times New Roman" w:hAnsi="Times New Roman" w:cs="Times New Roman"/>
          <w:sz w:val="24"/>
          <w:szCs w:val="24"/>
          <w:vertAlign w:val="subscript"/>
        </w:rPr>
        <w:t>1</w:t>
      </w:r>
      <w:r w:rsidRPr="007C7A0A">
        <w:rPr>
          <w:rFonts w:ascii="Times New Roman" w:hAnsi="Times New Roman" w:cs="Times New Roman"/>
          <w:sz w:val="24"/>
          <w:szCs w:val="24"/>
          <w:vertAlign w:val="subscript"/>
        </w:rPr>
        <w:softHyphen/>
      </w:r>
      <w:r w:rsidRPr="007C7A0A">
        <w:rPr>
          <w:rFonts w:ascii="Times New Roman" w:hAnsi="Times New Roman" w:cs="Times New Roman"/>
          <w:sz w:val="24"/>
          <w:szCs w:val="24"/>
        </w:rPr>
        <w:t>, lampu lalu</w:t>
      </w:r>
      <w:r w:rsidR="00FE14AD">
        <w:rPr>
          <w:rFonts w:ascii="Times New Roman" w:hAnsi="Times New Roman" w:cs="Times New Roman"/>
          <w:sz w:val="24"/>
          <w:szCs w:val="24"/>
        </w:rPr>
        <w:t>-</w:t>
      </w:r>
      <w:r w:rsidRPr="007C7A0A">
        <w:rPr>
          <w:rFonts w:ascii="Times New Roman" w:hAnsi="Times New Roman" w:cs="Times New Roman"/>
          <w:sz w:val="24"/>
          <w:szCs w:val="24"/>
        </w:rPr>
        <w:t>lintas menyala hijau sehingga lalu lintas pada lengan persimpangan berjalan melewati persimpangan kearah hilir dengan keadaan arus A (V</w:t>
      </w:r>
      <w:r w:rsidRPr="007C7A0A">
        <w:rPr>
          <w:rFonts w:ascii="Times New Roman" w:hAnsi="Times New Roman" w:cs="Times New Roman"/>
          <w:sz w:val="24"/>
          <w:szCs w:val="24"/>
          <w:vertAlign w:val="subscript"/>
        </w:rPr>
        <w:t>A</w:t>
      </w:r>
      <w:r w:rsidRPr="007C7A0A">
        <w:rPr>
          <w:rFonts w:ascii="Times New Roman" w:hAnsi="Times New Roman" w:cs="Times New Roman"/>
          <w:sz w:val="24"/>
          <w:szCs w:val="24"/>
        </w:rPr>
        <w:t>, D</w:t>
      </w:r>
      <w:r w:rsidRPr="007C7A0A">
        <w:rPr>
          <w:rFonts w:ascii="Times New Roman" w:hAnsi="Times New Roman" w:cs="Times New Roman"/>
          <w:sz w:val="24"/>
          <w:szCs w:val="24"/>
          <w:vertAlign w:val="subscript"/>
        </w:rPr>
        <w:t>A</w:t>
      </w:r>
      <w:r w:rsidRPr="007C7A0A">
        <w:rPr>
          <w:rFonts w:ascii="Times New Roman" w:hAnsi="Times New Roman" w:cs="Times New Roman"/>
          <w:sz w:val="24"/>
          <w:szCs w:val="24"/>
        </w:rPr>
        <w:t>, dan S</w:t>
      </w:r>
      <w:r w:rsidRPr="007C7A0A">
        <w:rPr>
          <w:rFonts w:ascii="Times New Roman" w:hAnsi="Times New Roman" w:cs="Times New Roman"/>
          <w:sz w:val="24"/>
          <w:szCs w:val="24"/>
          <w:vertAlign w:val="subscript"/>
        </w:rPr>
        <w:t>A</w:t>
      </w:r>
      <w:r w:rsidRPr="007C7A0A">
        <w:rPr>
          <w:rFonts w:ascii="Times New Roman" w:hAnsi="Times New Roman" w:cs="Times New Roman"/>
          <w:sz w:val="24"/>
          <w:szCs w:val="24"/>
        </w:rPr>
        <w:t>). Lintasan kendaraan digambarkan sebagai garis putus-putus. Pada saat t</w:t>
      </w:r>
      <w:r w:rsidRPr="007C7A0A">
        <w:rPr>
          <w:rFonts w:ascii="Times New Roman" w:hAnsi="Times New Roman" w:cs="Times New Roman"/>
          <w:sz w:val="24"/>
          <w:szCs w:val="24"/>
          <w:vertAlign w:val="subscript"/>
        </w:rPr>
        <w:t>1</w:t>
      </w:r>
      <w:r w:rsidRPr="007C7A0A">
        <w:rPr>
          <w:rFonts w:ascii="Times New Roman" w:hAnsi="Times New Roman" w:cs="Times New Roman"/>
          <w:sz w:val="24"/>
          <w:szCs w:val="24"/>
        </w:rPr>
        <w:t xml:space="preserve"> dimana nyala lampu lalu</w:t>
      </w:r>
      <w:r w:rsidR="00F73ECB">
        <w:rPr>
          <w:rFonts w:ascii="Times New Roman" w:hAnsi="Times New Roman" w:cs="Times New Roman"/>
          <w:sz w:val="24"/>
          <w:szCs w:val="24"/>
        </w:rPr>
        <w:t xml:space="preserve"> </w:t>
      </w:r>
      <w:r w:rsidRPr="007C7A0A">
        <w:rPr>
          <w:rFonts w:ascii="Times New Roman" w:hAnsi="Times New Roman" w:cs="Times New Roman"/>
          <w:sz w:val="24"/>
          <w:szCs w:val="24"/>
        </w:rPr>
        <w:t>lintas berubah menjadi merah, keadaan arus pada arah hulu garis henti segera berubah menjadi keadaan B, sedangkan keadaan arus arah hilir segera berubah menjadi keadaan D. Ada tiga gelombang kejut mulai terjadi di garis henti pada saat t</w:t>
      </w:r>
      <w:r w:rsidRPr="007C7A0A">
        <w:rPr>
          <w:rFonts w:ascii="Times New Roman" w:hAnsi="Times New Roman" w:cs="Times New Roman"/>
          <w:sz w:val="24"/>
          <w:szCs w:val="24"/>
          <w:vertAlign w:val="subscript"/>
        </w:rPr>
        <w:t>1</w:t>
      </w:r>
      <w:r w:rsidR="00FE14AD">
        <w:rPr>
          <w:rFonts w:ascii="Times New Roman" w:hAnsi="Times New Roman" w:cs="Times New Roman"/>
          <w:sz w:val="24"/>
          <w:szCs w:val="24"/>
        </w:rPr>
        <w:t xml:space="preserve">, yaitu </w:t>
      </w:r>
      <w:r w:rsidRPr="007C7A0A">
        <w:rPr>
          <w:rFonts w:ascii="Times New Roman" w:hAnsi="Times New Roman" w:cs="Times New Roman"/>
          <w:sz w:val="24"/>
          <w:szCs w:val="24"/>
        </w:rPr>
        <w:t xml:space="preserve"> ω</w:t>
      </w:r>
      <w:r w:rsidRPr="007C7A0A">
        <w:rPr>
          <w:rFonts w:ascii="Times New Roman" w:hAnsi="Times New Roman" w:cs="Times New Roman"/>
          <w:sz w:val="24"/>
          <w:szCs w:val="24"/>
          <w:vertAlign w:val="subscript"/>
        </w:rPr>
        <w:t>AD</w:t>
      </w:r>
      <w:r w:rsidRPr="007C7A0A">
        <w:rPr>
          <w:rFonts w:ascii="Times New Roman" w:hAnsi="Times New Roman" w:cs="Times New Roman"/>
          <w:sz w:val="24"/>
          <w:szCs w:val="24"/>
        </w:rPr>
        <w:t>, ω</w:t>
      </w:r>
      <w:r w:rsidRPr="007C7A0A">
        <w:rPr>
          <w:rFonts w:ascii="Times New Roman" w:hAnsi="Times New Roman" w:cs="Times New Roman"/>
          <w:sz w:val="24"/>
          <w:szCs w:val="24"/>
          <w:vertAlign w:val="subscript"/>
        </w:rPr>
        <w:t>DB</w:t>
      </w:r>
      <w:r w:rsidRPr="007C7A0A">
        <w:rPr>
          <w:rFonts w:ascii="Times New Roman" w:hAnsi="Times New Roman" w:cs="Times New Roman"/>
          <w:sz w:val="24"/>
          <w:szCs w:val="24"/>
        </w:rPr>
        <w:t xml:space="preserve"> dan ω</w:t>
      </w:r>
      <w:r w:rsidRPr="007C7A0A">
        <w:rPr>
          <w:rFonts w:ascii="Times New Roman" w:hAnsi="Times New Roman" w:cs="Times New Roman"/>
          <w:sz w:val="24"/>
          <w:szCs w:val="24"/>
          <w:vertAlign w:val="subscript"/>
        </w:rPr>
        <w:t>AB</w:t>
      </w:r>
      <w:r w:rsidRPr="007C7A0A">
        <w:rPr>
          <w:rFonts w:ascii="Times New Roman" w:hAnsi="Times New Roman" w:cs="Times New Roman"/>
          <w:sz w:val="24"/>
          <w:szCs w:val="24"/>
        </w:rPr>
        <w:t xml:space="preserve">. Kecepatan dari ketiga gelombang kejut </w:t>
      </w:r>
      <w:r w:rsidR="00FE14AD">
        <w:rPr>
          <w:rFonts w:ascii="Times New Roman" w:hAnsi="Times New Roman" w:cs="Times New Roman"/>
          <w:sz w:val="24"/>
          <w:szCs w:val="24"/>
        </w:rPr>
        <w:t xml:space="preserve">ini, digambarkan pada Gambar </w:t>
      </w:r>
      <w:r w:rsidR="00AB5C77">
        <w:rPr>
          <w:rFonts w:ascii="Times New Roman" w:hAnsi="Times New Roman" w:cs="Times New Roman"/>
          <w:sz w:val="24"/>
          <w:szCs w:val="24"/>
        </w:rPr>
        <w:t>1</w:t>
      </w:r>
      <w:r w:rsidR="00FE14AD">
        <w:rPr>
          <w:rFonts w:ascii="Times New Roman" w:hAnsi="Times New Roman" w:cs="Times New Roman"/>
          <w:sz w:val="24"/>
          <w:szCs w:val="24"/>
        </w:rPr>
        <w:t>.1</w:t>
      </w:r>
      <w:r w:rsidRPr="007C7A0A">
        <w:rPr>
          <w:rFonts w:ascii="Times New Roman" w:hAnsi="Times New Roman" w:cs="Times New Roman"/>
          <w:sz w:val="24"/>
          <w:szCs w:val="24"/>
        </w:rPr>
        <w:t>a yang dapat dihitung menurut rumus berikut :</w:t>
      </w:r>
    </w:p>
    <w:p w:rsidR="005B74ED" w:rsidRPr="007C7A0A" w:rsidRDefault="005B74ED" w:rsidP="007C7A0A">
      <w:pPr>
        <w:spacing w:line="240" w:lineRule="auto"/>
        <w:jc w:val="both"/>
        <w:rPr>
          <w:rFonts w:ascii="Times New Roman" w:hAnsi="Times New Roman" w:cs="Times New Roman"/>
          <w:sz w:val="24"/>
          <w:szCs w:val="24"/>
        </w:rPr>
      </w:pPr>
      <w:r w:rsidRPr="007C7A0A">
        <w:rPr>
          <w:rFonts w:ascii="Times New Roman" w:hAnsi="Times New Roman" w:cs="Times New Roman"/>
          <w:sz w:val="24"/>
          <w:szCs w:val="24"/>
        </w:rPr>
        <w:lastRenderedPageBreak/>
        <w:tab/>
      </w:r>
      <m:oMath>
        <m:sSub>
          <m:sSubPr>
            <m:ctrlPr>
              <w:rPr>
                <w:rFonts w:ascii="Cambria Math" w:hAnsi="Times New Roman"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rPr>
              <m:t>AD</m:t>
            </m:r>
          </m:sub>
        </m:sSub>
        <m:r>
          <w:rPr>
            <w:rFonts w:ascii="Cambria Math" w:hAnsi="Times New Roman" w:cs="Times New Roman"/>
            <w:sz w:val="24"/>
            <w:szCs w:val="24"/>
          </w:rPr>
          <m:t>=</m:t>
        </m:r>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A</m:t>
                </m:r>
                <m:r>
                  <w:rPr>
                    <w:rFonts w:ascii="Cambria Math" w:hAnsi="Times New Roman" w:cs="Times New Roman"/>
                    <w:sz w:val="24"/>
                    <w:szCs w:val="24"/>
                  </w:rPr>
                  <m:t xml:space="preserve"> </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D</m:t>
                </m:r>
              </m:sub>
            </m:sSub>
          </m:num>
          <m:den>
            <m:sSub>
              <m:sSubPr>
                <m:ctrlPr>
                  <w:rPr>
                    <w:rFonts w:ascii="Cambria Math" w:hAnsi="Times New Roman"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A</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D</m:t>
                </m:r>
              </m:sub>
            </m:sSub>
          </m:den>
        </m:f>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A</m:t>
            </m:r>
          </m:sub>
        </m:sSub>
      </m:oMath>
      <w:r w:rsidR="00FE14AD">
        <w:rPr>
          <w:rFonts w:ascii="Times New Roman" w:hAnsi="Times New Roman" w:cs="Times New Roman"/>
          <w:sz w:val="24"/>
          <w:szCs w:val="24"/>
        </w:rPr>
        <w:t xml:space="preserve"> </w:t>
      </w:r>
      <w:r w:rsidR="00FE14AD">
        <w:rPr>
          <w:rFonts w:ascii="Times New Roman" w:hAnsi="Times New Roman" w:cs="Times New Roman"/>
          <w:sz w:val="24"/>
          <w:szCs w:val="24"/>
        </w:rPr>
        <w:tab/>
      </w:r>
      <w:r w:rsidR="00FE14AD">
        <w:rPr>
          <w:rFonts w:ascii="Times New Roman" w:hAnsi="Times New Roman" w:cs="Times New Roman"/>
          <w:sz w:val="24"/>
          <w:szCs w:val="24"/>
        </w:rPr>
        <w:tab/>
        <w:t>....</w:t>
      </w:r>
      <w:r w:rsidRPr="007C7A0A">
        <w:rPr>
          <w:rFonts w:ascii="Times New Roman" w:hAnsi="Times New Roman" w:cs="Times New Roman"/>
          <w:sz w:val="24"/>
          <w:szCs w:val="24"/>
        </w:rPr>
        <w:t>………..</w:t>
      </w:r>
      <w:r w:rsidR="00FE14AD">
        <w:rPr>
          <w:rFonts w:ascii="Times New Roman" w:hAnsi="Times New Roman" w:cs="Times New Roman"/>
          <w:sz w:val="24"/>
          <w:szCs w:val="24"/>
        </w:rPr>
        <w:t>..</w:t>
      </w:r>
      <w:r w:rsidR="000C5282">
        <w:rPr>
          <w:rFonts w:ascii="Times New Roman" w:hAnsi="Times New Roman" w:cs="Times New Roman"/>
          <w:sz w:val="24"/>
          <w:szCs w:val="24"/>
        </w:rPr>
        <w:t>...........................</w:t>
      </w:r>
      <w:r w:rsidR="000C5282">
        <w:rPr>
          <w:rFonts w:ascii="Times New Roman" w:hAnsi="Times New Roman" w:cs="Times New Roman"/>
          <w:sz w:val="24"/>
          <w:szCs w:val="24"/>
        </w:rPr>
        <w:tab/>
      </w:r>
      <w:r w:rsidR="00FE14AD">
        <w:rPr>
          <w:rFonts w:ascii="Times New Roman" w:hAnsi="Times New Roman" w:cs="Times New Roman"/>
          <w:sz w:val="24"/>
          <w:szCs w:val="24"/>
        </w:rPr>
        <w:tab/>
      </w:r>
      <w:r w:rsidR="000C5282">
        <w:rPr>
          <w:rFonts w:ascii="Times New Roman" w:hAnsi="Times New Roman" w:cs="Times New Roman"/>
          <w:sz w:val="24"/>
          <w:szCs w:val="24"/>
        </w:rPr>
        <w:t>(</w:t>
      </w:r>
      <w:r w:rsidRPr="007C7A0A">
        <w:rPr>
          <w:rFonts w:ascii="Times New Roman" w:hAnsi="Times New Roman" w:cs="Times New Roman"/>
          <w:sz w:val="24"/>
          <w:szCs w:val="24"/>
        </w:rPr>
        <w:t>1)</w:t>
      </w:r>
    </w:p>
    <w:p w:rsidR="005B74ED" w:rsidRPr="007C7A0A" w:rsidRDefault="005B74ED" w:rsidP="007C7A0A">
      <w:pPr>
        <w:spacing w:line="240" w:lineRule="auto"/>
        <w:jc w:val="both"/>
        <w:rPr>
          <w:rFonts w:ascii="Times New Roman" w:hAnsi="Times New Roman" w:cs="Times New Roman"/>
          <w:sz w:val="24"/>
          <w:szCs w:val="24"/>
        </w:rPr>
      </w:pPr>
      <w:r w:rsidRPr="007C7A0A">
        <w:rPr>
          <w:rFonts w:ascii="Times New Roman" w:hAnsi="Times New Roman" w:cs="Times New Roman"/>
          <w:sz w:val="24"/>
          <w:szCs w:val="24"/>
        </w:rPr>
        <w:tab/>
      </w:r>
      <m:oMath>
        <m:sSub>
          <m:sSubPr>
            <m:ctrlPr>
              <w:rPr>
                <w:rFonts w:ascii="Cambria Math" w:hAnsi="Times New Roman"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rPr>
              <m:t>DB</m:t>
            </m:r>
          </m:sub>
        </m:sSub>
        <m:r>
          <w:rPr>
            <w:rFonts w:ascii="Cambria Math" w:hAnsi="Times New Roman" w:cs="Times New Roman"/>
            <w:sz w:val="24"/>
            <w:szCs w:val="24"/>
          </w:rPr>
          <m:t>=</m:t>
        </m:r>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D</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B</m:t>
                </m:r>
              </m:sub>
            </m:sSub>
          </m:num>
          <m:den>
            <m:sSub>
              <m:sSubPr>
                <m:ctrlPr>
                  <w:rPr>
                    <w:rFonts w:ascii="Cambria Math" w:hAnsi="Times New Roman"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D</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B</m:t>
                </m:r>
              </m:sub>
            </m:sSub>
          </m:den>
        </m:f>
        <m:r>
          <w:rPr>
            <w:rFonts w:ascii="Cambria Math" w:hAnsi="Times New Roman" w:cs="Times New Roman"/>
            <w:sz w:val="24"/>
            <w:szCs w:val="24"/>
          </w:rPr>
          <m:t>=0</m:t>
        </m:r>
      </m:oMath>
      <w:r w:rsidRPr="007C7A0A">
        <w:rPr>
          <w:rFonts w:ascii="Times New Roman" w:hAnsi="Times New Roman" w:cs="Times New Roman"/>
          <w:sz w:val="24"/>
          <w:szCs w:val="24"/>
        </w:rPr>
        <w:tab/>
      </w:r>
      <w:r w:rsidR="00FE14AD">
        <w:rPr>
          <w:rFonts w:ascii="Times New Roman" w:hAnsi="Times New Roman" w:cs="Times New Roman"/>
          <w:sz w:val="24"/>
          <w:szCs w:val="24"/>
        </w:rPr>
        <w:tab/>
      </w:r>
      <w:r w:rsidRPr="007C7A0A">
        <w:rPr>
          <w:rFonts w:ascii="Times New Roman" w:hAnsi="Times New Roman" w:cs="Times New Roman"/>
          <w:sz w:val="24"/>
          <w:szCs w:val="24"/>
        </w:rPr>
        <w:t>………..</w:t>
      </w:r>
      <w:r w:rsidR="00FE14AD">
        <w:rPr>
          <w:rFonts w:ascii="Times New Roman" w:hAnsi="Times New Roman" w:cs="Times New Roman"/>
          <w:sz w:val="24"/>
          <w:szCs w:val="24"/>
        </w:rPr>
        <w:t>..............</w:t>
      </w:r>
      <w:r w:rsidR="000C5282">
        <w:rPr>
          <w:rFonts w:ascii="Times New Roman" w:hAnsi="Times New Roman" w:cs="Times New Roman"/>
          <w:sz w:val="24"/>
          <w:szCs w:val="24"/>
        </w:rPr>
        <w:t>...................</w:t>
      </w:r>
      <w:r w:rsidR="000C5282">
        <w:rPr>
          <w:rFonts w:ascii="Times New Roman" w:hAnsi="Times New Roman" w:cs="Times New Roman"/>
          <w:sz w:val="24"/>
          <w:szCs w:val="24"/>
        </w:rPr>
        <w:tab/>
      </w:r>
      <w:r w:rsidR="00FE14AD">
        <w:rPr>
          <w:rFonts w:ascii="Times New Roman" w:hAnsi="Times New Roman" w:cs="Times New Roman"/>
          <w:sz w:val="24"/>
          <w:szCs w:val="24"/>
        </w:rPr>
        <w:tab/>
      </w:r>
      <w:r w:rsidR="000C5282">
        <w:rPr>
          <w:rFonts w:ascii="Times New Roman" w:hAnsi="Times New Roman" w:cs="Times New Roman"/>
          <w:sz w:val="24"/>
          <w:szCs w:val="24"/>
        </w:rPr>
        <w:t>(</w:t>
      </w:r>
      <w:r w:rsidRPr="007C7A0A">
        <w:rPr>
          <w:rFonts w:ascii="Times New Roman" w:hAnsi="Times New Roman" w:cs="Times New Roman"/>
          <w:sz w:val="24"/>
          <w:szCs w:val="24"/>
        </w:rPr>
        <w:t>2)</w:t>
      </w:r>
    </w:p>
    <w:p w:rsidR="005B74ED" w:rsidRPr="007C7A0A" w:rsidRDefault="005B74ED" w:rsidP="007C7A0A">
      <w:pPr>
        <w:spacing w:line="240" w:lineRule="auto"/>
        <w:jc w:val="both"/>
        <w:rPr>
          <w:rFonts w:ascii="Times New Roman" w:hAnsi="Times New Roman" w:cs="Times New Roman"/>
          <w:sz w:val="24"/>
          <w:szCs w:val="24"/>
        </w:rPr>
      </w:pPr>
      <w:r w:rsidRPr="007C7A0A">
        <w:rPr>
          <w:rFonts w:ascii="Times New Roman"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rPr>
              <m:t>AB</m:t>
            </m:r>
          </m:sub>
        </m:sSub>
        <m:r>
          <w:rPr>
            <w:rFonts w:ascii="Cambria Math" w:hAnsi="Times New Roman" w:cs="Times New Roman"/>
            <w:sz w:val="24"/>
            <w:szCs w:val="24"/>
          </w:rPr>
          <m:t>=</m:t>
        </m:r>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A</m:t>
                </m:r>
                <m:r>
                  <w:rPr>
                    <w:rFonts w:ascii="Cambria Math" w:hAnsi="Times New Roman" w:cs="Times New Roman"/>
                    <w:sz w:val="24"/>
                    <w:szCs w:val="24"/>
                  </w:rPr>
                  <m:t xml:space="preserve"> </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B</m:t>
                </m:r>
              </m:sub>
            </m:sSub>
          </m:num>
          <m:den>
            <m:sSub>
              <m:sSubPr>
                <m:ctrlPr>
                  <w:rPr>
                    <w:rFonts w:ascii="Cambria Math" w:hAnsi="Times New Roman"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A</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B</m:t>
                </m:r>
              </m:sub>
            </m:sSub>
          </m:den>
        </m:f>
        <m:r>
          <w:rPr>
            <w:rFonts w:ascii="Cambria Math" w:hAnsi="Times New Roman" w:cs="Times New Roman"/>
            <w:sz w:val="24"/>
            <w:szCs w:val="24"/>
          </w:rPr>
          <m:t>=</m:t>
        </m:r>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A</m:t>
                </m:r>
              </m:sub>
            </m:sSub>
          </m:num>
          <m:den>
            <m:sSub>
              <m:sSubPr>
                <m:ctrlPr>
                  <w:rPr>
                    <w:rFonts w:ascii="Cambria Math" w:hAnsi="Times New Roman"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A</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B</m:t>
                </m:r>
              </m:sub>
            </m:sSub>
          </m:den>
        </m:f>
      </m:oMath>
      <w:r w:rsidR="00FE14AD">
        <w:rPr>
          <w:rFonts w:ascii="Times New Roman" w:hAnsi="Times New Roman" w:cs="Times New Roman"/>
          <w:sz w:val="24"/>
          <w:szCs w:val="24"/>
        </w:rPr>
        <w:t xml:space="preserve"> </w:t>
      </w:r>
      <w:r w:rsidR="00FE14AD">
        <w:rPr>
          <w:rFonts w:ascii="Times New Roman" w:hAnsi="Times New Roman" w:cs="Times New Roman"/>
          <w:sz w:val="24"/>
          <w:szCs w:val="24"/>
        </w:rPr>
        <w:tab/>
        <w:t>......................................</w:t>
      </w:r>
      <w:r w:rsidRPr="007C7A0A">
        <w:rPr>
          <w:rFonts w:ascii="Times New Roman" w:hAnsi="Times New Roman" w:cs="Times New Roman"/>
          <w:sz w:val="24"/>
          <w:szCs w:val="24"/>
        </w:rPr>
        <w:t>……</w:t>
      </w:r>
      <w:r w:rsidR="000C5282">
        <w:rPr>
          <w:rFonts w:ascii="Times New Roman" w:hAnsi="Times New Roman" w:cs="Times New Roman"/>
          <w:sz w:val="24"/>
          <w:szCs w:val="24"/>
        </w:rPr>
        <w:tab/>
      </w:r>
      <w:r w:rsidR="00FE14AD">
        <w:rPr>
          <w:rFonts w:ascii="Times New Roman" w:hAnsi="Times New Roman" w:cs="Times New Roman"/>
          <w:sz w:val="24"/>
          <w:szCs w:val="24"/>
        </w:rPr>
        <w:tab/>
      </w:r>
      <w:r w:rsidR="000C5282">
        <w:rPr>
          <w:rFonts w:ascii="Times New Roman" w:hAnsi="Times New Roman" w:cs="Times New Roman"/>
          <w:sz w:val="24"/>
          <w:szCs w:val="24"/>
        </w:rPr>
        <w:t>(</w:t>
      </w:r>
      <w:r w:rsidRPr="007C7A0A">
        <w:rPr>
          <w:rFonts w:ascii="Times New Roman" w:hAnsi="Times New Roman" w:cs="Times New Roman"/>
          <w:sz w:val="24"/>
          <w:szCs w:val="24"/>
        </w:rPr>
        <w:t>3)</w:t>
      </w:r>
    </w:p>
    <w:p w:rsidR="005B74ED" w:rsidRPr="007C7A0A" w:rsidRDefault="00FE14AD" w:rsidP="007C7A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5B74ED" w:rsidRPr="007C7A0A">
        <w:rPr>
          <w:rFonts w:ascii="Times New Roman" w:hAnsi="Times New Roman" w:cs="Times New Roman"/>
          <w:sz w:val="24"/>
          <w:szCs w:val="24"/>
        </w:rPr>
        <w:t>i</w:t>
      </w:r>
      <w:r>
        <w:rPr>
          <w:rFonts w:ascii="Times New Roman" w:hAnsi="Times New Roman" w:cs="Times New Roman"/>
          <w:sz w:val="24"/>
          <w:szCs w:val="24"/>
        </w:rPr>
        <w:t xml:space="preserve"> </w:t>
      </w:r>
      <w:r w:rsidR="005B74ED" w:rsidRPr="007C7A0A">
        <w:rPr>
          <w:rFonts w:ascii="Times New Roman" w:hAnsi="Times New Roman" w:cs="Times New Roman"/>
          <w:sz w:val="24"/>
          <w:szCs w:val="24"/>
        </w:rPr>
        <w:t xml:space="preserve">mana : </w:t>
      </w:r>
    </w:p>
    <w:p w:rsidR="00FE14AD" w:rsidRDefault="005B74ED" w:rsidP="00FE14AD">
      <w:pPr>
        <w:spacing w:after="0" w:line="240" w:lineRule="auto"/>
        <w:ind w:left="900"/>
        <w:jc w:val="both"/>
        <w:rPr>
          <w:rFonts w:ascii="Times New Roman" w:hAnsi="Times New Roman" w:cs="Times New Roman"/>
          <w:sz w:val="24"/>
          <w:szCs w:val="24"/>
        </w:rPr>
      </w:pPr>
      <w:r w:rsidRPr="007C7A0A">
        <w:rPr>
          <w:rFonts w:ascii="Times New Roman" w:hAnsi="Times New Roman" w:cs="Times New Roman"/>
          <w:sz w:val="24"/>
          <w:szCs w:val="24"/>
        </w:rPr>
        <w:t>ω</w:t>
      </w:r>
      <w:r w:rsidRPr="007C7A0A">
        <w:rPr>
          <w:rFonts w:ascii="Times New Roman" w:hAnsi="Times New Roman" w:cs="Times New Roman"/>
          <w:sz w:val="24"/>
          <w:szCs w:val="24"/>
          <w:vertAlign w:val="subscript"/>
        </w:rPr>
        <w:t>AD</w:t>
      </w:r>
      <w:r w:rsidRPr="007C7A0A">
        <w:rPr>
          <w:rFonts w:ascii="Times New Roman" w:hAnsi="Times New Roman" w:cs="Times New Roman"/>
          <w:sz w:val="24"/>
          <w:szCs w:val="24"/>
        </w:rPr>
        <w:t xml:space="preserve"> = kecepatan gelombang kejut dari kondisi arus A ke kondisi arus D </w:t>
      </w:r>
    </w:p>
    <w:p w:rsidR="005B74ED" w:rsidRPr="007C7A0A" w:rsidRDefault="00FE14AD" w:rsidP="00FE14AD">
      <w:pPr>
        <w:spacing w:after="0" w:line="240" w:lineRule="auto"/>
        <w:ind w:left="900"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B74ED" w:rsidRPr="007C7A0A">
        <w:rPr>
          <w:rFonts w:ascii="Times New Roman" w:hAnsi="Times New Roman" w:cs="Times New Roman"/>
          <w:sz w:val="24"/>
          <w:szCs w:val="24"/>
        </w:rPr>
        <w:t>(</w:t>
      </w:r>
      <w:r w:rsidR="000C5282">
        <w:rPr>
          <w:rFonts w:ascii="Times New Roman" w:hAnsi="Times New Roman" w:cs="Times New Roman"/>
          <w:sz w:val="24"/>
          <w:szCs w:val="24"/>
        </w:rPr>
        <w:t>k</w:t>
      </w:r>
      <w:r w:rsidR="005B74ED" w:rsidRPr="007C7A0A">
        <w:rPr>
          <w:rFonts w:ascii="Times New Roman" w:hAnsi="Times New Roman" w:cs="Times New Roman"/>
          <w:sz w:val="24"/>
          <w:szCs w:val="24"/>
        </w:rPr>
        <w:t>m/</w:t>
      </w:r>
      <w:r w:rsidR="000C5282">
        <w:rPr>
          <w:rFonts w:ascii="Times New Roman" w:hAnsi="Times New Roman" w:cs="Times New Roman"/>
          <w:sz w:val="24"/>
          <w:szCs w:val="24"/>
        </w:rPr>
        <w:t>j</w:t>
      </w:r>
      <w:r w:rsidR="005B74ED" w:rsidRPr="007C7A0A">
        <w:rPr>
          <w:rFonts w:ascii="Times New Roman" w:hAnsi="Times New Roman" w:cs="Times New Roman"/>
          <w:sz w:val="24"/>
          <w:szCs w:val="24"/>
        </w:rPr>
        <w:t>am)</w:t>
      </w:r>
      <w:r w:rsidR="005B74ED" w:rsidRPr="007C7A0A">
        <w:rPr>
          <w:rFonts w:ascii="Times New Roman" w:hAnsi="Times New Roman" w:cs="Times New Roman"/>
          <w:sz w:val="24"/>
          <w:szCs w:val="24"/>
        </w:rPr>
        <w:tab/>
        <w:t xml:space="preserve"> </w:t>
      </w:r>
    </w:p>
    <w:p w:rsidR="005B74ED" w:rsidRPr="007C7A0A" w:rsidRDefault="005B74ED" w:rsidP="007C7A0A">
      <w:pPr>
        <w:spacing w:after="0" w:line="240" w:lineRule="auto"/>
        <w:jc w:val="both"/>
        <w:rPr>
          <w:rFonts w:ascii="Times New Roman" w:hAnsi="Times New Roman" w:cs="Times New Roman"/>
          <w:sz w:val="24"/>
          <w:szCs w:val="24"/>
        </w:rPr>
      </w:pPr>
      <w:r w:rsidRPr="007C7A0A">
        <w:rPr>
          <w:rFonts w:ascii="Times New Roman" w:hAnsi="Times New Roman" w:cs="Times New Roman"/>
          <w:sz w:val="24"/>
          <w:szCs w:val="24"/>
        </w:rPr>
        <w:tab/>
        <w:t xml:space="preserve">    V</w:t>
      </w:r>
      <w:r w:rsidRPr="007C7A0A">
        <w:rPr>
          <w:rFonts w:ascii="Times New Roman" w:hAnsi="Times New Roman" w:cs="Times New Roman"/>
          <w:sz w:val="24"/>
          <w:szCs w:val="24"/>
          <w:vertAlign w:val="subscript"/>
        </w:rPr>
        <w:t>A</w:t>
      </w:r>
      <w:r w:rsidR="000C5282">
        <w:rPr>
          <w:rFonts w:ascii="Times New Roman" w:hAnsi="Times New Roman" w:cs="Times New Roman"/>
          <w:sz w:val="24"/>
          <w:szCs w:val="24"/>
        </w:rPr>
        <w:t xml:space="preserve">  </w:t>
      </w:r>
      <w:r w:rsidRPr="007C7A0A">
        <w:rPr>
          <w:rFonts w:ascii="Times New Roman" w:hAnsi="Times New Roman" w:cs="Times New Roman"/>
          <w:sz w:val="24"/>
          <w:szCs w:val="24"/>
        </w:rPr>
        <w:t>= nilai arus pada kondisi arus A (smp/jam/lajur)</w:t>
      </w:r>
    </w:p>
    <w:p w:rsidR="005B74ED" w:rsidRPr="007C7A0A" w:rsidRDefault="005B74ED" w:rsidP="007C7A0A">
      <w:pPr>
        <w:spacing w:after="0" w:line="240" w:lineRule="auto"/>
        <w:jc w:val="both"/>
        <w:rPr>
          <w:rFonts w:ascii="Times New Roman" w:hAnsi="Times New Roman" w:cs="Times New Roman"/>
          <w:sz w:val="24"/>
          <w:szCs w:val="24"/>
        </w:rPr>
      </w:pPr>
      <w:r w:rsidRPr="007C7A0A">
        <w:rPr>
          <w:rFonts w:ascii="Times New Roman" w:hAnsi="Times New Roman" w:cs="Times New Roman"/>
          <w:sz w:val="24"/>
          <w:szCs w:val="24"/>
        </w:rPr>
        <w:tab/>
        <w:t xml:space="preserve">    D</w:t>
      </w:r>
      <w:r w:rsidRPr="007C7A0A">
        <w:rPr>
          <w:rFonts w:ascii="Times New Roman" w:hAnsi="Times New Roman" w:cs="Times New Roman"/>
          <w:sz w:val="24"/>
          <w:szCs w:val="24"/>
          <w:vertAlign w:val="subscript"/>
        </w:rPr>
        <w:t>A</w:t>
      </w:r>
      <w:r w:rsidRPr="007C7A0A">
        <w:rPr>
          <w:rFonts w:ascii="Times New Roman" w:hAnsi="Times New Roman" w:cs="Times New Roman"/>
          <w:sz w:val="24"/>
          <w:szCs w:val="24"/>
        </w:rPr>
        <w:t xml:space="preserve">  = kerapatan lalulintas pada kondisi arus A (smp/km)</w:t>
      </w:r>
    </w:p>
    <w:p w:rsidR="005B74ED" w:rsidRPr="007C7A0A" w:rsidRDefault="005B74ED" w:rsidP="007C7A0A">
      <w:pPr>
        <w:spacing w:line="240" w:lineRule="auto"/>
        <w:jc w:val="both"/>
        <w:rPr>
          <w:rFonts w:ascii="Times New Roman" w:hAnsi="Times New Roman" w:cs="Times New Roman"/>
          <w:sz w:val="24"/>
          <w:szCs w:val="24"/>
        </w:rPr>
      </w:pPr>
      <w:r w:rsidRPr="007C7A0A">
        <w:rPr>
          <w:rFonts w:ascii="Times New Roman" w:hAnsi="Times New Roman" w:cs="Times New Roman"/>
          <w:sz w:val="24"/>
          <w:szCs w:val="24"/>
        </w:rPr>
        <w:tab/>
        <w:t xml:space="preserve">    S</w:t>
      </w:r>
      <w:r w:rsidRPr="007C7A0A">
        <w:rPr>
          <w:rFonts w:ascii="Times New Roman" w:hAnsi="Times New Roman" w:cs="Times New Roman"/>
          <w:sz w:val="24"/>
          <w:szCs w:val="24"/>
          <w:vertAlign w:val="subscript"/>
        </w:rPr>
        <w:t>A</w:t>
      </w:r>
      <w:r w:rsidRPr="007C7A0A">
        <w:rPr>
          <w:rFonts w:ascii="Times New Roman" w:hAnsi="Times New Roman" w:cs="Times New Roman"/>
          <w:sz w:val="24"/>
          <w:szCs w:val="24"/>
        </w:rPr>
        <w:t xml:space="preserve">  </w:t>
      </w:r>
      <w:r w:rsidR="000C5282">
        <w:rPr>
          <w:rFonts w:ascii="Times New Roman" w:hAnsi="Times New Roman" w:cs="Times New Roman"/>
          <w:sz w:val="24"/>
          <w:szCs w:val="24"/>
        </w:rPr>
        <w:t xml:space="preserve"> </w:t>
      </w:r>
      <w:r w:rsidRPr="007C7A0A">
        <w:rPr>
          <w:rFonts w:ascii="Times New Roman" w:hAnsi="Times New Roman" w:cs="Times New Roman"/>
          <w:sz w:val="24"/>
          <w:szCs w:val="24"/>
        </w:rPr>
        <w:t>= kecepatan lalulintas pada kondisi arus A (km/jam)</w:t>
      </w:r>
    </w:p>
    <w:p w:rsidR="005B74ED" w:rsidRPr="007C7A0A" w:rsidRDefault="000C5282" w:rsidP="000C5282">
      <w:pPr>
        <w:tabs>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5B74ED" w:rsidRPr="007C7A0A">
        <w:rPr>
          <w:rFonts w:ascii="Times New Roman" w:hAnsi="Times New Roman" w:cs="Times New Roman"/>
          <w:sz w:val="24"/>
          <w:szCs w:val="24"/>
        </w:rPr>
        <w:t>Kondisi arus A, B, dan D berlanjut hingga waktu t</w:t>
      </w:r>
      <w:r w:rsidR="005B74ED" w:rsidRPr="007C7A0A">
        <w:rPr>
          <w:rFonts w:ascii="Times New Roman" w:hAnsi="Times New Roman" w:cs="Times New Roman"/>
          <w:sz w:val="24"/>
          <w:szCs w:val="24"/>
          <w:vertAlign w:val="subscript"/>
        </w:rPr>
        <w:t>2</w:t>
      </w:r>
      <w:r w:rsidR="005B74ED" w:rsidRPr="007C7A0A">
        <w:rPr>
          <w:rFonts w:ascii="Times New Roman" w:hAnsi="Times New Roman" w:cs="Times New Roman"/>
          <w:sz w:val="24"/>
          <w:szCs w:val="24"/>
        </w:rPr>
        <w:t>, saat mana sinyal berubah manjadi hijau. Suatu arus kondisi baru terjadi yaitu kondisi C pada saat t</w:t>
      </w:r>
      <w:r w:rsidR="005B74ED" w:rsidRPr="007C7A0A">
        <w:rPr>
          <w:rFonts w:ascii="Times New Roman" w:hAnsi="Times New Roman" w:cs="Times New Roman"/>
          <w:sz w:val="24"/>
          <w:szCs w:val="24"/>
          <w:vertAlign w:val="subscript"/>
        </w:rPr>
        <w:t>2</w:t>
      </w:r>
      <w:r w:rsidR="005B74ED" w:rsidRPr="007C7A0A">
        <w:rPr>
          <w:rFonts w:ascii="Times New Roman" w:hAnsi="Times New Roman" w:cs="Times New Roman"/>
          <w:sz w:val="24"/>
          <w:szCs w:val="24"/>
        </w:rPr>
        <w:t>, dimana arus di garis henti meningkat dari nol menjadi arus jenuh. Ini mengakibatkan dua gelombang kejut baru yaitu ω</w:t>
      </w:r>
      <w:r w:rsidR="005B74ED" w:rsidRPr="007C7A0A">
        <w:rPr>
          <w:rFonts w:ascii="Times New Roman" w:hAnsi="Times New Roman" w:cs="Times New Roman"/>
          <w:sz w:val="24"/>
          <w:szCs w:val="24"/>
          <w:vertAlign w:val="subscript"/>
        </w:rPr>
        <w:t>DC</w:t>
      </w:r>
      <w:r w:rsidR="005B74ED" w:rsidRPr="007C7A0A">
        <w:rPr>
          <w:rFonts w:ascii="Times New Roman" w:hAnsi="Times New Roman" w:cs="Times New Roman"/>
          <w:sz w:val="24"/>
          <w:szCs w:val="24"/>
        </w:rPr>
        <w:t xml:space="preserve"> dan ω</w:t>
      </w:r>
      <w:r w:rsidR="005B74ED" w:rsidRPr="007C7A0A">
        <w:rPr>
          <w:rFonts w:ascii="Times New Roman" w:hAnsi="Times New Roman" w:cs="Times New Roman"/>
          <w:sz w:val="24"/>
          <w:szCs w:val="24"/>
          <w:vertAlign w:val="subscript"/>
        </w:rPr>
        <w:t>BC</w:t>
      </w:r>
      <w:r w:rsidR="005B74ED" w:rsidRPr="007C7A0A">
        <w:rPr>
          <w:rFonts w:ascii="Times New Roman" w:hAnsi="Times New Roman" w:cs="Times New Roman"/>
          <w:sz w:val="24"/>
          <w:szCs w:val="24"/>
        </w:rPr>
        <w:t>, sedangkan gelombang kejut ω</w:t>
      </w:r>
      <w:r w:rsidR="005B74ED" w:rsidRPr="007C7A0A">
        <w:rPr>
          <w:rFonts w:ascii="Times New Roman" w:hAnsi="Times New Roman" w:cs="Times New Roman"/>
          <w:sz w:val="24"/>
          <w:szCs w:val="24"/>
          <w:vertAlign w:val="subscript"/>
        </w:rPr>
        <w:t>DB</w:t>
      </w:r>
      <w:r w:rsidR="005B74ED" w:rsidRPr="007C7A0A">
        <w:rPr>
          <w:rFonts w:ascii="Times New Roman" w:hAnsi="Times New Roman" w:cs="Times New Roman"/>
          <w:sz w:val="24"/>
          <w:szCs w:val="24"/>
        </w:rPr>
        <w:t xml:space="preserve"> berakhir. Kecepatan kedua gelombang kejut ini dapat diketahui dengan cara grafis melalui Gambar </w:t>
      </w:r>
      <w:r w:rsidR="00AB5C77">
        <w:rPr>
          <w:rFonts w:ascii="Times New Roman" w:hAnsi="Times New Roman" w:cs="Times New Roman"/>
          <w:sz w:val="24"/>
          <w:szCs w:val="24"/>
        </w:rPr>
        <w:t>1</w:t>
      </w:r>
      <w:r w:rsidR="005B74ED" w:rsidRPr="007C7A0A">
        <w:rPr>
          <w:rFonts w:ascii="Times New Roman" w:hAnsi="Times New Roman" w:cs="Times New Roman"/>
          <w:sz w:val="24"/>
          <w:szCs w:val="24"/>
        </w:rPr>
        <w:t>.</w:t>
      </w:r>
      <w:r>
        <w:rPr>
          <w:rFonts w:ascii="Times New Roman" w:hAnsi="Times New Roman" w:cs="Times New Roman"/>
          <w:sz w:val="24"/>
          <w:szCs w:val="24"/>
        </w:rPr>
        <w:t>1</w:t>
      </w:r>
      <w:r w:rsidR="005B74ED" w:rsidRPr="007C7A0A">
        <w:rPr>
          <w:rFonts w:ascii="Times New Roman" w:hAnsi="Times New Roman" w:cs="Times New Roman"/>
          <w:sz w:val="24"/>
          <w:szCs w:val="24"/>
        </w:rPr>
        <w:t>a atau dihitung menurut persamaan berikut :</w:t>
      </w:r>
    </w:p>
    <w:p w:rsidR="005B74ED" w:rsidRPr="007C7A0A" w:rsidRDefault="005B74ED" w:rsidP="007C7A0A">
      <w:pPr>
        <w:tabs>
          <w:tab w:val="left" w:pos="709"/>
        </w:tabs>
        <w:spacing w:line="240" w:lineRule="auto"/>
        <w:jc w:val="both"/>
        <w:rPr>
          <w:rFonts w:ascii="Times New Roman" w:hAnsi="Times New Roman" w:cs="Times New Roman"/>
          <w:sz w:val="24"/>
          <w:szCs w:val="24"/>
        </w:rPr>
      </w:pPr>
      <w:r w:rsidRPr="007C7A0A">
        <w:rPr>
          <w:rFonts w:ascii="Times New Roman"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rPr>
              <m:t>DC</m:t>
            </m:r>
          </m:sub>
        </m:sSub>
        <m:r>
          <w:rPr>
            <w:rFonts w:ascii="Cambria Math" w:hAnsi="Times New Roman" w:cs="Times New Roman"/>
            <w:sz w:val="24"/>
            <w:szCs w:val="24"/>
          </w:rPr>
          <m:t>=</m:t>
        </m:r>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D</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C</m:t>
                </m:r>
              </m:sub>
            </m:sSub>
          </m:num>
          <m:den>
            <m:sSub>
              <m:sSubPr>
                <m:ctrlPr>
                  <w:rPr>
                    <w:rFonts w:ascii="Cambria Math" w:hAnsi="Times New Roman"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D</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C</m:t>
                </m:r>
              </m:sub>
            </m:sSub>
          </m:den>
        </m:f>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C</m:t>
            </m:r>
          </m:sub>
        </m:sSub>
      </m:oMath>
      <w:r w:rsidR="000C5282">
        <w:rPr>
          <w:rFonts w:ascii="Times New Roman" w:hAnsi="Times New Roman" w:cs="Times New Roman"/>
          <w:sz w:val="24"/>
          <w:szCs w:val="24"/>
        </w:rPr>
        <w:t xml:space="preserve"> </w:t>
      </w:r>
      <w:r w:rsidR="000C5282">
        <w:rPr>
          <w:rFonts w:ascii="Times New Roman" w:hAnsi="Times New Roman" w:cs="Times New Roman"/>
          <w:sz w:val="24"/>
          <w:szCs w:val="24"/>
        </w:rPr>
        <w:tab/>
      </w:r>
      <w:r w:rsidR="000C5282">
        <w:rPr>
          <w:rFonts w:ascii="Times New Roman" w:hAnsi="Times New Roman" w:cs="Times New Roman"/>
          <w:sz w:val="24"/>
          <w:szCs w:val="24"/>
        </w:rPr>
        <w:tab/>
        <w:t>......................................</w:t>
      </w:r>
      <w:r w:rsidR="000C5282" w:rsidRPr="007C7A0A">
        <w:rPr>
          <w:rFonts w:ascii="Times New Roman" w:hAnsi="Times New Roman" w:cs="Times New Roman"/>
          <w:sz w:val="24"/>
          <w:szCs w:val="24"/>
        </w:rPr>
        <w:t>……</w:t>
      </w:r>
      <w:r w:rsidR="000C5282">
        <w:rPr>
          <w:rFonts w:ascii="Times New Roman" w:hAnsi="Times New Roman" w:cs="Times New Roman"/>
          <w:sz w:val="24"/>
          <w:szCs w:val="24"/>
        </w:rPr>
        <w:t>.</w:t>
      </w:r>
      <w:r w:rsidR="000C5282">
        <w:rPr>
          <w:rFonts w:ascii="Times New Roman" w:hAnsi="Times New Roman" w:cs="Times New Roman"/>
          <w:sz w:val="24"/>
          <w:szCs w:val="24"/>
        </w:rPr>
        <w:tab/>
      </w:r>
      <w:r w:rsidR="000C5282">
        <w:rPr>
          <w:rFonts w:ascii="Times New Roman" w:hAnsi="Times New Roman" w:cs="Times New Roman"/>
          <w:sz w:val="24"/>
          <w:szCs w:val="24"/>
        </w:rPr>
        <w:tab/>
        <w:t>(</w:t>
      </w:r>
      <w:r w:rsidR="000C5282" w:rsidRPr="007C7A0A">
        <w:rPr>
          <w:rFonts w:ascii="Times New Roman" w:hAnsi="Times New Roman" w:cs="Times New Roman"/>
          <w:sz w:val="24"/>
          <w:szCs w:val="24"/>
        </w:rPr>
        <w:t>4)</w:t>
      </w:r>
      <w:r w:rsidR="000C5282">
        <w:rPr>
          <w:rFonts w:ascii="Times New Roman" w:hAnsi="Times New Roman" w:cs="Times New Roman"/>
          <w:sz w:val="24"/>
          <w:szCs w:val="24"/>
        </w:rPr>
        <w:tab/>
      </w:r>
    </w:p>
    <w:p w:rsidR="005B74ED" w:rsidRPr="007C7A0A" w:rsidRDefault="005B74ED" w:rsidP="007C7A0A">
      <w:pPr>
        <w:tabs>
          <w:tab w:val="left" w:pos="709"/>
        </w:tabs>
        <w:spacing w:line="240" w:lineRule="auto"/>
        <w:jc w:val="both"/>
        <w:rPr>
          <w:rFonts w:ascii="Times New Roman" w:hAnsi="Times New Roman" w:cs="Times New Roman"/>
          <w:sz w:val="24"/>
          <w:szCs w:val="24"/>
        </w:rPr>
      </w:pPr>
      <w:r w:rsidRPr="007C7A0A">
        <w:rPr>
          <w:rFonts w:ascii="Times New Roman"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rPr>
              <m:t>BC</m:t>
            </m:r>
          </m:sub>
        </m:sSub>
        <m:r>
          <w:rPr>
            <w:rFonts w:ascii="Cambria Math" w:hAnsi="Times New Roman" w:cs="Times New Roman"/>
            <w:sz w:val="24"/>
            <w:szCs w:val="24"/>
          </w:rPr>
          <m:t>=</m:t>
        </m:r>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B</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C</m:t>
                </m:r>
              </m:sub>
            </m:sSub>
          </m:num>
          <m:den>
            <m:sSub>
              <m:sSubPr>
                <m:ctrlPr>
                  <w:rPr>
                    <w:rFonts w:ascii="Cambria Math" w:hAnsi="Times New Roman"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B</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C</m:t>
                </m:r>
              </m:sub>
            </m:sSub>
          </m:den>
        </m:f>
        <m:r>
          <w:rPr>
            <w:rFonts w:ascii="Cambria Math" w:hAnsi="Times New Roman" w:cs="Times New Roman"/>
            <w:sz w:val="24"/>
            <w:szCs w:val="24"/>
          </w:rPr>
          <m:t>=</m:t>
        </m:r>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C</m:t>
                </m:r>
              </m:sub>
            </m:sSub>
          </m:num>
          <m:den>
            <m:sSub>
              <m:sSubPr>
                <m:ctrlPr>
                  <w:rPr>
                    <w:rFonts w:ascii="Cambria Math" w:hAnsi="Times New Roman"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B</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C</m:t>
                </m:r>
              </m:sub>
            </m:sSub>
          </m:den>
        </m:f>
      </m:oMath>
      <w:r w:rsidRPr="007C7A0A">
        <w:rPr>
          <w:rFonts w:ascii="Times New Roman" w:hAnsi="Times New Roman" w:cs="Times New Roman"/>
          <w:sz w:val="24"/>
          <w:szCs w:val="24"/>
        </w:rPr>
        <w:t xml:space="preserve"> </w:t>
      </w:r>
      <w:r w:rsidR="000C5282">
        <w:rPr>
          <w:rFonts w:ascii="Times New Roman" w:hAnsi="Times New Roman" w:cs="Times New Roman"/>
          <w:sz w:val="24"/>
          <w:szCs w:val="24"/>
        </w:rPr>
        <w:tab/>
        <w:t>......................................</w:t>
      </w:r>
      <w:r w:rsidR="000C5282" w:rsidRPr="007C7A0A">
        <w:rPr>
          <w:rFonts w:ascii="Times New Roman" w:hAnsi="Times New Roman" w:cs="Times New Roman"/>
          <w:sz w:val="24"/>
          <w:szCs w:val="24"/>
        </w:rPr>
        <w:t>……</w:t>
      </w:r>
      <w:r w:rsidR="000C5282">
        <w:rPr>
          <w:rFonts w:ascii="Times New Roman" w:hAnsi="Times New Roman" w:cs="Times New Roman"/>
          <w:sz w:val="24"/>
          <w:szCs w:val="24"/>
        </w:rPr>
        <w:t>.</w:t>
      </w:r>
      <w:r w:rsidR="000C5282">
        <w:rPr>
          <w:rFonts w:ascii="Times New Roman" w:hAnsi="Times New Roman" w:cs="Times New Roman"/>
          <w:sz w:val="24"/>
          <w:szCs w:val="24"/>
        </w:rPr>
        <w:tab/>
      </w:r>
      <w:r w:rsidR="000C5282">
        <w:rPr>
          <w:rFonts w:ascii="Times New Roman" w:hAnsi="Times New Roman" w:cs="Times New Roman"/>
          <w:sz w:val="24"/>
          <w:szCs w:val="24"/>
        </w:rPr>
        <w:tab/>
        <w:t>(5</w:t>
      </w:r>
      <w:r w:rsidR="000C5282" w:rsidRPr="007C7A0A">
        <w:rPr>
          <w:rFonts w:ascii="Times New Roman" w:hAnsi="Times New Roman" w:cs="Times New Roman"/>
          <w:sz w:val="24"/>
          <w:szCs w:val="24"/>
        </w:rPr>
        <w:t>)</w:t>
      </w:r>
      <w:r w:rsidRPr="007C7A0A">
        <w:rPr>
          <w:rFonts w:ascii="Times New Roman" w:hAnsi="Times New Roman" w:cs="Times New Roman"/>
          <w:sz w:val="24"/>
          <w:szCs w:val="24"/>
        </w:rPr>
        <w:tab/>
      </w:r>
      <w:r w:rsidRPr="007C7A0A">
        <w:rPr>
          <w:rFonts w:ascii="Times New Roman" w:hAnsi="Times New Roman" w:cs="Times New Roman"/>
          <w:sz w:val="24"/>
          <w:szCs w:val="24"/>
        </w:rPr>
        <w:tab/>
      </w:r>
      <w:r w:rsidRPr="007C7A0A">
        <w:rPr>
          <w:rFonts w:ascii="Times New Roman" w:hAnsi="Times New Roman" w:cs="Times New Roman"/>
          <w:sz w:val="24"/>
          <w:szCs w:val="24"/>
        </w:rPr>
        <w:tab/>
      </w:r>
      <w:r w:rsidRPr="007C7A0A">
        <w:rPr>
          <w:rFonts w:ascii="Times New Roman" w:hAnsi="Times New Roman" w:cs="Times New Roman"/>
          <w:sz w:val="24"/>
          <w:szCs w:val="24"/>
        </w:rPr>
        <w:tab/>
        <w:t xml:space="preserve">          </w:t>
      </w:r>
      <w:r w:rsidRPr="007C7A0A">
        <w:rPr>
          <w:rFonts w:ascii="Times New Roman" w:hAnsi="Times New Roman" w:cs="Times New Roman"/>
          <w:sz w:val="24"/>
          <w:szCs w:val="24"/>
        </w:rPr>
        <w:tab/>
      </w:r>
      <w:r w:rsidRPr="007C7A0A">
        <w:rPr>
          <w:rFonts w:ascii="Times New Roman" w:hAnsi="Times New Roman" w:cs="Times New Roman"/>
          <w:sz w:val="24"/>
          <w:szCs w:val="24"/>
        </w:rPr>
        <w:tab/>
      </w:r>
    </w:p>
    <w:p w:rsidR="005B74ED" w:rsidRPr="007C7A0A" w:rsidRDefault="005B74ED" w:rsidP="007C7A0A">
      <w:pPr>
        <w:tabs>
          <w:tab w:val="left" w:pos="709"/>
        </w:tabs>
        <w:spacing w:line="240" w:lineRule="auto"/>
        <w:jc w:val="both"/>
        <w:rPr>
          <w:rFonts w:ascii="Times New Roman" w:hAnsi="Times New Roman" w:cs="Times New Roman"/>
          <w:sz w:val="24"/>
          <w:szCs w:val="24"/>
        </w:rPr>
      </w:pPr>
      <w:r w:rsidRPr="007C7A0A">
        <w:rPr>
          <w:rFonts w:ascii="Times New Roman" w:hAnsi="Times New Roman" w:cs="Times New Roman"/>
          <w:sz w:val="24"/>
          <w:szCs w:val="24"/>
        </w:rPr>
        <w:tab/>
        <w:t>Kondisi arus A, B, D dan C ini berlanjut sampai dengan ω</w:t>
      </w:r>
      <w:r w:rsidRPr="007C7A0A">
        <w:rPr>
          <w:rFonts w:ascii="Times New Roman" w:hAnsi="Times New Roman" w:cs="Times New Roman"/>
          <w:sz w:val="24"/>
          <w:szCs w:val="24"/>
          <w:vertAlign w:val="subscript"/>
        </w:rPr>
        <w:t>AB</w:t>
      </w:r>
      <w:r w:rsidRPr="007C7A0A">
        <w:rPr>
          <w:rFonts w:ascii="Times New Roman" w:hAnsi="Times New Roman" w:cs="Times New Roman"/>
          <w:sz w:val="24"/>
          <w:szCs w:val="24"/>
        </w:rPr>
        <w:t xml:space="preserve"> dan ω</w:t>
      </w:r>
      <w:r w:rsidRPr="007C7A0A">
        <w:rPr>
          <w:rFonts w:ascii="Times New Roman" w:hAnsi="Times New Roman" w:cs="Times New Roman"/>
          <w:sz w:val="24"/>
          <w:szCs w:val="24"/>
          <w:vertAlign w:val="subscript"/>
        </w:rPr>
        <w:t>BC</w:t>
      </w:r>
      <w:r w:rsidRPr="007C7A0A">
        <w:rPr>
          <w:rFonts w:ascii="Times New Roman" w:hAnsi="Times New Roman" w:cs="Times New Roman"/>
          <w:sz w:val="24"/>
          <w:szCs w:val="24"/>
        </w:rPr>
        <w:t xml:space="preserve"> mencapai t</w:t>
      </w:r>
      <w:r w:rsidRPr="007C7A0A">
        <w:rPr>
          <w:rFonts w:ascii="Times New Roman" w:hAnsi="Times New Roman" w:cs="Times New Roman"/>
          <w:sz w:val="24"/>
          <w:szCs w:val="24"/>
          <w:vertAlign w:val="subscript"/>
        </w:rPr>
        <w:t>3</w:t>
      </w:r>
      <w:r w:rsidR="000C5282">
        <w:rPr>
          <w:rFonts w:ascii="Times New Roman" w:hAnsi="Times New Roman" w:cs="Times New Roman"/>
          <w:sz w:val="24"/>
          <w:szCs w:val="24"/>
        </w:rPr>
        <w:t>,</w:t>
      </w:r>
      <w:r w:rsidRPr="007C7A0A">
        <w:rPr>
          <w:rFonts w:ascii="Times New Roman" w:hAnsi="Times New Roman" w:cs="Times New Roman"/>
          <w:sz w:val="24"/>
          <w:szCs w:val="24"/>
        </w:rPr>
        <w:t xml:space="preserve"> </w:t>
      </w:r>
      <w:r w:rsidR="000C5282">
        <w:rPr>
          <w:rFonts w:ascii="Times New Roman" w:hAnsi="Times New Roman" w:cs="Times New Roman"/>
          <w:sz w:val="24"/>
          <w:szCs w:val="24"/>
        </w:rPr>
        <w:t>s</w:t>
      </w:r>
      <w:r w:rsidRPr="007C7A0A">
        <w:rPr>
          <w:rFonts w:ascii="Times New Roman" w:hAnsi="Times New Roman" w:cs="Times New Roman"/>
          <w:sz w:val="24"/>
          <w:szCs w:val="24"/>
        </w:rPr>
        <w:t>elang waktu antara t</w:t>
      </w:r>
      <w:r w:rsidRPr="007C7A0A">
        <w:rPr>
          <w:rFonts w:ascii="Times New Roman" w:hAnsi="Times New Roman" w:cs="Times New Roman"/>
          <w:sz w:val="24"/>
          <w:szCs w:val="24"/>
          <w:vertAlign w:val="subscript"/>
        </w:rPr>
        <w:t>2</w:t>
      </w:r>
      <w:r w:rsidRPr="007C7A0A">
        <w:rPr>
          <w:rFonts w:ascii="Times New Roman" w:hAnsi="Times New Roman" w:cs="Times New Roman"/>
          <w:sz w:val="24"/>
          <w:szCs w:val="24"/>
        </w:rPr>
        <w:t xml:space="preserve"> dan t</w:t>
      </w:r>
      <w:r w:rsidRPr="007C7A0A">
        <w:rPr>
          <w:rFonts w:ascii="Times New Roman" w:hAnsi="Times New Roman" w:cs="Times New Roman"/>
          <w:sz w:val="24"/>
          <w:szCs w:val="24"/>
          <w:vertAlign w:val="subscript"/>
        </w:rPr>
        <w:t>3</w:t>
      </w:r>
      <w:r w:rsidRPr="007C7A0A">
        <w:rPr>
          <w:rFonts w:ascii="Times New Roman" w:hAnsi="Times New Roman" w:cs="Times New Roman"/>
          <w:sz w:val="24"/>
          <w:szCs w:val="24"/>
        </w:rPr>
        <w:t xml:space="preserve"> dapat dihitung menurut persamaan berikut dimana r adalah durasi efektif fase merah dalam satuan waktu detik :</w:t>
      </w:r>
    </w:p>
    <w:p w:rsidR="005B74ED" w:rsidRPr="007C7A0A" w:rsidRDefault="005B74ED" w:rsidP="007C7A0A">
      <w:pPr>
        <w:tabs>
          <w:tab w:val="left" w:pos="709"/>
        </w:tabs>
        <w:spacing w:line="240" w:lineRule="auto"/>
        <w:jc w:val="both"/>
        <w:rPr>
          <w:rFonts w:ascii="Times New Roman" w:hAnsi="Times New Roman" w:cs="Times New Roman"/>
          <w:sz w:val="24"/>
          <w:szCs w:val="24"/>
        </w:rPr>
      </w:pPr>
      <w:r w:rsidRPr="007C7A0A">
        <w:rPr>
          <w:rFonts w:ascii="Times New Roman"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Times New Roman" w:cs="Times New Roman"/>
                <w:sz w:val="24"/>
                <w:szCs w:val="24"/>
              </w:rPr>
              <m:t>3</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Times New Roman" w:cs="Times New Roman"/>
                <w:sz w:val="24"/>
                <w:szCs w:val="24"/>
              </w:rPr>
              <m:t>2</m:t>
            </m:r>
          </m:sub>
        </m:sSub>
        <m:r>
          <w:rPr>
            <w:rFonts w:ascii="Cambria Math" w:hAnsi="Times New Roman" w:cs="Times New Roman"/>
            <w:sz w:val="24"/>
            <w:szCs w:val="24"/>
          </w:rPr>
          <m:t>=</m:t>
        </m:r>
        <m:r>
          <w:rPr>
            <w:rFonts w:ascii="Cambria Math" w:hAnsi="Cambria Math" w:cs="Times New Roman"/>
            <w:sz w:val="24"/>
            <w:szCs w:val="24"/>
          </w:rPr>
          <m:t>r</m:t>
        </m:r>
        <m:d>
          <m:dPr>
            <m:ctrlPr>
              <w:rPr>
                <w:rFonts w:ascii="Cambria Math" w:hAnsi="Times New Roman" w:cs="Times New Roman"/>
                <w:i/>
                <w:sz w:val="24"/>
                <w:szCs w:val="24"/>
              </w:rPr>
            </m:ctrlPr>
          </m:dPr>
          <m:e>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rPr>
                      <m:t>AB</m:t>
                    </m:r>
                  </m:sub>
                </m:sSub>
              </m:num>
              <m:den>
                <m:sSub>
                  <m:sSubPr>
                    <m:ctrlPr>
                      <w:rPr>
                        <w:rFonts w:ascii="Cambria Math" w:hAnsi="Times New Roman"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rPr>
                      <m:t>BC</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rPr>
                      <m:t>AB</m:t>
                    </m:r>
                  </m:sub>
                </m:sSub>
              </m:den>
            </m:f>
          </m:e>
        </m:d>
      </m:oMath>
      <w:r w:rsidRPr="007C7A0A">
        <w:rPr>
          <w:rFonts w:ascii="Times New Roman" w:hAnsi="Times New Roman" w:cs="Times New Roman"/>
          <w:sz w:val="24"/>
          <w:szCs w:val="24"/>
        </w:rPr>
        <w:t xml:space="preserve"> </w:t>
      </w:r>
      <w:r w:rsidRPr="007C7A0A">
        <w:rPr>
          <w:rFonts w:ascii="Times New Roman" w:hAnsi="Times New Roman" w:cs="Times New Roman"/>
          <w:sz w:val="24"/>
          <w:szCs w:val="24"/>
        </w:rPr>
        <w:tab/>
        <w:t>(detik)</w:t>
      </w:r>
      <w:r w:rsidRPr="007C7A0A">
        <w:rPr>
          <w:rFonts w:ascii="Times New Roman" w:hAnsi="Times New Roman" w:cs="Times New Roman"/>
          <w:sz w:val="24"/>
          <w:szCs w:val="24"/>
        </w:rPr>
        <w:tab/>
      </w:r>
      <w:r w:rsidR="000C5282">
        <w:rPr>
          <w:rFonts w:ascii="Times New Roman" w:hAnsi="Times New Roman" w:cs="Times New Roman"/>
          <w:sz w:val="24"/>
          <w:szCs w:val="24"/>
        </w:rPr>
        <w:t>..............................................</w:t>
      </w:r>
      <w:r w:rsidR="000C5282">
        <w:rPr>
          <w:rFonts w:ascii="Times New Roman" w:hAnsi="Times New Roman" w:cs="Times New Roman"/>
          <w:sz w:val="24"/>
          <w:szCs w:val="24"/>
        </w:rPr>
        <w:tab/>
        <w:t xml:space="preserve">  </w:t>
      </w:r>
      <w:r w:rsidR="000C5282">
        <w:rPr>
          <w:rFonts w:ascii="Times New Roman" w:hAnsi="Times New Roman" w:cs="Times New Roman"/>
          <w:sz w:val="24"/>
          <w:szCs w:val="24"/>
        </w:rPr>
        <w:tab/>
        <w:t>(</w:t>
      </w:r>
      <w:r w:rsidRPr="007C7A0A">
        <w:rPr>
          <w:rFonts w:ascii="Times New Roman" w:hAnsi="Times New Roman" w:cs="Times New Roman"/>
          <w:sz w:val="24"/>
          <w:szCs w:val="24"/>
        </w:rPr>
        <w:t>6)</w:t>
      </w:r>
    </w:p>
    <w:p w:rsidR="005B74ED" w:rsidRPr="007C7A0A" w:rsidRDefault="005B74ED" w:rsidP="007C7A0A">
      <w:pPr>
        <w:tabs>
          <w:tab w:val="left" w:pos="709"/>
        </w:tabs>
        <w:spacing w:line="240" w:lineRule="auto"/>
        <w:jc w:val="both"/>
        <w:rPr>
          <w:rFonts w:ascii="Times New Roman" w:hAnsi="Times New Roman" w:cs="Times New Roman"/>
          <w:sz w:val="24"/>
          <w:szCs w:val="24"/>
        </w:rPr>
      </w:pPr>
      <w:r w:rsidRPr="007C7A0A">
        <w:rPr>
          <w:rFonts w:ascii="Times New Roman" w:hAnsi="Times New Roman" w:cs="Times New Roman"/>
          <w:sz w:val="24"/>
          <w:szCs w:val="24"/>
        </w:rPr>
        <w:tab/>
        <w:t>Pada waktu t</w:t>
      </w:r>
      <w:r w:rsidRPr="007C7A0A">
        <w:rPr>
          <w:rFonts w:ascii="Times New Roman" w:hAnsi="Times New Roman" w:cs="Times New Roman"/>
          <w:sz w:val="24"/>
          <w:szCs w:val="24"/>
          <w:vertAlign w:val="subscript"/>
        </w:rPr>
        <w:t>3</w:t>
      </w:r>
      <w:r w:rsidRPr="007C7A0A">
        <w:rPr>
          <w:rFonts w:ascii="Times New Roman" w:hAnsi="Times New Roman" w:cs="Times New Roman"/>
          <w:sz w:val="24"/>
          <w:szCs w:val="24"/>
        </w:rPr>
        <w:t>, terjadi gelombang kejut baru ω</w:t>
      </w:r>
      <w:r w:rsidRPr="007C7A0A">
        <w:rPr>
          <w:rFonts w:ascii="Times New Roman" w:hAnsi="Times New Roman" w:cs="Times New Roman"/>
          <w:sz w:val="24"/>
          <w:szCs w:val="24"/>
          <w:vertAlign w:val="subscript"/>
        </w:rPr>
        <w:t>AC</w:t>
      </w:r>
      <w:r w:rsidRPr="007C7A0A">
        <w:rPr>
          <w:rFonts w:ascii="Times New Roman" w:hAnsi="Times New Roman" w:cs="Times New Roman"/>
          <w:sz w:val="24"/>
          <w:szCs w:val="24"/>
        </w:rPr>
        <w:t>, sedangkan dua gelombang kejut ω</w:t>
      </w:r>
      <w:r w:rsidRPr="007C7A0A">
        <w:rPr>
          <w:rFonts w:ascii="Times New Roman" w:hAnsi="Times New Roman" w:cs="Times New Roman"/>
          <w:sz w:val="24"/>
          <w:szCs w:val="24"/>
          <w:vertAlign w:val="subscript"/>
        </w:rPr>
        <w:t>AB</w:t>
      </w:r>
      <w:r w:rsidRPr="007C7A0A">
        <w:rPr>
          <w:rFonts w:ascii="Times New Roman" w:hAnsi="Times New Roman" w:cs="Times New Roman"/>
          <w:sz w:val="24"/>
          <w:szCs w:val="24"/>
        </w:rPr>
        <w:t xml:space="preserve"> dan ω</w:t>
      </w:r>
      <w:r w:rsidRPr="007C7A0A">
        <w:rPr>
          <w:rFonts w:ascii="Times New Roman" w:hAnsi="Times New Roman" w:cs="Times New Roman"/>
          <w:sz w:val="24"/>
          <w:szCs w:val="24"/>
          <w:vertAlign w:val="subscript"/>
        </w:rPr>
        <w:t>BC</w:t>
      </w:r>
      <w:r w:rsidRPr="007C7A0A">
        <w:rPr>
          <w:rFonts w:ascii="Times New Roman" w:hAnsi="Times New Roman" w:cs="Times New Roman"/>
          <w:sz w:val="24"/>
          <w:szCs w:val="24"/>
        </w:rPr>
        <w:t xml:space="preserve"> berakhir. </w:t>
      </w:r>
      <w:r w:rsidR="003D1C8D">
        <w:rPr>
          <w:rFonts w:ascii="Times New Roman" w:hAnsi="Times New Roman" w:cs="Times New Roman"/>
          <w:sz w:val="24"/>
          <w:szCs w:val="24"/>
        </w:rPr>
        <w:t xml:space="preserve">Nilai </w:t>
      </w:r>
      <w:r w:rsidR="003D1C8D" w:rsidRPr="007C7A0A">
        <w:rPr>
          <w:rFonts w:ascii="Times New Roman" w:hAnsi="Times New Roman" w:cs="Times New Roman"/>
          <w:sz w:val="24"/>
          <w:szCs w:val="24"/>
        </w:rPr>
        <w:t>ω</w:t>
      </w:r>
      <w:r w:rsidR="003D1C8D" w:rsidRPr="007C7A0A">
        <w:rPr>
          <w:rFonts w:ascii="Times New Roman" w:hAnsi="Times New Roman" w:cs="Times New Roman"/>
          <w:sz w:val="24"/>
          <w:szCs w:val="24"/>
          <w:vertAlign w:val="subscript"/>
        </w:rPr>
        <w:t>AC</w:t>
      </w:r>
      <w:r w:rsidR="003D1C8D" w:rsidRPr="007C7A0A">
        <w:rPr>
          <w:rFonts w:ascii="Times New Roman" w:hAnsi="Times New Roman" w:cs="Times New Roman"/>
          <w:sz w:val="24"/>
          <w:szCs w:val="24"/>
        </w:rPr>
        <w:t xml:space="preserve"> </w:t>
      </w:r>
      <w:r w:rsidRPr="007C7A0A">
        <w:rPr>
          <w:rFonts w:ascii="Times New Roman" w:hAnsi="Times New Roman" w:cs="Times New Roman"/>
          <w:sz w:val="24"/>
          <w:szCs w:val="24"/>
        </w:rPr>
        <w:t>dapat dihitung dengan persamaan :</w:t>
      </w:r>
    </w:p>
    <w:p w:rsidR="005B74ED" w:rsidRPr="007C7A0A" w:rsidRDefault="005B74ED" w:rsidP="007C7A0A">
      <w:pPr>
        <w:tabs>
          <w:tab w:val="left" w:pos="709"/>
        </w:tabs>
        <w:spacing w:line="240" w:lineRule="auto"/>
        <w:jc w:val="both"/>
        <w:rPr>
          <w:rFonts w:ascii="Times New Roman" w:hAnsi="Times New Roman" w:cs="Times New Roman"/>
          <w:sz w:val="24"/>
          <w:szCs w:val="24"/>
        </w:rPr>
      </w:pPr>
      <w:r w:rsidRPr="007C7A0A">
        <w:rPr>
          <w:rFonts w:ascii="Times New Roman" w:hAnsi="Times New Roman" w:cs="Times New Roman"/>
          <w:sz w:val="24"/>
          <w:szCs w:val="24"/>
        </w:rPr>
        <w:t xml:space="preserve">       </w:t>
      </w:r>
      <w:r w:rsidRPr="007C7A0A">
        <w:rPr>
          <w:rFonts w:ascii="Times New Roman" w:hAnsi="Times New Roman" w:cs="Times New Roman"/>
          <w:sz w:val="24"/>
          <w:szCs w:val="24"/>
        </w:rPr>
        <w:tab/>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rPr>
              <m:t>AC</m:t>
            </m:r>
          </m:sub>
        </m:sSub>
        <m:r>
          <w:rPr>
            <w:rFonts w:ascii="Cambria Math" w:hAnsi="Times New Roman" w:cs="Times New Roman"/>
            <w:sz w:val="24"/>
            <w:szCs w:val="24"/>
          </w:rPr>
          <m:t>=</m:t>
        </m:r>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A</m:t>
                </m:r>
                <m:r>
                  <w:rPr>
                    <w:rFonts w:ascii="Cambria Math" w:hAnsi="Times New Roman" w:cs="Times New Roman"/>
                    <w:sz w:val="24"/>
                    <w:szCs w:val="24"/>
                  </w:rPr>
                  <m:t xml:space="preserve"> </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C</m:t>
                </m:r>
              </m:sub>
            </m:sSub>
          </m:num>
          <m:den>
            <m:sSub>
              <m:sSubPr>
                <m:ctrlPr>
                  <w:rPr>
                    <w:rFonts w:ascii="Cambria Math" w:hAnsi="Times New Roman"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A</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C</m:t>
                </m:r>
              </m:sub>
            </m:sSub>
          </m:den>
        </m:f>
      </m:oMath>
      <w:r w:rsidRPr="007C7A0A">
        <w:rPr>
          <w:rFonts w:ascii="Times New Roman" w:hAnsi="Times New Roman" w:cs="Times New Roman"/>
          <w:sz w:val="24"/>
          <w:szCs w:val="24"/>
        </w:rPr>
        <w:tab/>
      </w:r>
      <w:r w:rsidRPr="007C7A0A">
        <w:rPr>
          <w:rFonts w:ascii="Times New Roman" w:hAnsi="Times New Roman" w:cs="Times New Roman"/>
          <w:sz w:val="24"/>
          <w:szCs w:val="24"/>
        </w:rPr>
        <w:tab/>
      </w:r>
      <w:r w:rsidR="000C5282">
        <w:rPr>
          <w:rFonts w:ascii="Times New Roman" w:hAnsi="Times New Roman" w:cs="Times New Roman"/>
          <w:sz w:val="24"/>
          <w:szCs w:val="24"/>
        </w:rPr>
        <w:tab/>
      </w:r>
      <w:r w:rsidR="003D1C8D">
        <w:rPr>
          <w:rFonts w:ascii="Times New Roman" w:hAnsi="Times New Roman" w:cs="Times New Roman"/>
          <w:sz w:val="24"/>
          <w:szCs w:val="24"/>
        </w:rPr>
        <w:t>..............................................</w:t>
      </w:r>
      <w:r w:rsidR="000C5282">
        <w:rPr>
          <w:rFonts w:ascii="Times New Roman" w:hAnsi="Times New Roman" w:cs="Times New Roman"/>
          <w:sz w:val="24"/>
          <w:szCs w:val="24"/>
        </w:rPr>
        <w:tab/>
      </w:r>
      <w:r w:rsidR="000C5282">
        <w:rPr>
          <w:rFonts w:ascii="Times New Roman" w:hAnsi="Times New Roman" w:cs="Times New Roman"/>
          <w:sz w:val="24"/>
          <w:szCs w:val="24"/>
        </w:rPr>
        <w:tab/>
        <w:t>(</w:t>
      </w:r>
      <w:r w:rsidRPr="007C7A0A">
        <w:rPr>
          <w:rFonts w:ascii="Times New Roman" w:hAnsi="Times New Roman" w:cs="Times New Roman"/>
          <w:sz w:val="24"/>
          <w:szCs w:val="24"/>
        </w:rPr>
        <w:t>7)</w:t>
      </w:r>
    </w:p>
    <w:p w:rsidR="005B74ED" w:rsidRPr="007C7A0A" w:rsidRDefault="003D1C8D" w:rsidP="003D1C8D">
      <w:pPr>
        <w:tabs>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5B74ED" w:rsidRPr="007C7A0A">
        <w:rPr>
          <w:rFonts w:ascii="Times New Roman" w:hAnsi="Times New Roman" w:cs="Times New Roman"/>
          <w:sz w:val="24"/>
          <w:szCs w:val="24"/>
        </w:rPr>
        <w:t>Kondisi arus D, C dan A berlanjut sampai dengan waktu t</w:t>
      </w:r>
      <w:r w:rsidR="005B74ED" w:rsidRPr="007C7A0A">
        <w:rPr>
          <w:rFonts w:ascii="Times New Roman" w:hAnsi="Times New Roman" w:cs="Times New Roman"/>
          <w:sz w:val="24"/>
          <w:szCs w:val="24"/>
          <w:vertAlign w:val="subscript"/>
        </w:rPr>
        <w:t>5</w:t>
      </w:r>
      <w:r w:rsidR="005B74ED" w:rsidRPr="007C7A0A">
        <w:rPr>
          <w:rFonts w:ascii="Times New Roman" w:hAnsi="Times New Roman" w:cs="Times New Roman"/>
          <w:sz w:val="24"/>
          <w:szCs w:val="24"/>
        </w:rPr>
        <w:t>, dimana fase hijau berubah menjadi fase merah</w:t>
      </w:r>
      <w:r>
        <w:rPr>
          <w:rFonts w:ascii="Times New Roman" w:hAnsi="Times New Roman" w:cs="Times New Roman"/>
          <w:sz w:val="24"/>
          <w:szCs w:val="24"/>
        </w:rPr>
        <w:t>,</w:t>
      </w:r>
      <w:r w:rsidR="005B74ED" w:rsidRPr="007C7A0A">
        <w:rPr>
          <w:rFonts w:ascii="Times New Roman" w:hAnsi="Times New Roman" w:cs="Times New Roman"/>
          <w:sz w:val="24"/>
          <w:szCs w:val="24"/>
        </w:rPr>
        <w:t xml:space="preserve"> </w:t>
      </w:r>
      <w:r>
        <w:rPr>
          <w:rFonts w:ascii="Times New Roman" w:hAnsi="Times New Roman" w:cs="Times New Roman"/>
          <w:sz w:val="24"/>
          <w:szCs w:val="24"/>
        </w:rPr>
        <w:t>n</w:t>
      </w:r>
      <w:r w:rsidR="005B74ED" w:rsidRPr="007C7A0A">
        <w:rPr>
          <w:rFonts w:ascii="Times New Roman" w:hAnsi="Times New Roman" w:cs="Times New Roman"/>
          <w:sz w:val="24"/>
          <w:szCs w:val="24"/>
        </w:rPr>
        <w:t>amun sebelum sampai waktu t</w:t>
      </w:r>
      <w:r w:rsidR="005B74ED" w:rsidRPr="007C7A0A">
        <w:rPr>
          <w:rFonts w:ascii="Times New Roman" w:hAnsi="Times New Roman" w:cs="Times New Roman"/>
          <w:sz w:val="24"/>
          <w:szCs w:val="24"/>
          <w:vertAlign w:val="subscript"/>
        </w:rPr>
        <w:t>5</w:t>
      </w:r>
      <w:r w:rsidR="005B74ED" w:rsidRPr="007C7A0A">
        <w:rPr>
          <w:rFonts w:ascii="Times New Roman" w:hAnsi="Times New Roman" w:cs="Times New Roman"/>
          <w:sz w:val="24"/>
          <w:szCs w:val="24"/>
        </w:rPr>
        <w:t>, gelombang kejut ω</w:t>
      </w:r>
      <w:r w:rsidR="005B74ED" w:rsidRPr="007C7A0A">
        <w:rPr>
          <w:rFonts w:ascii="Times New Roman" w:hAnsi="Times New Roman" w:cs="Times New Roman"/>
          <w:sz w:val="24"/>
          <w:szCs w:val="24"/>
          <w:vertAlign w:val="subscript"/>
        </w:rPr>
        <w:t>AC</w:t>
      </w:r>
      <w:r w:rsidR="005B74ED" w:rsidRPr="007C7A0A">
        <w:rPr>
          <w:rFonts w:ascii="Times New Roman" w:hAnsi="Times New Roman" w:cs="Times New Roman"/>
          <w:sz w:val="24"/>
          <w:szCs w:val="24"/>
        </w:rPr>
        <w:t xml:space="preserve"> memotong garis henti pada waktu t</w:t>
      </w:r>
      <w:r w:rsidR="005B74ED" w:rsidRPr="007C7A0A">
        <w:rPr>
          <w:rFonts w:ascii="Times New Roman" w:hAnsi="Times New Roman" w:cs="Times New Roman"/>
          <w:sz w:val="24"/>
          <w:szCs w:val="24"/>
          <w:vertAlign w:val="subscript"/>
        </w:rPr>
        <w:t>4</w:t>
      </w:r>
      <w:r w:rsidR="005B74ED" w:rsidRPr="007C7A0A">
        <w:rPr>
          <w:rFonts w:ascii="Times New Roman" w:hAnsi="Times New Roman" w:cs="Times New Roman"/>
          <w:sz w:val="24"/>
          <w:szCs w:val="24"/>
        </w:rPr>
        <w:t>, saat mana arus maksimum V</w:t>
      </w:r>
      <w:r w:rsidR="005B74ED" w:rsidRPr="007C7A0A">
        <w:rPr>
          <w:rFonts w:ascii="Times New Roman" w:hAnsi="Times New Roman" w:cs="Times New Roman"/>
          <w:sz w:val="24"/>
          <w:szCs w:val="24"/>
          <w:vertAlign w:val="subscript"/>
        </w:rPr>
        <w:t>C</w:t>
      </w:r>
      <w:r w:rsidR="005B74ED" w:rsidRPr="007C7A0A">
        <w:rPr>
          <w:rFonts w:ascii="Times New Roman" w:hAnsi="Times New Roman" w:cs="Times New Roman"/>
          <w:sz w:val="24"/>
          <w:szCs w:val="24"/>
        </w:rPr>
        <w:t xml:space="preserve"> (kondisi C) berubah menjadi arus datang V</w:t>
      </w:r>
      <w:r w:rsidR="005B74ED" w:rsidRPr="007C7A0A">
        <w:rPr>
          <w:rFonts w:ascii="Times New Roman" w:hAnsi="Times New Roman" w:cs="Times New Roman"/>
          <w:sz w:val="24"/>
          <w:szCs w:val="24"/>
          <w:vertAlign w:val="subscript"/>
        </w:rPr>
        <w:t>A</w:t>
      </w:r>
      <w:r w:rsidR="005B74ED" w:rsidRPr="007C7A0A">
        <w:rPr>
          <w:rFonts w:ascii="Times New Roman" w:hAnsi="Times New Roman" w:cs="Times New Roman"/>
          <w:sz w:val="24"/>
          <w:szCs w:val="24"/>
        </w:rPr>
        <w:t xml:space="preserve"> (kondisi A) pada garis henti. Periode waktu dari mulainya fase hijau sampai menurunnya volume arus pada garis adalah nilai maksimum t</w:t>
      </w:r>
      <w:r w:rsidR="005B74ED" w:rsidRPr="007C7A0A">
        <w:rPr>
          <w:rFonts w:ascii="Times New Roman" w:hAnsi="Times New Roman" w:cs="Times New Roman"/>
          <w:sz w:val="24"/>
          <w:szCs w:val="24"/>
          <w:vertAlign w:val="subscript"/>
        </w:rPr>
        <w:t>2</w:t>
      </w:r>
      <w:r w:rsidR="005B74ED" w:rsidRPr="007C7A0A">
        <w:rPr>
          <w:rFonts w:ascii="Times New Roman" w:hAnsi="Times New Roman" w:cs="Times New Roman"/>
          <w:sz w:val="24"/>
          <w:szCs w:val="24"/>
        </w:rPr>
        <w:t xml:space="preserve"> ke t</w:t>
      </w:r>
      <w:r w:rsidR="005B74ED" w:rsidRPr="007C7A0A">
        <w:rPr>
          <w:rFonts w:ascii="Times New Roman" w:hAnsi="Times New Roman" w:cs="Times New Roman"/>
          <w:sz w:val="24"/>
          <w:szCs w:val="24"/>
          <w:vertAlign w:val="subscript"/>
        </w:rPr>
        <w:t>4</w:t>
      </w:r>
      <w:r w:rsidR="005B74ED" w:rsidRPr="007C7A0A">
        <w:rPr>
          <w:rFonts w:ascii="Times New Roman" w:hAnsi="Times New Roman" w:cs="Times New Roman"/>
          <w:sz w:val="24"/>
          <w:szCs w:val="24"/>
        </w:rPr>
        <w:t xml:space="preserve"> dan dapat dihitung sebagai berikut :</w:t>
      </w:r>
    </w:p>
    <w:p w:rsidR="005B74ED" w:rsidRPr="007C7A0A" w:rsidRDefault="005B74ED" w:rsidP="007C7A0A">
      <w:pPr>
        <w:tabs>
          <w:tab w:val="left" w:pos="709"/>
        </w:tabs>
        <w:spacing w:line="240" w:lineRule="auto"/>
        <w:jc w:val="both"/>
        <w:rPr>
          <w:rFonts w:ascii="Times New Roman" w:hAnsi="Times New Roman" w:cs="Times New Roman"/>
          <w:sz w:val="24"/>
          <w:szCs w:val="24"/>
        </w:rPr>
      </w:pPr>
      <w:r w:rsidRPr="007C7A0A">
        <w:rPr>
          <w:rFonts w:ascii="Times New Roman" w:hAnsi="Times New Roman" w:cs="Times New Roman"/>
          <w:sz w:val="24"/>
          <w:szCs w:val="24"/>
        </w:rPr>
        <w:lastRenderedPageBreak/>
        <w:t xml:space="preserve">        </w:t>
      </w:r>
      <w:r w:rsidRPr="007C7A0A">
        <w:rPr>
          <w:rFonts w:ascii="Times New Roman" w:hAnsi="Times New Roman" w:cs="Times New Roman"/>
          <w:sz w:val="24"/>
          <w:szCs w:val="24"/>
        </w:rPr>
        <w:tab/>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Times New Roman" w:cs="Times New Roman"/>
                <w:sz w:val="24"/>
                <w:szCs w:val="24"/>
              </w:rPr>
              <m:t>4</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Times New Roman" w:cs="Times New Roman"/>
                <w:sz w:val="24"/>
                <w:szCs w:val="24"/>
              </w:rPr>
              <m:t>2</m:t>
            </m:r>
          </m:sub>
        </m:sSub>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r</m:t>
            </m:r>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rPr>
                      <m:t>AB</m:t>
                    </m:r>
                  </m:sub>
                </m:sSub>
              </m:e>
            </m:d>
          </m:num>
          <m:den>
            <m:sSub>
              <m:sSubPr>
                <m:ctrlPr>
                  <w:rPr>
                    <w:rFonts w:ascii="Cambria Math" w:hAnsi="Times New Roman"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rPr>
                  <m:t>BC</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rPr>
                  <m:t>AB</m:t>
                </m:r>
              </m:sub>
            </m:sSub>
          </m:den>
        </m:f>
        <m:d>
          <m:dPr>
            <m:ctrlPr>
              <w:rPr>
                <w:rFonts w:ascii="Cambria Math" w:hAnsi="Times New Roman" w:cs="Times New Roman"/>
                <w:i/>
                <w:sz w:val="24"/>
                <w:szCs w:val="24"/>
              </w:rPr>
            </m:ctrlPr>
          </m:dPr>
          <m:e>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rPr>
                      <m:t>BC</m:t>
                    </m:r>
                  </m:sub>
                </m:sSub>
              </m:num>
              <m:den>
                <m:sSub>
                  <m:sSubPr>
                    <m:ctrlPr>
                      <w:rPr>
                        <w:rFonts w:ascii="Cambria Math" w:hAnsi="Times New Roman"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rPr>
                      <m:t>AC</m:t>
                    </m:r>
                  </m:sub>
                </m:sSub>
              </m:den>
            </m:f>
            <m:r>
              <w:rPr>
                <w:rFonts w:ascii="Cambria Math" w:hAnsi="Times New Roman" w:cs="Times New Roman"/>
                <w:sz w:val="24"/>
                <w:szCs w:val="24"/>
              </w:rPr>
              <m:t>+1</m:t>
            </m:r>
          </m:e>
        </m:d>
      </m:oMath>
      <w:r w:rsidRPr="007C7A0A">
        <w:rPr>
          <w:rFonts w:ascii="Times New Roman" w:hAnsi="Times New Roman" w:cs="Times New Roman"/>
          <w:sz w:val="24"/>
          <w:szCs w:val="24"/>
        </w:rPr>
        <w:t>(detik)</w:t>
      </w:r>
      <w:r w:rsidR="003D1C8D">
        <w:rPr>
          <w:rFonts w:ascii="Times New Roman" w:hAnsi="Times New Roman" w:cs="Times New Roman"/>
          <w:sz w:val="24"/>
          <w:szCs w:val="24"/>
        </w:rPr>
        <w:t xml:space="preserve"> </w:t>
      </w:r>
      <w:r w:rsidR="003D1C8D">
        <w:rPr>
          <w:rFonts w:ascii="Times New Roman" w:hAnsi="Times New Roman" w:cs="Times New Roman"/>
          <w:sz w:val="24"/>
          <w:szCs w:val="24"/>
        </w:rPr>
        <w:tab/>
        <w:t>.............................</w:t>
      </w:r>
      <w:r w:rsidR="003D1C8D">
        <w:rPr>
          <w:rFonts w:ascii="Times New Roman" w:hAnsi="Times New Roman" w:cs="Times New Roman"/>
          <w:sz w:val="24"/>
          <w:szCs w:val="24"/>
        </w:rPr>
        <w:tab/>
        <w:t>(</w:t>
      </w:r>
      <w:r w:rsidRPr="007C7A0A">
        <w:rPr>
          <w:rFonts w:ascii="Times New Roman" w:hAnsi="Times New Roman" w:cs="Times New Roman"/>
          <w:sz w:val="24"/>
          <w:szCs w:val="24"/>
        </w:rPr>
        <w:t>8)</w:t>
      </w:r>
    </w:p>
    <w:p w:rsidR="005B74ED" w:rsidRPr="007C7A0A" w:rsidRDefault="003D1C8D" w:rsidP="003D1C8D">
      <w:pPr>
        <w:tabs>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5B74ED" w:rsidRPr="007C7A0A">
        <w:rPr>
          <w:rFonts w:ascii="Times New Roman" w:hAnsi="Times New Roman" w:cs="Times New Roman"/>
          <w:sz w:val="24"/>
          <w:szCs w:val="24"/>
        </w:rPr>
        <w:t>Pada waktu t</w:t>
      </w:r>
      <w:r w:rsidR="005B74ED" w:rsidRPr="007C7A0A">
        <w:rPr>
          <w:rFonts w:ascii="Times New Roman" w:hAnsi="Times New Roman" w:cs="Times New Roman"/>
          <w:sz w:val="24"/>
          <w:szCs w:val="24"/>
          <w:vertAlign w:val="subscript"/>
        </w:rPr>
        <w:t>5</w:t>
      </w:r>
      <w:r w:rsidR="005B74ED" w:rsidRPr="007C7A0A">
        <w:rPr>
          <w:rFonts w:ascii="Times New Roman" w:hAnsi="Times New Roman" w:cs="Times New Roman"/>
          <w:sz w:val="24"/>
          <w:szCs w:val="24"/>
        </w:rPr>
        <w:t>, dengan dimulainya fase merah, pola gelombang kejut ke arah hulu dari lampu lalu lintas mulai berulang lagi. Tetapi pola gelombang kejut arah hilir dari lampu lalu lintas menyimpang dari pola awal. Perhatikan bahwa pada awal fase merah, gelombang kejut ω</w:t>
      </w:r>
      <w:r w:rsidR="005B74ED" w:rsidRPr="007C7A0A">
        <w:rPr>
          <w:rFonts w:ascii="Times New Roman" w:hAnsi="Times New Roman" w:cs="Times New Roman"/>
          <w:sz w:val="24"/>
          <w:szCs w:val="24"/>
          <w:vertAlign w:val="subscript"/>
        </w:rPr>
        <w:t>AD</w:t>
      </w:r>
      <w:r w:rsidR="005B74ED" w:rsidRPr="007C7A0A">
        <w:rPr>
          <w:rFonts w:ascii="Times New Roman" w:hAnsi="Times New Roman" w:cs="Times New Roman"/>
          <w:sz w:val="24"/>
          <w:szCs w:val="24"/>
        </w:rPr>
        <w:t xml:space="preserve"> mulai terbentuk, tetapi berjalan ke arah hilir hanya sampai bertemu dengan gelombang kejut ω</w:t>
      </w:r>
      <w:r w:rsidR="005B74ED" w:rsidRPr="007C7A0A">
        <w:rPr>
          <w:rFonts w:ascii="Times New Roman" w:hAnsi="Times New Roman" w:cs="Times New Roman"/>
          <w:sz w:val="24"/>
          <w:szCs w:val="24"/>
          <w:vertAlign w:val="subscript"/>
        </w:rPr>
        <w:t>AC</w:t>
      </w:r>
      <w:r w:rsidR="005B74ED" w:rsidRPr="007C7A0A">
        <w:rPr>
          <w:rFonts w:ascii="Times New Roman" w:hAnsi="Times New Roman" w:cs="Times New Roman"/>
          <w:sz w:val="24"/>
          <w:szCs w:val="24"/>
        </w:rPr>
        <w:t>. Pada waktu t</w:t>
      </w:r>
      <w:r w:rsidR="005B74ED" w:rsidRPr="007C7A0A">
        <w:rPr>
          <w:rFonts w:ascii="Times New Roman" w:hAnsi="Times New Roman" w:cs="Times New Roman"/>
          <w:sz w:val="24"/>
          <w:szCs w:val="24"/>
          <w:vertAlign w:val="subscript"/>
        </w:rPr>
        <w:t>6</w:t>
      </w:r>
      <w:r w:rsidR="005B74ED" w:rsidRPr="007C7A0A">
        <w:rPr>
          <w:rFonts w:ascii="Times New Roman" w:hAnsi="Times New Roman" w:cs="Times New Roman"/>
          <w:sz w:val="24"/>
          <w:szCs w:val="24"/>
        </w:rPr>
        <w:t>, dimana gelombang kejut ω</w:t>
      </w:r>
      <w:r w:rsidR="005B74ED" w:rsidRPr="007C7A0A">
        <w:rPr>
          <w:rFonts w:ascii="Times New Roman" w:hAnsi="Times New Roman" w:cs="Times New Roman"/>
          <w:sz w:val="24"/>
          <w:szCs w:val="24"/>
          <w:vertAlign w:val="subscript"/>
        </w:rPr>
        <w:t>AD</w:t>
      </w:r>
      <w:r w:rsidR="005B74ED" w:rsidRPr="007C7A0A">
        <w:rPr>
          <w:rFonts w:ascii="Times New Roman" w:hAnsi="Times New Roman" w:cs="Times New Roman"/>
          <w:sz w:val="24"/>
          <w:szCs w:val="24"/>
        </w:rPr>
        <w:t xml:space="preserve"> dan ω</w:t>
      </w:r>
      <w:r w:rsidR="005B74ED" w:rsidRPr="007C7A0A">
        <w:rPr>
          <w:rFonts w:ascii="Times New Roman" w:hAnsi="Times New Roman" w:cs="Times New Roman"/>
          <w:sz w:val="24"/>
          <w:szCs w:val="24"/>
          <w:vertAlign w:val="subscript"/>
        </w:rPr>
        <w:t>AC</w:t>
      </w:r>
      <w:r w:rsidR="005B74ED" w:rsidRPr="007C7A0A">
        <w:rPr>
          <w:rFonts w:ascii="Times New Roman" w:hAnsi="Times New Roman" w:cs="Times New Roman"/>
          <w:sz w:val="24"/>
          <w:szCs w:val="24"/>
        </w:rPr>
        <w:t xml:space="preserve"> berakhir, gelombang kejut baru ω</w:t>
      </w:r>
      <w:r w:rsidR="005B74ED" w:rsidRPr="007C7A0A">
        <w:rPr>
          <w:rFonts w:ascii="Times New Roman" w:hAnsi="Times New Roman" w:cs="Times New Roman"/>
          <w:sz w:val="24"/>
          <w:szCs w:val="24"/>
          <w:vertAlign w:val="subscript"/>
        </w:rPr>
        <w:t>CD</w:t>
      </w:r>
      <w:r w:rsidR="005B74ED" w:rsidRPr="007C7A0A">
        <w:rPr>
          <w:rFonts w:ascii="Times New Roman" w:hAnsi="Times New Roman" w:cs="Times New Roman"/>
          <w:sz w:val="24"/>
          <w:szCs w:val="24"/>
        </w:rPr>
        <w:t xml:space="preserve"> terbentuk. Untuk seterusnya, sepanjang arus lalulintas dan waktu siklus tidak berubah, pola gelombang kejut akan berulang setiap siklus lampu lalulintas.</w:t>
      </w:r>
    </w:p>
    <w:p w:rsidR="003D1C8D" w:rsidRDefault="00754EA1" w:rsidP="003D1C8D">
      <w:pPr>
        <w:pStyle w:val="ListParagraph"/>
        <w:numPr>
          <w:ilvl w:val="0"/>
          <w:numId w:val="1"/>
        </w:numPr>
        <w:tabs>
          <w:tab w:val="left" w:pos="567"/>
        </w:tabs>
        <w:spacing w:after="0" w:line="240" w:lineRule="auto"/>
        <w:ind w:left="567" w:hanging="567"/>
        <w:jc w:val="both"/>
        <w:rPr>
          <w:rFonts w:ascii="Times New Roman" w:hAnsi="Times New Roman" w:cs="Times New Roman"/>
          <w:b/>
          <w:sz w:val="24"/>
          <w:szCs w:val="24"/>
        </w:rPr>
      </w:pPr>
      <w:r w:rsidRPr="007C7A0A">
        <w:rPr>
          <w:rFonts w:ascii="Times New Roman" w:hAnsi="Times New Roman" w:cs="Times New Roman"/>
          <w:b/>
          <w:sz w:val="24"/>
          <w:szCs w:val="24"/>
        </w:rPr>
        <w:t>Metode Penelitian</w:t>
      </w:r>
    </w:p>
    <w:p w:rsidR="001B200E" w:rsidRDefault="001B200E" w:rsidP="003D1C8D">
      <w:pPr>
        <w:pStyle w:val="ListParagraph"/>
        <w:numPr>
          <w:ilvl w:val="1"/>
          <w:numId w:val="1"/>
        </w:numPr>
        <w:tabs>
          <w:tab w:val="left" w:pos="567"/>
        </w:tabs>
        <w:spacing w:after="0" w:line="240" w:lineRule="auto"/>
        <w:ind w:left="567" w:hanging="567"/>
        <w:jc w:val="both"/>
        <w:rPr>
          <w:rFonts w:ascii="Times New Roman" w:hAnsi="Times New Roman" w:cs="Times New Roman"/>
          <w:b/>
          <w:sz w:val="24"/>
          <w:szCs w:val="24"/>
        </w:rPr>
      </w:pPr>
      <w:r w:rsidRPr="003D1C8D">
        <w:rPr>
          <w:rFonts w:ascii="Times New Roman" w:hAnsi="Times New Roman" w:cs="Times New Roman"/>
          <w:b/>
          <w:sz w:val="24"/>
          <w:szCs w:val="24"/>
        </w:rPr>
        <w:t>Pengumpulan Data</w:t>
      </w:r>
    </w:p>
    <w:p w:rsidR="003D1C8D" w:rsidRDefault="003D1C8D" w:rsidP="003D1C8D">
      <w:pPr>
        <w:tabs>
          <w:tab w:val="left" w:pos="567"/>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3.1.1</w:t>
      </w:r>
      <w:r>
        <w:rPr>
          <w:rFonts w:ascii="Times New Roman" w:hAnsi="Times New Roman" w:cs="Times New Roman"/>
          <w:b/>
          <w:sz w:val="24"/>
          <w:szCs w:val="24"/>
        </w:rPr>
        <w:tab/>
        <w:t>Data Primer</w:t>
      </w:r>
    </w:p>
    <w:p w:rsidR="003D1C8D" w:rsidRDefault="003D1C8D" w:rsidP="003D1C8D">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3D1C8D">
        <w:rPr>
          <w:rFonts w:ascii="Times New Roman" w:hAnsi="Times New Roman" w:cs="Times New Roman"/>
          <w:sz w:val="24"/>
          <w:szCs w:val="24"/>
        </w:rPr>
        <w:t>Data</w:t>
      </w:r>
      <w:r>
        <w:rPr>
          <w:rFonts w:ascii="Times New Roman" w:hAnsi="Times New Roman" w:cs="Times New Roman"/>
          <w:sz w:val="24"/>
          <w:szCs w:val="24"/>
        </w:rPr>
        <w:t xml:space="preserve"> primer yaitu data yang diperoleh langsung </w:t>
      </w:r>
      <w:r w:rsidR="00F8665C">
        <w:rPr>
          <w:rFonts w:ascii="Times New Roman" w:hAnsi="Times New Roman" w:cs="Times New Roman"/>
          <w:sz w:val="24"/>
          <w:szCs w:val="24"/>
        </w:rPr>
        <w:t xml:space="preserve"> dari pengamtan </w:t>
      </w:r>
      <w:r>
        <w:rPr>
          <w:rFonts w:ascii="Times New Roman" w:hAnsi="Times New Roman" w:cs="Times New Roman"/>
          <w:sz w:val="24"/>
          <w:szCs w:val="24"/>
        </w:rPr>
        <w:t>dilapangan</w:t>
      </w:r>
      <w:r w:rsidR="00F8665C">
        <w:rPr>
          <w:rFonts w:ascii="Times New Roman" w:hAnsi="Times New Roman" w:cs="Times New Roman"/>
          <w:sz w:val="24"/>
          <w:szCs w:val="24"/>
        </w:rPr>
        <w:t>, meliputi:</w:t>
      </w:r>
    </w:p>
    <w:p w:rsidR="001B200E" w:rsidRDefault="001B200E" w:rsidP="00F8665C">
      <w:pPr>
        <w:pStyle w:val="ListParagraph"/>
        <w:numPr>
          <w:ilvl w:val="0"/>
          <w:numId w:val="9"/>
        </w:numPr>
        <w:tabs>
          <w:tab w:val="left" w:pos="426"/>
        </w:tabs>
        <w:spacing w:after="0" w:line="240" w:lineRule="auto"/>
        <w:ind w:left="426" w:hanging="426"/>
        <w:jc w:val="both"/>
        <w:rPr>
          <w:rFonts w:ascii="Times New Roman" w:hAnsi="Times New Roman" w:cs="Times New Roman"/>
          <w:sz w:val="24"/>
          <w:szCs w:val="24"/>
        </w:rPr>
      </w:pPr>
      <w:r w:rsidRPr="00F8665C">
        <w:rPr>
          <w:rFonts w:ascii="Times New Roman" w:hAnsi="Times New Roman" w:cs="Times New Roman"/>
          <w:sz w:val="24"/>
          <w:szCs w:val="24"/>
          <w:lang w:val="en-CA"/>
        </w:rPr>
        <w:t xml:space="preserve">Data </w:t>
      </w:r>
      <w:proofErr w:type="spellStart"/>
      <w:r w:rsidRPr="00F8665C">
        <w:rPr>
          <w:rFonts w:ascii="Times New Roman" w:hAnsi="Times New Roman" w:cs="Times New Roman"/>
          <w:sz w:val="24"/>
          <w:szCs w:val="24"/>
          <w:lang w:val="en-CA"/>
        </w:rPr>
        <w:t>geometrik</w:t>
      </w:r>
      <w:proofErr w:type="spellEnd"/>
      <w:r w:rsidRPr="00F8665C">
        <w:rPr>
          <w:rFonts w:ascii="Times New Roman" w:hAnsi="Times New Roman" w:cs="Times New Roman"/>
          <w:sz w:val="24"/>
          <w:szCs w:val="24"/>
          <w:lang w:val="en-CA"/>
        </w:rPr>
        <w:t xml:space="preserve"> </w:t>
      </w:r>
      <w:proofErr w:type="spellStart"/>
      <w:r w:rsidRPr="00F8665C">
        <w:rPr>
          <w:rFonts w:ascii="Times New Roman" w:hAnsi="Times New Roman" w:cs="Times New Roman"/>
          <w:sz w:val="24"/>
          <w:szCs w:val="24"/>
          <w:lang w:val="en-CA"/>
        </w:rPr>
        <w:t>meliputi</w:t>
      </w:r>
      <w:proofErr w:type="spellEnd"/>
      <w:r w:rsidRPr="00F8665C">
        <w:rPr>
          <w:rFonts w:ascii="Times New Roman" w:hAnsi="Times New Roman" w:cs="Times New Roman"/>
          <w:sz w:val="24"/>
          <w:szCs w:val="24"/>
          <w:lang w:val="en-CA"/>
        </w:rPr>
        <w:t xml:space="preserve"> </w:t>
      </w:r>
      <w:proofErr w:type="spellStart"/>
      <w:r w:rsidRPr="00F8665C">
        <w:rPr>
          <w:rFonts w:ascii="Times New Roman" w:hAnsi="Times New Roman" w:cs="Times New Roman"/>
          <w:sz w:val="24"/>
          <w:szCs w:val="24"/>
          <w:lang w:val="en-CA"/>
        </w:rPr>
        <w:t>lebar</w:t>
      </w:r>
      <w:proofErr w:type="spellEnd"/>
      <w:r w:rsidRPr="00F8665C">
        <w:rPr>
          <w:rFonts w:ascii="Times New Roman" w:hAnsi="Times New Roman" w:cs="Times New Roman"/>
          <w:sz w:val="24"/>
          <w:szCs w:val="24"/>
          <w:lang w:val="en-CA"/>
        </w:rPr>
        <w:t xml:space="preserve"> </w:t>
      </w:r>
      <w:proofErr w:type="spellStart"/>
      <w:r w:rsidRPr="00F8665C">
        <w:rPr>
          <w:rFonts w:ascii="Times New Roman" w:hAnsi="Times New Roman" w:cs="Times New Roman"/>
          <w:sz w:val="24"/>
          <w:szCs w:val="24"/>
          <w:lang w:val="en-CA"/>
        </w:rPr>
        <w:t>jalan</w:t>
      </w:r>
      <w:proofErr w:type="spellEnd"/>
      <w:r w:rsidRPr="00F8665C">
        <w:rPr>
          <w:rFonts w:ascii="Times New Roman" w:hAnsi="Times New Roman" w:cs="Times New Roman"/>
          <w:sz w:val="24"/>
          <w:szCs w:val="24"/>
          <w:lang w:val="en-CA"/>
        </w:rPr>
        <w:t xml:space="preserve">, </w:t>
      </w:r>
      <w:proofErr w:type="spellStart"/>
      <w:r w:rsidRPr="00F8665C">
        <w:rPr>
          <w:rFonts w:ascii="Times New Roman" w:hAnsi="Times New Roman" w:cs="Times New Roman"/>
          <w:sz w:val="24"/>
          <w:szCs w:val="24"/>
          <w:lang w:val="en-CA"/>
        </w:rPr>
        <w:t>bahu</w:t>
      </w:r>
      <w:proofErr w:type="spellEnd"/>
      <w:r w:rsidRPr="00F8665C">
        <w:rPr>
          <w:rFonts w:ascii="Times New Roman" w:hAnsi="Times New Roman" w:cs="Times New Roman"/>
          <w:sz w:val="24"/>
          <w:szCs w:val="24"/>
          <w:lang w:val="en-CA"/>
        </w:rPr>
        <w:t xml:space="preserve"> </w:t>
      </w:r>
      <w:proofErr w:type="spellStart"/>
      <w:r w:rsidRPr="00F8665C">
        <w:rPr>
          <w:rFonts w:ascii="Times New Roman" w:hAnsi="Times New Roman" w:cs="Times New Roman"/>
          <w:sz w:val="24"/>
          <w:szCs w:val="24"/>
          <w:lang w:val="en-CA"/>
        </w:rPr>
        <w:t>jalan</w:t>
      </w:r>
      <w:proofErr w:type="spellEnd"/>
      <w:r w:rsidRPr="00F8665C">
        <w:rPr>
          <w:rFonts w:ascii="Times New Roman" w:hAnsi="Times New Roman" w:cs="Times New Roman"/>
          <w:sz w:val="24"/>
          <w:szCs w:val="24"/>
          <w:lang w:val="en-CA"/>
        </w:rPr>
        <w:t xml:space="preserve">, </w:t>
      </w:r>
      <w:proofErr w:type="spellStart"/>
      <w:r w:rsidRPr="00F8665C">
        <w:rPr>
          <w:rFonts w:ascii="Times New Roman" w:hAnsi="Times New Roman" w:cs="Times New Roman"/>
          <w:sz w:val="24"/>
          <w:szCs w:val="24"/>
          <w:lang w:val="en-CA"/>
        </w:rPr>
        <w:t>lebar</w:t>
      </w:r>
      <w:proofErr w:type="spellEnd"/>
      <w:r w:rsidRPr="00F8665C">
        <w:rPr>
          <w:rFonts w:ascii="Times New Roman" w:hAnsi="Times New Roman" w:cs="Times New Roman"/>
          <w:sz w:val="24"/>
          <w:szCs w:val="24"/>
          <w:lang w:val="en-CA"/>
        </w:rPr>
        <w:t xml:space="preserve"> </w:t>
      </w:r>
      <w:proofErr w:type="spellStart"/>
      <w:r w:rsidRPr="00F8665C">
        <w:rPr>
          <w:rFonts w:ascii="Times New Roman" w:hAnsi="Times New Roman" w:cs="Times New Roman"/>
          <w:sz w:val="24"/>
          <w:szCs w:val="24"/>
          <w:lang w:val="en-CA"/>
        </w:rPr>
        <w:t>lajur</w:t>
      </w:r>
      <w:proofErr w:type="spellEnd"/>
      <w:r w:rsidRPr="00F8665C">
        <w:rPr>
          <w:rFonts w:ascii="Times New Roman" w:hAnsi="Times New Roman" w:cs="Times New Roman"/>
          <w:sz w:val="24"/>
          <w:szCs w:val="24"/>
          <w:lang w:val="en-CA"/>
        </w:rPr>
        <w:t xml:space="preserve">, </w:t>
      </w:r>
      <w:proofErr w:type="spellStart"/>
      <w:r w:rsidRPr="00F8665C">
        <w:rPr>
          <w:rFonts w:ascii="Times New Roman" w:hAnsi="Times New Roman" w:cs="Times New Roman"/>
          <w:sz w:val="24"/>
          <w:szCs w:val="24"/>
          <w:lang w:val="en-CA"/>
        </w:rPr>
        <w:t>lebar</w:t>
      </w:r>
      <w:proofErr w:type="spellEnd"/>
      <w:r w:rsidRPr="00F8665C">
        <w:rPr>
          <w:rFonts w:ascii="Times New Roman" w:hAnsi="Times New Roman" w:cs="Times New Roman"/>
          <w:sz w:val="24"/>
          <w:szCs w:val="24"/>
          <w:lang w:val="en-CA"/>
        </w:rPr>
        <w:t xml:space="preserve"> </w:t>
      </w:r>
      <w:proofErr w:type="spellStart"/>
      <w:r w:rsidRPr="00F8665C">
        <w:rPr>
          <w:rFonts w:ascii="Times New Roman" w:hAnsi="Times New Roman" w:cs="Times New Roman"/>
          <w:sz w:val="24"/>
          <w:szCs w:val="24"/>
          <w:lang w:val="en-CA"/>
        </w:rPr>
        <w:t>lengan</w:t>
      </w:r>
      <w:proofErr w:type="spellEnd"/>
      <w:r w:rsidRPr="00F8665C">
        <w:rPr>
          <w:rFonts w:ascii="Times New Roman" w:hAnsi="Times New Roman" w:cs="Times New Roman"/>
          <w:sz w:val="24"/>
          <w:szCs w:val="24"/>
          <w:lang w:val="en-CA"/>
        </w:rPr>
        <w:t xml:space="preserve"> </w:t>
      </w:r>
      <w:proofErr w:type="spellStart"/>
      <w:r w:rsidRPr="00F8665C">
        <w:rPr>
          <w:rFonts w:ascii="Times New Roman" w:hAnsi="Times New Roman" w:cs="Times New Roman"/>
          <w:sz w:val="24"/>
          <w:szCs w:val="24"/>
          <w:lang w:val="en-CA"/>
        </w:rPr>
        <w:t>persimpangan</w:t>
      </w:r>
      <w:proofErr w:type="spellEnd"/>
      <w:r w:rsidRPr="00F8665C">
        <w:rPr>
          <w:rFonts w:ascii="Times New Roman" w:hAnsi="Times New Roman" w:cs="Times New Roman"/>
          <w:sz w:val="24"/>
          <w:szCs w:val="24"/>
          <w:lang w:val="en-CA"/>
        </w:rPr>
        <w:t xml:space="preserve">, </w:t>
      </w:r>
      <w:proofErr w:type="spellStart"/>
      <w:r w:rsidRPr="00F8665C">
        <w:rPr>
          <w:rFonts w:ascii="Times New Roman" w:hAnsi="Times New Roman" w:cs="Times New Roman"/>
          <w:sz w:val="24"/>
          <w:szCs w:val="24"/>
          <w:lang w:val="en-CA"/>
        </w:rPr>
        <w:t>dan</w:t>
      </w:r>
      <w:proofErr w:type="spellEnd"/>
      <w:r w:rsidRPr="00F8665C">
        <w:rPr>
          <w:rFonts w:ascii="Times New Roman" w:hAnsi="Times New Roman" w:cs="Times New Roman"/>
          <w:sz w:val="24"/>
          <w:szCs w:val="24"/>
          <w:lang w:val="en-CA"/>
        </w:rPr>
        <w:t xml:space="preserve"> </w:t>
      </w:r>
      <w:proofErr w:type="spellStart"/>
      <w:r w:rsidRPr="00F8665C">
        <w:rPr>
          <w:rFonts w:ascii="Times New Roman" w:hAnsi="Times New Roman" w:cs="Times New Roman"/>
          <w:sz w:val="24"/>
          <w:szCs w:val="24"/>
          <w:lang w:val="en-CA"/>
        </w:rPr>
        <w:t>lebar</w:t>
      </w:r>
      <w:proofErr w:type="spellEnd"/>
      <w:r w:rsidRPr="00F8665C">
        <w:rPr>
          <w:rFonts w:ascii="Times New Roman" w:hAnsi="Times New Roman" w:cs="Times New Roman"/>
          <w:sz w:val="24"/>
          <w:szCs w:val="24"/>
          <w:lang w:val="en-CA"/>
        </w:rPr>
        <w:t xml:space="preserve"> median.</w:t>
      </w:r>
      <w:r w:rsidRPr="00F8665C">
        <w:rPr>
          <w:rFonts w:ascii="Times New Roman" w:hAnsi="Times New Roman" w:cs="Times New Roman"/>
          <w:sz w:val="24"/>
          <w:szCs w:val="24"/>
        </w:rPr>
        <w:t xml:space="preserve"> </w:t>
      </w:r>
    </w:p>
    <w:p w:rsidR="001B200E" w:rsidRDefault="001B200E" w:rsidP="00F8665C">
      <w:pPr>
        <w:pStyle w:val="ListParagraph"/>
        <w:numPr>
          <w:ilvl w:val="0"/>
          <w:numId w:val="9"/>
        </w:numPr>
        <w:tabs>
          <w:tab w:val="left" w:pos="426"/>
        </w:tabs>
        <w:spacing w:after="0" w:line="240" w:lineRule="auto"/>
        <w:ind w:left="426" w:hanging="426"/>
        <w:jc w:val="both"/>
        <w:rPr>
          <w:rFonts w:ascii="Times New Roman" w:hAnsi="Times New Roman" w:cs="Times New Roman"/>
          <w:sz w:val="24"/>
          <w:szCs w:val="24"/>
        </w:rPr>
      </w:pPr>
      <w:r w:rsidRPr="00F8665C">
        <w:rPr>
          <w:rFonts w:ascii="Times New Roman" w:hAnsi="Times New Roman" w:cs="Times New Roman"/>
          <w:sz w:val="24"/>
          <w:szCs w:val="24"/>
        </w:rPr>
        <w:t xml:space="preserve">Data </w:t>
      </w:r>
      <w:r w:rsidR="00F8665C">
        <w:rPr>
          <w:rFonts w:ascii="Times New Roman" w:hAnsi="Times New Roman" w:cs="Times New Roman"/>
          <w:sz w:val="24"/>
          <w:szCs w:val="24"/>
        </w:rPr>
        <w:t>l</w:t>
      </w:r>
      <w:r w:rsidRPr="00F8665C">
        <w:rPr>
          <w:rFonts w:ascii="Times New Roman" w:hAnsi="Times New Roman" w:cs="Times New Roman"/>
          <w:sz w:val="24"/>
          <w:szCs w:val="24"/>
        </w:rPr>
        <w:t>alu</w:t>
      </w:r>
      <w:r w:rsidR="00F8665C">
        <w:rPr>
          <w:rFonts w:ascii="Times New Roman" w:hAnsi="Times New Roman" w:cs="Times New Roman"/>
          <w:sz w:val="24"/>
          <w:szCs w:val="24"/>
        </w:rPr>
        <w:t>-</w:t>
      </w:r>
      <w:r w:rsidRPr="00F8665C">
        <w:rPr>
          <w:rFonts w:ascii="Times New Roman" w:hAnsi="Times New Roman" w:cs="Times New Roman"/>
          <w:sz w:val="24"/>
          <w:szCs w:val="24"/>
        </w:rPr>
        <w:t>lintas</w:t>
      </w:r>
      <w:r w:rsidR="00CC30FE">
        <w:rPr>
          <w:rFonts w:ascii="Times New Roman" w:hAnsi="Times New Roman" w:cs="Times New Roman"/>
          <w:sz w:val="24"/>
          <w:szCs w:val="24"/>
        </w:rPr>
        <w:t xml:space="preserve"> berupada volume lau-lintas dan kecepatan</w:t>
      </w:r>
      <w:r w:rsidR="00F8665C">
        <w:rPr>
          <w:rFonts w:ascii="Times New Roman" w:hAnsi="Times New Roman" w:cs="Times New Roman"/>
          <w:sz w:val="24"/>
          <w:szCs w:val="24"/>
        </w:rPr>
        <w:t xml:space="preserve"> </w:t>
      </w:r>
    </w:p>
    <w:p w:rsidR="001B200E" w:rsidRDefault="001B200E" w:rsidP="00F8665C">
      <w:pPr>
        <w:pStyle w:val="ListParagraph"/>
        <w:numPr>
          <w:ilvl w:val="0"/>
          <w:numId w:val="9"/>
        </w:numPr>
        <w:tabs>
          <w:tab w:val="left" w:pos="426"/>
        </w:tabs>
        <w:spacing w:after="0" w:line="240" w:lineRule="auto"/>
        <w:ind w:left="426" w:hanging="426"/>
        <w:jc w:val="both"/>
        <w:rPr>
          <w:rFonts w:ascii="Times New Roman" w:hAnsi="Times New Roman" w:cs="Times New Roman"/>
          <w:sz w:val="24"/>
          <w:szCs w:val="24"/>
        </w:rPr>
      </w:pPr>
      <w:r w:rsidRPr="00F8665C">
        <w:rPr>
          <w:rFonts w:ascii="Times New Roman" w:hAnsi="Times New Roman" w:cs="Times New Roman"/>
          <w:sz w:val="24"/>
          <w:szCs w:val="24"/>
        </w:rPr>
        <w:t xml:space="preserve">Data </w:t>
      </w:r>
      <w:r w:rsidR="00F8665C">
        <w:rPr>
          <w:rFonts w:ascii="Times New Roman" w:hAnsi="Times New Roman" w:cs="Times New Roman"/>
          <w:sz w:val="24"/>
          <w:szCs w:val="24"/>
        </w:rPr>
        <w:t>s</w:t>
      </w:r>
      <w:r w:rsidRPr="00F8665C">
        <w:rPr>
          <w:rFonts w:ascii="Times New Roman" w:hAnsi="Times New Roman" w:cs="Times New Roman"/>
          <w:sz w:val="24"/>
          <w:szCs w:val="24"/>
        </w:rPr>
        <w:t xml:space="preserve">inyal </w:t>
      </w:r>
      <w:r w:rsidR="00F8665C">
        <w:rPr>
          <w:rFonts w:ascii="Times New Roman" w:hAnsi="Times New Roman" w:cs="Times New Roman"/>
          <w:sz w:val="24"/>
          <w:szCs w:val="24"/>
        </w:rPr>
        <w:t>l</w:t>
      </w:r>
      <w:r w:rsidRPr="00F8665C">
        <w:rPr>
          <w:rFonts w:ascii="Times New Roman" w:hAnsi="Times New Roman" w:cs="Times New Roman"/>
          <w:sz w:val="24"/>
          <w:szCs w:val="24"/>
        </w:rPr>
        <w:t xml:space="preserve">ampu </w:t>
      </w:r>
      <w:r w:rsidR="00F8665C">
        <w:rPr>
          <w:rFonts w:ascii="Times New Roman" w:hAnsi="Times New Roman" w:cs="Times New Roman"/>
          <w:sz w:val="24"/>
          <w:szCs w:val="24"/>
        </w:rPr>
        <w:t>l</w:t>
      </w:r>
      <w:r w:rsidRPr="00F8665C">
        <w:rPr>
          <w:rFonts w:ascii="Times New Roman" w:hAnsi="Times New Roman" w:cs="Times New Roman"/>
          <w:sz w:val="24"/>
          <w:szCs w:val="24"/>
        </w:rPr>
        <w:t>alu</w:t>
      </w:r>
      <w:r w:rsidR="00F8665C">
        <w:rPr>
          <w:rFonts w:ascii="Times New Roman" w:hAnsi="Times New Roman" w:cs="Times New Roman"/>
          <w:sz w:val="24"/>
          <w:szCs w:val="24"/>
        </w:rPr>
        <w:t>-</w:t>
      </w:r>
      <w:r w:rsidRPr="00F8665C">
        <w:rPr>
          <w:rFonts w:ascii="Times New Roman" w:hAnsi="Times New Roman" w:cs="Times New Roman"/>
          <w:sz w:val="24"/>
          <w:szCs w:val="24"/>
        </w:rPr>
        <w:t>lintas</w:t>
      </w:r>
      <w:r w:rsidR="00F8665C">
        <w:rPr>
          <w:rFonts w:ascii="Times New Roman" w:hAnsi="Times New Roman" w:cs="Times New Roman"/>
          <w:sz w:val="24"/>
          <w:szCs w:val="24"/>
        </w:rPr>
        <w:t xml:space="preserve"> </w:t>
      </w:r>
      <w:r w:rsidRPr="00F8665C">
        <w:rPr>
          <w:rFonts w:ascii="Times New Roman" w:hAnsi="Times New Roman" w:cs="Times New Roman"/>
          <w:sz w:val="24"/>
          <w:szCs w:val="24"/>
        </w:rPr>
        <w:t>dilakukan per siklus selama masa survei persimpangan. Pengambilan data sinyal lampu lalu</w:t>
      </w:r>
      <w:r w:rsidR="00F8665C">
        <w:rPr>
          <w:rFonts w:ascii="Times New Roman" w:hAnsi="Times New Roman" w:cs="Times New Roman"/>
          <w:sz w:val="24"/>
          <w:szCs w:val="24"/>
        </w:rPr>
        <w:t>-</w:t>
      </w:r>
      <w:r w:rsidRPr="00F8665C">
        <w:rPr>
          <w:rFonts w:ascii="Times New Roman" w:hAnsi="Times New Roman" w:cs="Times New Roman"/>
          <w:sz w:val="24"/>
          <w:szCs w:val="24"/>
        </w:rPr>
        <w:t>lintas dilakukan bersama dengan data arus pada persimpangan. Data yang diperlukan adalah jumlah dan pola fase beserta waktu fase (merah, hijau, dan kuning) setiap siklus.</w:t>
      </w:r>
    </w:p>
    <w:p w:rsidR="00F8665C" w:rsidRDefault="00F8665C" w:rsidP="00F8665C">
      <w:pPr>
        <w:tabs>
          <w:tab w:val="left" w:pos="426"/>
        </w:tabs>
        <w:spacing w:after="0" w:line="240" w:lineRule="auto"/>
        <w:jc w:val="both"/>
        <w:rPr>
          <w:rFonts w:ascii="Times New Roman" w:hAnsi="Times New Roman" w:cs="Times New Roman"/>
          <w:sz w:val="24"/>
          <w:szCs w:val="24"/>
        </w:rPr>
      </w:pPr>
    </w:p>
    <w:p w:rsidR="00F8665C" w:rsidRDefault="00F8665C" w:rsidP="00F8665C">
      <w:pPr>
        <w:tabs>
          <w:tab w:val="left" w:pos="567"/>
        </w:tabs>
        <w:spacing w:after="0" w:line="240" w:lineRule="auto"/>
        <w:jc w:val="both"/>
        <w:rPr>
          <w:rFonts w:ascii="Times New Roman" w:hAnsi="Times New Roman" w:cs="Times New Roman"/>
          <w:b/>
          <w:sz w:val="24"/>
          <w:szCs w:val="24"/>
        </w:rPr>
      </w:pPr>
      <w:r w:rsidRPr="00F8665C">
        <w:rPr>
          <w:rFonts w:ascii="Times New Roman" w:hAnsi="Times New Roman" w:cs="Times New Roman"/>
          <w:b/>
          <w:sz w:val="24"/>
          <w:szCs w:val="24"/>
        </w:rPr>
        <w:t>3.1.2</w:t>
      </w:r>
      <w:r>
        <w:rPr>
          <w:rFonts w:ascii="Times New Roman" w:hAnsi="Times New Roman" w:cs="Times New Roman"/>
          <w:b/>
          <w:sz w:val="24"/>
          <w:szCs w:val="24"/>
        </w:rPr>
        <w:tab/>
        <w:t>Data Sekunder</w:t>
      </w:r>
    </w:p>
    <w:p w:rsidR="00F8665C" w:rsidRPr="00F8665C" w:rsidRDefault="00F8665C" w:rsidP="00F8665C">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Data sekunder adalah data yang diperoleh dari beberapa instansi terkait termasuk beberapa penelitian tentang  persimpangan yang diteliti sebelumnya. Data sekunder berupa Peta jaringan Kota Lhokseumawe.</w:t>
      </w:r>
      <w:r w:rsidRPr="00F8665C">
        <w:rPr>
          <w:rFonts w:ascii="Times New Roman" w:hAnsi="Times New Roman" w:cs="Times New Roman"/>
          <w:b/>
          <w:sz w:val="24"/>
          <w:szCs w:val="24"/>
        </w:rPr>
        <w:tab/>
      </w:r>
      <w:r>
        <w:rPr>
          <w:rFonts w:ascii="Times New Roman" w:hAnsi="Times New Roman" w:cs="Times New Roman"/>
          <w:sz w:val="24"/>
          <w:szCs w:val="24"/>
        </w:rPr>
        <w:tab/>
      </w:r>
    </w:p>
    <w:p w:rsidR="001B200E" w:rsidRPr="007C7A0A" w:rsidRDefault="001B200E" w:rsidP="007C7A0A">
      <w:pPr>
        <w:pStyle w:val="ListParagraph"/>
        <w:spacing w:line="240" w:lineRule="auto"/>
        <w:ind w:left="360"/>
        <w:jc w:val="both"/>
        <w:rPr>
          <w:rFonts w:ascii="Times New Roman" w:hAnsi="Times New Roman" w:cs="Times New Roman"/>
          <w:sz w:val="24"/>
          <w:szCs w:val="24"/>
        </w:rPr>
      </w:pPr>
    </w:p>
    <w:p w:rsidR="002372A0" w:rsidRDefault="002372A0" w:rsidP="00382724">
      <w:pPr>
        <w:pStyle w:val="ListParagraph"/>
        <w:numPr>
          <w:ilvl w:val="0"/>
          <w:numId w:val="1"/>
        </w:numPr>
        <w:tabs>
          <w:tab w:val="left" w:pos="567"/>
        </w:tabs>
        <w:spacing w:after="0" w:line="240" w:lineRule="auto"/>
        <w:ind w:left="567" w:hanging="567"/>
        <w:jc w:val="both"/>
        <w:rPr>
          <w:rFonts w:ascii="Times New Roman" w:hAnsi="Times New Roman" w:cs="Times New Roman"/>
          <w:b/>
          <w:sz w:val="24"/>
          <w:szCs w:val="24"/>
        </w:rPr>
      </w:pPr>
      <w:r w:rsidRPr="00382724">
        <w:rPr>
          <w:rFonts w:ascii="Times New Roman" w:hAnsi="Times New Roman" w:cs="Times New Roman"/>
          <w:b/>
          <w:sz w:val="24"/>
          <w:szCs w:val="24"/>
        </w:rPr>
        <w:t>Hasil</w:t>
      </w:r>
    </w:p>
    <w:p w:rsidR="00B478A5" w:rsidRPr="00B478A5" w:rsidRDefault="00B478A5" w:rsidP="00B478A5">
      <w:pPr>
        <w:tabs>
          <w:tab w:val="left" w:pos="567"/>
        </w:tabs>
        <w:spacing w:after="0" w:line="240" w:lineRule="auto"/>
        <w:jc w:val="both"/>
        <w:rPr>
          <w:rFonts w:ascii="Times New Roman" w:hAnsi="Times New Roman" w:cs="Times New Roman"/>
          <w:b/>
          <w:sz w:val="24"/>
          <w:szCs w:val="24"/>
        </w:rPr>
      </w:pPr>
      <w:r w:rsidRPr="00B478A5">
        <w:rPr>
          <w:rFonts w:ascii="Times New Roman" w:hAnsi="Times New Roman" w:cs="Times New Roman"/>
          <w:b/>
          <w:sz w:val="24"/>
          <w:szCs w:val="24"/>
        </w:rPr>
        <w:t>4.1</w:t>
      </w:r>
      <w:r w:rsidRPr="00B478A5">
        <w:rPr>
          <w:rFonts w:ascii="Times New Roman" w:hAnsi="Times New Roman" w:cs="Times New Roman"/>
          <w:b/>
          <w:sz w:val="24"/>
          <w:szCs w:val="24"/>
        </w:rPr>
        <w:tab/>
        <w:t>Volume lalu-lintas</w:t>
      </w:r>
    </w:p>
    <w:p w:rsidR="002372A0" w:rsidRPr="00B478A5" w:rsidRDefault="00B478A5" w:rsidP="00B478A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H</w:t>
      </w:r>
      <w:r w:rsidR="002372A0" w:rsidRPr="00382724">
        <w:rPr>
          <w:rFonts w:ascii="Times New Roman" w:hAnsi="Times New Roman" w:cs="Times New Roman"/>
          <w:sz w:val="24"/>
          <w:szCs w:val="24"/>
        </w:rPr>
        <w:t>asil penelitian di lapangan diperoleh volume lalu</w:t>
      </w:r>
      <w:r>
        <w:rPr>
          <w:rFonts w:ascii="Times New Roman" w:hAnsi="Times New Roman" w:cs="Times New Roman"/>
          <w:sz w:val="24"/>
          <w:szCs w:val="24"/>
        </w:rPr>
        <w:t>-</w:t>
      </w:r>
      <w:r w:rsidR="002372A0" w:rsidRPr="00382724">
        <w:rPr>
          <w:rFonts w:ascii="Times New Roman" w:hAnsi="Times New Roman" w:cs="Times New Roman"/>
          <w:sz w:val="24"/>
          <w:szCs w:val="24"/>
        </w:rPr>
        <w:t>lintas</w:t>
      </w:r>
      <w:r w:rsidR="00E03B06">
        <w:rPr>
          <w:rFonts w:ascii="Times New Roman" w:hAnsi="Times New Roman" w:cs="Times New Roman"/>
          <w:sz w:val="24"/>
          <w:szCs w:val="24"/>
        </w:rPr>
        <w:t xml:space="preserve"> terbesar</w:t>
      </w:r>
      <w:r w:rsidR="002372A0" w:rsidRPr="00382724">
        <w:rPr>
          <w:rFonts w:ascii="Times New Roman" w:hAnsi="Times New Roman" w:cs="Times New Roman"/>
          <w:sz w:val="24"/>
          <w:szCs w:val="24"/>
        </w:rPr>
        <w:t xml:space="preserve"> Jalan Merdeka </w:t>
      </w:r>
      <w:r w:rsidR="00CC30FE">
        <w:rPr>
          <w:rFonts w:ascii="Times New Roman" w:hAnsi="Times New Roman" w:cs="Times New Roman"/>
          <w:sz w:val="24"/>
          <w:szCs w:val="24"/>
        </w:rPr>
        <w:t>a</w:t>
      </w:r>
      <w:r w:rsidR="002372A0" w:rsidRPr="00382724">
        <w:rPr>
          <w:rFonts w:ascii="Times New Roman" w:hAnsi="Times New Roman" w:cs="Times New Roman"/>
          <w:sz w:val="24"/>
          <w:szCs w:val="24"/>
        </w:rPr>
        <w:t xml:space="preserve">rah </w:t>
      </w:r>
      <w:r w:rsidR="00CC30FE">
        <w:rPr>
          <w:rFonts w:ascii="Times New Roman" w:hAnsi="Times New Roman" w:cs="Times New Roman"/>
          <w:sz w:val="24"/>
          <w:szCs w:val="24"/>
        </w:rPr>
        <w:t>m</w:t>
      </w:r>
      <w:r w:rsidR="002372A0" w:rsidRPr="00382724">
        <w:rPr>
          <w:rFonts w:ascii="Times New Roman" w:hAnsi="Times New Roman" w:cs="Times New Roman"/>
          <w:sz w:val="24"/>
          <w:szCs w:val="24"/>
        </w:rPr>
        <w:t>asuk</w:t>
      </w:r>
      <w:r w:rsidR="00E03B06">
        <w:rPr>
          <w:rFonts w:ascii="Times New Roman" w:hAnsi="Times New Roman" w:cs="Times New Roman"/>
          <w:sz w:val="24"/>
          <w:szCs w:val="24"/>
        </w:rPr>
        <w:t xml:space="preserve"> yaitu hari Senin pagi sebesar 9281 smp/jam</w:t>
      </w:r>
      <w:r w:rsidR="002372A0" w:rsidRPr="00382724">
        <w:rPr>
          <w:rFonts w:ascii="Times New Roman" w:hAnsi="Times New Roman" w:cs="Times New Roman"/>
          <w:sz w:val="24"/>
          <w:szCs w:val="24"/>
        </w:rPr>
        <w:t xml:space="preserve"> </w:t>
      </w:r>
      <w:r>
        <w:rPr>
          <w:rFonts w:ascii="Times New Roman" w:hAnsi="Times New Roman" w:cs="Times New Roman"/>
          <w:sz w:val="24"/>
          <w:szCs w:val="24"/>
        </w:rPr>
        <w:t xml:space="preserve">dan </w:t>
      </w:r>
      <w:r w:rsidR="00E03B06">
        <w:rPr>
          <w:rFonts w:ascii="Times New Roman" w:hAnsi="Times New Roman" w:cs="Times New Roman"/>
          <w:sz w:val="24"/>
          <w:szCs w:val="24"/>
        </w:rPr>
        <w:t xml:space="preserve">volume lalu lintas terbesar Jalan Merdeka arah </w:t>
      </w:r>
      <w:r w:rsidR="00CC30FE">
        <w:rPr>
          <w:rFonts w:ascii="Times New Roman" w:hAnsi="Times New Roman" w:cs="Times New Roman"/>
          <w:sz w:val="24"/>
          <w:szCs w:val="24"/>
        </w:rPr>
        <w:t>k</w:t>
      </w:r>
      <w:r>
        <w:rPr>
          <w:rFonts w:ascii="Times New Roman" w:hAnsi="Times New Roman" w:cs="Times New Roman"/>
          <w:sz w:val="24"/>
          <w:szCs w:val="24"/>
        </w:rPr>
        <w:t xml:space="preserve">eluar </w:t>
      </w:r>
      <w:r w:rsidR="002372A0" w:rsidRPr="00382724">
        <w:rPr>
          <w:rFonts w:ascii="Times New Roman" w:hAnsi="Times New Roman" w:cs="Times New Roman"/>
          <w:sz w:val="24"/>
          <w:szCs w:val="24"/>
        </w:rPr>
        <w:t>Kota Lhokseumawe</w:t>
      </w:r>
      <w:r w:rsidR="00E03B06">
        <w:rPr>
          <w:rFonts w:ascii="Times New Roman" w:hAnsi="Times New Roman" w:cs="Times New Roman"/>
          <w:sz w:val="24"/>
          <w:szCs w:val="24"/>
        </w:rPr>
        <w:t xml:space="preserve"> yaitu hari Minggu sore sebesar 6132,8 smp/jam</w:t>
      </w:r>
      <w:r w:rsidR="00AB5C77">
        <w:rPr>
          <w:rFonts w:ascii="Times New Roman" w:hAnsi="Times New Roman" w:cs="Times New Roman"/>
          <w:sz w:val="24"/>
          <w:szCs w:val="24"/>
        </w:rPr>
        <w:t>.</w:t>
      </w:r>
      <w:r w:rsidR="00E03B06">
        <w:rPr>
          <w:rFonts w:ascii="Times New Roman" w:hAnsi="Times New Roman" w:cs="Times New Roman"/>
          <w:sz w:val="24"/>
          <w:szCs w:val="24"/>
        </w:rPr>
        <w:t xml:space="preserve"> </w:t>
      </w:r>
    </w:p>
    <w:p w:rsidR="002372A0" w:rsidRPr="00382724" w:rsidRDefault="002372A0" w:rsidP="00382724">
      <w:pPr>
        <w:spacing w:after="0" w:line="240" w:lineRule="auto"/>
        <w:ind w:firstLine="720"/>
        <w:jc w:val="both"/>
        <w:rPr>
          <w:rFonts w:ascii="Times New Roman" w:hAnsi="Times New Roman" w:cs="Times New Roman"/>
          <w:color w:val="000000"/>
          <w:sz w:val="24"/>
          <w:szCs w:val="24"/>
        </w:rPr>
      </w:pPr>
    </w:p>
    <w:p w:rsidR="00B478A5" w:rsidRDefault="00B478A5" w:rsidP="00B478A5">
      <w:pPr>
        <w:tabs>
          <w:tab w:val="left" w:pos="567"/>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4.2</w:t>
      </w:r>
      <w:r>
        <w:rPr>
          <w:rFonts w:ascii="Times New Roman" w:hAnsi="Times New Roman" w:cs="Times New Roman"/>
          <w:b/>
          <w:sz w:val="24"/>
          <w:szCs w:val="24"/>
        </w:rPr>
        <w:tab/>
      </w:r>
      <w:r w:rsidR="002372A0" w:rsidRPr="00382724">
        <w:rPr>
          <w:rFonts w:ascii="Times New Roman" w:hAnsi="Times New Roman" w:cs="Times New Roman"/>
          <w:b/>
          <w:sz w:val="24"/>
          <w:szCs w:val="24"/>
        </w:rPr>
        <w:t xml:space="preserve">Kecepatan </w:t>
      </w:r>
    </w:p>
    <w:p w:rsidR="002372A0" w:rsidRPr="00E03B06" w:rsidRDefault="000316AC" w:rsidP="00E03B06">
      <w:pPr>
        <w:tabs>
          <w:tab w:val="left" w:pos="567"/>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382724">
        <w:rPr>
          <w:rFonts w:ascii="Times New Roman" w:hAnsi="Times New Roman" w:cs="Times New Roman"/>
          <w:sz w:val="24"/>
          <w:szCs w:val="24"/>
        </w:rPr>
        <w:t>Kecepatan rata-rata tiap tipe kendaraan didapat dari jumlah jarak yang ditempuh dibagi dengan jum</w:t>
      </w:r>
      <w:r>
        <w:rPr>
          <w:rFonts w:ascii="Times New Roman" w:hAnsi="Times New Roman" w:cs="Times New Roman"/>
          <w:sz w:val="24"/>
          <w:szCs w:val="24"/>
        </w:rPr>
        <w:t>lah waktu tempuh,</w:t>
      </w:r>
      <w:r w:rsidRPr="00382724">
        <w:rPr>
          <w:rFonts w:ascii="Times New Roman" w:hAnsi="Times New Roman" w:cs="Times New Roman"/>
          <w:sz w:val="24"/>
          <w:szCs w:val="24"/>
        </w:rPr>
        <w:t xml:space="preserve"> </w:t>
      </w:r>
      <w:r>
        <w:rPr>
          <w:rFonts w:ascii="Times New Roman" w:hAnsi="Times New Roman" w:cs="Times New Roman"/>
          <w:sz w:val="24"/>
          <w:szCs w:val="24"/>
        </w:rPr>
        <w:t>s</w:t>
      </w:r>
      <w:r w:rsidRPr="00382724">
        <w:rPr>
          <w:rFonts w:ascii="Times New Roman" w:hAnsi="Times New Roman" w:cs="Times New Roman"/>
          <w:sz w:val="24"/>
          <w:szCs w:val="24"/>
        </w:rPr>
        <w:t>edangkan waktu tempuh kendaraan diperoleh dari selisih antara waktu masuk dengan waktu keluar persimpangan jalan yang diteliti. Hasil kecepatan rata-rata yang diperoleh di lapangan adalah 19,73 km/jam pada hari Senin, 18,94 km/jam pada hari Rabu dan 30,84 km/jam pada hari Ming</w:t>
      </w:r>
      <w:r>
        <w:rPr>
          <w:rFonts w:ascii="Times New Roman" w:hAnsi="Times New Roman" w:cs="Times New Roman"/>
          <w:sz w:val="24"/>
          <w:szCs w:val="24"/>
        </w:rPr>
        <w:t>gu.</w:t>
      </w:r>
      <w:r w:rsidR="00B478A5">
        <w:rPr>
          <w:rFonts w:ascii="Times New Roman" w:hAnsi="Times New Roman" w:cs="Times New Roman"/>
          <w:b/>
          <w:sz w:val="24"/>
          <w:szCs w:val="24"/>
        </w:rPr>
        <w:tab/>
      </w:r>
      <w:r w:rsidR="00B53498">
        <w:rPr>
          <w:rFonts w:ascii="Times New Roman" w:hAnsi="Times New Roman" w:cs="Times New Roman"/>
          <w:sz w:val="24"/>
          <w:szCs w:val="24"/>
        </w:rPr>
        <w:t>.</w:t>
      </w:r>
    </w:p>
    <w:p w:rsidR="002372A0" w:rsidRDefault="002372A0" w:rsidP="00382724">
      <w:pPr>
        <w:tabs>
          <w:tab w:val="left" w:pos="284"/>
        </w:tabs>
        <w:spacing w:after="0" w:line="240" w:lineRule="auto"/>
        <w:jc w:val="center"/>
        <w:rPr>
          <w:rFonts w:ascii="Times New Roman" w:hAnsi="Times New Roman" w:cs="Times New Roman"/>
          <w:sz w:val="24"/>
          <w:szCs w:val="24"/>
        </w:rPr>
      </w:pPr>
    </w:p>
    <w:p w:rsidR="00AB5C77" w:rsidRDefault="00AB5C77" w:rsidP="00B53498">
      <w:pPr>
        <w:tabs>
          <w:tab w:val="left" w:pos="567"/>
        </w:tabs>
        <w:spacing w:after="0" w:line="240" w:lineRule="auto"/>
        <w:jc w:val="both"/>
        <w:rPr>
          <w:rFonts w:ascii="Times New Roman" w:hAnsi="Times New Roman" w:cs="Times New Roman"/>
          <w:b/>
          <w:sz w:val="24"/>
          <w:szCs w:val="24"/>
        </w:rPr>
      </w:pPr>
    </w:p>
    <w:p w:rsidR="00AB5C77" w:rsidRDefault="00AB5C77" w:rsidP="00B53498">
      <w:pPr>
        <w:tabs>
          <w:tab w:val="left" w:pos="567"/>
        </w:tabs>
        <w:spacing w:after="0" w:line="240" w:lineRule="auto"/>
        <w:jc w:val="both"/>
        <w:rPr>
          <w:rFonts w:ascii="Times New Roman" w:hAnsi="Times New Roman" w:cs="Times New Roman"/>
          <w:b/>
          <w:sz w:val="24"/>
          <w:szCs w:val="24"/>
        </w:rPr>
      </w:pPr>
    </w:p>
    <w:p w:rsidR="002372A0" w:rsidRPr="00382724" w:rsidRDefault="00B53498" w:rsidP="00B53498">
      <w:pPr>
        <w:tabs>
          <w:tab w:val="left" w:pos="567"/>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4.3</w:t>
      </w:r>
      <w:r>
        <w:rPr>
          <w:rFonts w:ascii="Times New Roman" w:hAnsi="Times New Roman" w:cs="Times New Roman"/>
          <w:b/>
          <w:sz w:val="24"/>
          <w:szCs w:val="24"/>
        </w:rPr>
        <w:tab/>
      </w:r>
      <w:r w:rsidR="002372A0" w:rsidRPr="00382724">
        <w:rPr>
          <w:rFonts w:ascii="Times New Roman" w:hAnsi="Times New Roman" w:cs="Times New Roman"/>
          <w:b/>
          <w:sz w:val="24"/>
          <w:szCs w:val="24"/>
        </w:rPr>
        <w:t>Kerapatan Kendaraan</w:t>
      </w:r>
    </w:p>
    <w:p w:rsidR="002828AE" w:rsidRPr="00382724" w:rsidRDefault="00B53498" w:rsidP="00B53498">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K</w:t>
      </w:r>
      <w:r w:rsidR="002372A0" w:rsidRPr="00382724">
        <w:rPr>
          <w:rFonts w:ascii="Times New Roman" w:hAnsi="Times New Roman" w:cs="Times New Roman"/>
          <w:sz w:val="24"/>
          <w:szCs w:val="24"/>
        </w:rPr>
        <w:t>erapatan dapat dihitung dengan m</w:t>
      </w:r>
      <w:r>
        <w:rPr>
          <w:rFonts w:ascii="Times New Roman" w:hAnsi="Times New Roman" w:cs="Times New Roman"/>
          <w:sz w:val="24"/>
          <w:szCs w:val="24"/>
        </w:rPr>
        <w:t>enggunakan persamaan k = q/</w:t>
      </w:r>
      <w:r w:rsidR="002372A0" w:rsidRPr="00382724">
        <w:rPr>
          <w:rFonts w:ascii="Times New Roman" w:hAnsi="Times New Roman" w:cs="Times New Roman"/>
          <w:sz w:val="24"/>
          <w:szCs w:val="24"/>
        </w:rPr>
        <w:t>Us  dimana k = kerapatan kendaraan, q = arus dan Us = kecepatan rata-rata kendaraan</w:t>
      </w:r>
      <w:r w:rsidR="00DA0D3E">
        <w:rPr>
          <w:rFonts w:ascii="Times New Roman" w:hAnsi="Times New Roman" w:cs="Times New Roman"/>
          <w:sz w:val="24"/>
          <w:szCs w:val="24"/>
        </w:rPr>
        <w:t>,</w:t>
      </w:r>
      <w:r w:rsidR="002372A0" w:rsidRPr="00382724">
        <w:rPr>
          <w:rFonts w:ascii="Times New Roman" w:hAnsi="Times New Roman" w:cs="Times New Roman"/>
          <w:sz w:val="24"/>
          <w:szCs w:val="24"/>
        </w:rPr>
        <w:t xml:space="preserve"> </w:t>
      </w:r>
      <w:r w:rsidR="00DA0D3E">
        <w:rPr>
          <w:rFonts w:ascii="Times New Roman" w:hAnsi="Times New Roman" w:cs="Times New Roman"/>
          <w:sz w:val="24"/>
          <w:szCs w:val="24"/>
        </w:rPr>
        <w:t>s</w:t>
      </w:r>
      <w:r w:rsidR="002372A0" w:rsidRPr="00382724">
        <w:rPr>
          <w:rFonts w:ascii="Times New Roman" w:hAnsi="Times New Roman" w:cs="Times New Roman"/>
          <w:sz w:val="24"/>
          <w:szCs w:val="24"/>
        </w:rPr>
        <w:t xml:space="preserve">eperti halnya pada tabulasi data arus dan kecepatan, kerapatan juga dibuat untuk interval 15 menitan pada setiap jalur. </w:t>
      </w:r>
    </w:p>
    <w:p w:rsidR="00DA0D3E" w:rsidRPr="00382724" w:rsidRDefault="00DA0D3E" w:rsidP="00382724">
      <w:pPr>
        <w:tabs>
          <w:tab w:val="left" w:pos="284"/>
        </w:tabs>
        <w:spacing w:after="0" w:line="240" w:lineRule="auto"/>
        <w:jc w:val="center"/>
        <w:rPr>
          <w:rFonts w:ascii="Times New Roman" w:hAnsi="Times New Roman" w:cs="Times New Roman"/>
          <w:sz w:val="24"/>
          <w:szCs w:val="24"/>
        </w:rPr>
      </w:pPr>
    </w:p>
    <w:p w:rsidR="002372A0" w:rsidRPr="00382724" w:rsidRDefault="00DA0D3E" w:rsidP="00DA0D3E">
      <w:pPr>
        <w:tabs>
          <w:tab w:val="left" w:pos="567"/>
        </w:tabs>
        <w:spacing w:after="0" w:line="240" w:lineRule="auto"/>
        <w:jc w:val="both"/>
        <w:rPr>
          <w:rFonts w:ascii="Times New Roman" w:hAnsi="Times New Roman" w:cs="Times New Roman"/>
          <w:b/>
          <w:i/>
          <w:sz w:val="24"/>
          <w:szCs w:val="24"/>
        </w:rPr>
      </w:pPr>
      <w:r>
        <w:rPr>
          <w:rFonts w:ascii="Times New Roman" w:hAnsi="Times New Roman" w:cs="Times New Roman"/>
          <w:b/>
          <w:sz w:val="24"/>
          <w:szCs w:val="24"/>
        </w:rPr>
        <w:t>4.4</w:t>
      </w:r>
      <w:r>
        <w:rPr>
          <w:rFonts w:ascii="Times New Roman" w:hAnsi="Times New Roman" w:cs="Times New Roman"/>
          <w:b/>
          <w:sz w:val="24"/>
          <w:szCs w:val="24"/>
        </w:rPr>
        <w:tab/>
      </w:r>
      <w:r w:rsidR="002372A0" w:rsidRPr="00382724">
        <w:rPr>
          <w:rFonts w:ascii="Times New Roman" w:hAnsi="Times New Roman" w:cs="Times New Roman"/>
          <w:b/>
          <w:sz w:val="24"/>
          <w:szCs w:val="24"/>
        </w:rPr>
        <w:t>Analisisi</w:t>
      </w:r>
      <w:r>
        <w:rPr>
          <w:rFonts w:ascii="Times New Roman" w:hAnsi="Times New Roman" w:cs="Times New Roman"/>
          <w:b/>
          <w:sz w:val="24"/>
          <w:szCs w:val="24"/>
        </w:rPr>
        <w:t>s</w:t>
      </w:r>
      <w:r w:rsidR="000316AC">
        <w:rPr>
          <w:rFonts w:ascii="Times New Roman" w:hAnsi="Times New Roman" w:cs="Times New Roman"/>
          <w:b/>
          <w:sz w:val="24"/>
          <w:szCs w:val="24"/>
        </w:rPr>
        <w:t xml:space="preserve"> </w:t>
      </w:r>
      <w:r w:rsidR="002372A0" w:rsidRPr="00382724">
        <w:rPr>
          <w:rFonts w:ascii="Times New Roman" w:hAnsi="Times New Roman" w:cs="Times New Roman"/>
          <w:b/>
          <w:sz w:val="24"/>
          <w:szCs w:val="24"/>
        </w:rPr>
        <w:t xml:space="preserve">Model </w:t>
      </w:r>
      <w:r w:rsidR="002372A0" w:rsidRPr="00382724">
        <w:rPr>
          <w:rFonts w:ascii="Times New Roman" w:hAnsi="Times New Roman" w:cs="Times New Roman"/>
          <w:b/>
          <w:i/>
          <w:sz w:val="24"/>
          <w:szCs w:val="24"/>
        </w:rPr>
        <w:t>Greenshield</w:t>
      </w:r>
    </w:p>
    <w:p w:rsidR="002372A0" w:rsidRDefault="00DA0D3E" w:rsidP="00DA0D3E">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ab/>
      </w:r>
      <w:r>
        <w:rPr>
          <w:rFonts w:ascii="Times New Roman" w:hAnsi="Times New Roman" w:cs="Times New Roman"/>
          <w:sz w:val="24"/>
          <w:szCs w:val="24"/>
        </w:rPr>
        <w:t>H</w:t>
      </w:r>
      <w:r w:rsidR="002372A0" w:rsidRPr="00382724">
        <w:rPr>
          <w:rFonts w:ascii="Times New Roman" w:hAnsi="Times New Roman" w:cs="Times New Roman"/>
          <w:sz w:val="24"/>
          <w:szCs w:val="24"/>
        </w:rPr>
        <w:t xml:space="preserve">asil analisis melalui pendekatan model </w:t>
      </w:r>
      <w:r w:rsidR="002372A0" w:rsidRPr="00382724">
        <w:rPr>
          <w:rFonts w:ascii="Times New Roman" w:hAnsi="Times New Roman" w:cs="Times New Roman"/>
          <w:i/>
          <w:sz w:val="24"/>
          <w:szCs w:val="24"/>
        </w:rPr>
        <w:t>Greenshield</w:t>
      </w:r>
      <w:r w:rsidR="002372A0" w:rsidRPr="00382724">
        <w:rPr>
          <w:rFonts w:ascii="Times New Roman" w:hAnsi="Times New Roman" w:cs="Times New Roman"/>
          <w:sz w:val="24"/>
          <w:szCs w:val="24"/>
        </w:rPr>
        <w:t xml:space="preserve"> dengan menggunakan perangkat lunak </w:t>
      </w:r>
      <w:r w:rsidR="002372A0" w:rsidRPr="00382724">
        <w:rPr>
          <w:rFonts w:ascii="Times New Roman" w:hAnsi="Times New Roman" w:cs="Times New Roman"/>
          <w:i/>
          <w:sz w:val="24"/>
          <w:szCs w:val="24"/>
        </w:rPr>
        <w:t xml:space="preserve">Microsoft Excel, </w:t>
      </w:r>
      <w:r w:rsidR="002372A0" w:rsidRPr="00382724">
        <w:rPr>
          <w:rFonts w:ascii="Times New Roman" w:hAnsi="Times New Roman" w:cs="Times New Roman"/>
          <w:sz w:val="24"/>
          <w:szCs w:val="24"/>
        </w:rPr>
        <w:t xml:space="preserve">maka diperoleh model hubungan antar karakteristik </w:t>
      </w:r>
      <w:r>
        <w:rPr>
          <w:rFonts w:ascii="Times New Roman" w:hAnsi="Times New Roman" w:cs="Times New Roman"/>
          <w:sz w:val="24"/>
          <w:szCs w:val="24"/>
        </w:rPr>
        <w:t>v</w:t>
      </w:r>
      <w:r w:rsidR="002372A0" w:rsidRPr="00382724">
        <w:rPr>
          <w:rFonts w:ascii="Times New Roman" w:hAnsi="Times New Roman" w:cs="Times New Roman"/>
          <w:sz w:val="24"/>
          <w:szCs w:val="24"/>
        </w:rPr>
        <w:t xml:space="preserve">olume (q), </w:t>
      </w:r>
      <w:r>
        <w:rPr>
          <w:rFonts w:ascii="Times New Roman" w:hAnsi="Times New Roman" w:cs="Times New Roman"/>
          <w:sz w:val="24"/>
          <w:szCs w:val="24"/>
        </w:rPr>
        <w:t>k</w:t>
      </w:r>
      <w:r w:rsidR="002372A0" w:rsidRPr="00382724">
        <w:rPr>
          <w:rFonts w:ascii="Times New Roman" w:hAnsi="Times New Roman" w:cs="Times New Roman"/>
          <w:sz w:val="24"/>
          <w:szCs w:val="24"/>
        </w:rPr>
        <w:t xml:space="preserve">ecepatan (v), </w:t>
      </w:r>
      <w:r>
        <w:rPr>
          <w:rFonts w:ascii="Times New Roman" w:hAnsi="Times New Roman" w:cs="Times New Roman"/>
          <w:sz w:val="24"/>
          <w:szCs w:val="24"/>
        </w:rPr>
        <w:t xml:space="preserve">kerapatan </w:t>
      </w:r>
      <w:r w:rsidR="002372A0" w:rsidRPr="00382724">
        <w:rPr>
          <w:rFonts w:ascii="Times New Roman" w:hAnsi="Times New Roman" w:cs="Times New Roman"/>
          <w:sz w:val="24"/>
          <w:szCs w:val="24"/>
        </w:rPr>
        <w:t xml:space="preserve">(k) dan </w:t>
      </w:r>
      <w:r>
        <w:rPr>
          <w:rFonts w:ascii="Times New Roman" w:hAnsi="Times New Roman" w:cs="Times New Roman"/>
          <w:sz w:val="24"/>
          <w:szCs w:val="24"/>
        </w:rPr>
        <w:t>v</w:t>
      </w:r>
      <w:r w:rsidR="002372A0" w:rsidRPr="00382724">
        <w:rPr>
          <w:rFonts w:ascii="Times New Roman" w:hAnsi="Times New Roman" w:cs="Times New Roman"/>
          <w:sz w:val="24"/>
          <w:szCs w:val="24"/>
        </w:rPr>
        <w:t xml:space="preserve">olume </w:t>
      </w:r>
      <w:r>
        <w:rPr>
          <w:rFonts w:ascii="Times New Roman" w:hAnsi="Times New Roman" w:cs="Times New Roman"/>
          <w:sz w:val="24"/>
          <w:szCs w:val="24"/>
        </w:rPr>
        <w:t>m</w:t>
      </w:r>
      <w:r w:rsidR="002828AE">
        <w:rPr>
          <w:rFonts w:ascii="Times New Roman" w:hAnsi="Times New Roman" w:cs="Times New Roman"/>
          <w:sz w:val="24"/>
          <w:szCs w:val="24"/>
        </w:rPr>
        <w:t>aksimum (Vmax) sebagai berikut</w:t>
      </w:r>
      <w:r w:rsidR="002372A0" w:rsidRPr="00382724">
        <w:rPr>
          <w:rFonts w:ascii="Times New Roman" w:hAnsi="Times New Roman" w:cs="Times New Roman"/>
          <w:sz w:val="24"/>
          <w:szCs w:val="24"/>
        </w:rPr>
        <w:t>:</w:t>
      </w:r>
    </w:p>
    <w:tbl>
      <w:tblPr>
        <w:tblW w:w="8010" w:type="dxa"/>
        <w:tblInd w:w="91" w:type="dxa"/>
        <w:tblLook w:val="04A0" w:firstRow="1" w:lastRow="0" w:firstColumn="1" w:lastColumn="0" w:noHBand="0" w:noVBand="1"/>
      </w:tblPr>
      <w:tblGrid>
        <w:gridCol w:w="1389"/>
        <w:gridCol w:w="2238"/>
        <w:gridCol w:w="2191"/>
        <w:gridCol w:w="2192"/>
      </w:tblGrid>
      <w:tr w:rsidR="002372A0" w:rsidRPr="00382724" w:rsidTr="00704E6A">
        <w:trPr>
          <w:trHeight w:val="270"/>
        </w:trPr>
        <w:tc>
          <w:tcPr>
            <w:tcW w:w="8010" w:type="dxa"/>
            <w:gridSpan w:val="4"/>
            <w:tcBorders>
              <w:top w:val="nil"/>
              <w:left w:val="nil"/>
              <w:bottom w:val="single" w:sz="4" w:space="0" w:color="auto"/>
              <w:right w:val="nil"/>
            </w:tcBorders>
            <w:shd w:val="clear" w:color="auto" w:fill="auto"/>
            <w:noWrap/>
            <w:vAlign w:val="bottom"/>
            <w:hideMark/>
          </w:tcPr>
          <w:p w:rsidR="002372A0" w:rsidRPr="00DA0D3E" w:rsidRDefault="00DA0D3E" w:rsidP="00CE2B82">
            <w:pPr>
              <w:spacing w:after="0" w:line="240" w:lineRule="auto"/>
              <w:jc w:val="center"/>
              <w:rPr>
                <w:rFonts w:ascii="Times New Roman" w:hAnsi="Times New Roman" w:cs="Times New Roman"/>
                <w:i/>
                <w:iCs/>
                <w:color w:val="000000"/>
                <w:sz w:val="24"/>
                <w:szCs w:val="24"/>
              </w:rPr>
            </w:pPr>
            <w:r w:rsidRPr="00382724">
              <w:rPr>
                <w:rFonts w:ascii="Times New Roman" w:hAnsi="Times New Roman" w:cs="Times New Roman"/>
                <w:color w:val="000000"/>
                <w:sz w:val="24"/>
                <w:szCs w:val="24"/>
              </w:rPr>
              <w:t xml:space="preserve">Tabel </w:t>
            </w:r>
            <w:r w:rsidR="00CE2B82">
              <w:rPr>
                <w:rFonts w:ascii="Times New Roman" w:hAnsi="Times New Roman" w:cs="Times New Roman"/>
                <w:color w:val="000000"/>
                <w:sz w:val="24"/>
                <w:szCs w:val="24"/>
              </w:rPr>
              <w:t>1.</w:t>
            </w:r>
            <w:r w:rsidRPr="00382724">
              <w:rPr>
                <w:rFonts w:ascii="Times New Roman" w:hAnsi="Times New Roman" w:cs="Times New Roman"/>
                <w:color w:val="000000"/>
                <w:sz w:val="24"/>
                <w:szCs w:val="24"/>
              </w:rPr>
              <w:t xml:space="preserve"> Hubungan Matematis Antara Kecepatan dan Kepadatan </w:t>
            </w:r>
          </w:p>
        </w:tc>
      </w:tr>
      <w:tr w:rsidR="002372A0" w:rsidRPr="00382724" w:rsidTr="00704E6A">
        <w:trPr>
          <w:trHeight w:val="270"/>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2A0" w:rsidRPr="00382724" w:rsidRDefault="002372A0" w:rsidP="00382724">
            <w:pPr>
              <w:spacing w:after="0" w:line="240" w:lineRule="auto"/>
              <w:jc w:val="center"/>
              <w:rPr>
                <w:rFonts w:ascii="Times New Roman" w:hAnsi="Times New Roman" w:cs="Times New Roman"/>
                <w:color w:val="000000"/>
                <w:sz w:val="24"/>
                <w:szCs w:val="24"/>
              </w:rPr>
            </w:pPr>
            <w:r w:rsidRPr="00382724">
              <w:rPr>
                <w:rFonts w:ascii="Times New Roman" w:hAnsi="Times New Roman" w:cs="Times New Roman"/>
                <w:color w:val="000000"/>
                <w:sz w:val="24"/>
                <w:szCs w:val="24"/>
              </w:rPr>
              <w:t>Periode</w:t>
            </w:r>
          </w:p>
        </w:tc>
        <w:tc>
          <w:tcPr>
            <w:tcW w:w="2238" w:type="dxa"/>
            <w:tcBorders>
              <w:top w:val="single" w:sz="4" w:space="0" w:color="auto"/>
              <w:left w:val="nil"/>
              <w:bottom w:val="single" w:sz="4" w:space="0" w:color="auto"/>
              <w:right w:val="single" w:sz="4" w:space="0" w:color="auto"/>
            </w:tcBorders>
            <w:shd w:val="clear" w:color="auto" w:fill="auto"/>
            <w:noWrap/>
            <w:vAlign w:val="center"/>
            <w:hideMark/>
          </w:tcPr>
          <w:p w:rsidR="002372A0" w:rsidRPr="00382724" w:rsidRDefault="002372A0" w:rsidP="00382724">
            <w:pPr>
              <w:spacing w:after="0" w:line="240" w:lineRule="auto"/>
              <w:jc w:val="center"/>
              <w:rPr>
                <w:rFonts w:ascii="Times New Roman" w:hAnsi="Times New Roman" w:cs="Times New Roman"/>
                <w:color w:val="000000"/>
                <w:sz w:val="24"/>
                <w:szCs w:val="24"/>
              </w:rPr>
            </w:pPr>
            <w:r w:rsidRPr="00382724">
              <w:rPr>
                <w:rFonts w:ascii="Times New Roman" w:hAnsi="Times New Roman" w:cs="Times New Roman"/>
                <w:color w:val="000000"/>
                <w:sz w:val="24"/>
                <w:szCs w:val="24"/>
              </w:rPr>
              <w:t>Pagi</w:t>
            </w:r>
          </w:p>
        </w:tc>
        <w:tc>
          <w:tcPr>
            <w:tcW w:w="2191" w:type="dxa"/>
            <w:tcBorders>
              <w:top w:val="single" w:sz="4" w:space="0" w:color="auto"/>
              <w:left w:val="nil"/>
              <w:bottom w:val="single" w:sz="4" w:space="0" w:color="auto"/>
              <w:right w:val="single" w:sz="4" w:space="0" w:color="auto"/>
            </w:tcBorders>
            <w:shd w:val="clear" w:color="auto" w:fill="auto"/>
            <w:noWrap/>
            <w:vAlign w:val="center"/>
            <w:hideMark/>
          </w:tcPr>
          <w:p w:rsidR="002372A0" w:rsidRPr="00382724" w:rsidRDefault="002372A0" w:rsidP="00382724">
            <w:pPr>
              <w:spacing w:after="0" w:line="240" w:lineRule="auto"/>
              <w:jc w:val="center"/>
              <w:rPr>
                <w:rFonts w:ascii="Times New Roman" w:hAnsi="Times New Roman" w:cs="Times New Roman"/>
                <w:color w:val="000000"/>
                <w:sz w:val="24"/>
                <w:szCs w:val="24"/>
              </w:rPr>
            </w:pPr>
            <w:r w:rsidRPr="00382724">
              <w:rPr>
                <w:rFonts w:ascii="Times New Roman" w:hAnsi="Times New Roman" w:cs="Times New Roman"/>
                <w:color w:val="000000"/>
                <w:sz w:val="24"/>
                <w:szCs w:val="24"/>
              </w:rPr>
              <w:t>Siang</w:t>
            </w:r>
          </w:p>
        </w:tc>
        <w:tc>
          <w:tcPr>
            <w:tcW w:w="2192" w:type="dxa"/>
            <w:tcBorders>
              <w:top w:val="single" w:sz="4" w:space="0" w:color="auto"/>
              <w:left w:val="nil"/>
              <w:bottom w:val="single" w:sz="4" w:space="0" w:color="auto"/>
              <w:right w:val="single" w:sz="4" w:space="0" w:color="auto"/>
            </w:tcBorders>
            <w:shd w:val="clear" w:color="auto" w:fill="auto"/>
            <w:noWrap/>
            <w:vAlign w:val="center"/>
            <w:hideMark/>
          </w:tcPr>
          <w:p w:rsidR="002372A0" w:rsidRPr="00382724" w:rsidRDefault="002372A0" w:rsidP="00382724">
            <w:pPr>
              <w:spacing w:after="0" w:line="240" w:lineRule="auto"/>
              <w:jc w:val="center"/>
              <w:rPr>
                <w:rFonts w:ascii="Times New Roman" w:hAnsi="Times New Roman" w:cs="Times New Roman"/>
                <w:color w:val="000000"/>
                <w:sz w:val="24"/>
                <w:szCs w:val="24"/>
              </w:rPr>
            </w:pPr>
            <w:r w:rsidRPr="00382724">
              <w:rPr>
                <w:rFonts w:ascii="Times New Roman" w:hAnsi="Times New Roman" w:cs="Times New Roman"/>
                <w:color w:val="000000"/>
                <w:sz w:val="24"/>
                <w:szCs w:val="24"/>
              </w:rPr>
              <w:t>Sore</w:t>
            </w:r>
          </w:p>
        </w:tc>
      </w:tr>
      <w:tr w:rsidR="002372A0" w:rsidRPr="00382724" w:rsidTr="00704E6A">
        <w:trPr>
          <w:trHeight w:val="270"/>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2A0" w:rsidRPr="00382724" w:rsidRDefault="002372A0" w:rsidP="00382724">
            <w:pPr>
              <w:spacing w:after="0" w:line="240" w:lineRule="auto"/>
              <w:jc w:val="center"/>
              <w:rPr>
                <w:rFonts w:ascii="Times New Roman" w:hAnsi="Times New Roman" w:cs="Times New Roman"/>
                <w:color w:val="000000"/>
                <w:sz w:val="24"/>
                <w:szCs w:val="24"/>
              </w:rPr>
            </w:pPr>
            <w:r w:rsidRPr="00382724">
              <w:rPr>
                <w:rFonts w:ascii="Times New Roman" w:hAnsi="Times New Roman" w:cs="Times New Roman"/>
                <w:color w:val="000000"/>
                <w:sz w:val="24"/>
                <w:szCs w:val="24"/>
              </w:rPr>
              <w:t>Pengamatan</w:t>
            </w:r>
          </w:p>
        </w:tc>
        <w:tc>
          <w:tcPr>
            <w:tcW w:w="2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2A0" w:rsidRPr="00382724" w:rsidRDefault="002372A0" w:rsidP="00382724">
            <w:pPr>
              <w:spacing w:after="0" w:line="240" w:lineRule="auto"/>
              <w:jc w:val="center"/>
              <w:rPr>
                <w:rFonts w:ascii="Times New Roman" w:hAnsi="Times New Roman" w:cs="Times New Roman"/>
                <w:color w:val="000000"/>
                <w:sz w:val="24"/>
                <w:szCs w:val="24"/>
              </w:rPr>
            </w:pPr>
            <w:r w:rsidRPr="00382724">
              <w:rPr>
                <w:rFonts w:ascii="Times New Roman" w:hAnsi="Times New Roman" w:cs="Times New Roman"/>
                <w:color w:val="000000"/>
                <w:sz w:val="24"/>
                <w:szCs w:val="24"/>
              </w:rPr>
              <w:t>(07.00-09.00)</w:t>
            </w:r>
          </w:p>
        </w:tc>
        <w:tc>
          <w:tcPr>
            <w:tcW w:w="2191" w:type="dxa"/>
            <w:tcBorders>
              <w:top w:val="single" w:sz="4" w:space="0" w:color="auto"/>
              <w:left w:val="nil"/>
              <w:bottom w:val="single" w:sz="4" w:space="0" w:color="auto"/>
              <w:right w:val="single" w:sz="4" w:space="0" w:color="auto"/>
            </w:tcBorders>
            <w:shd w:val="clear" w:color="auto" w:fill="auto"/>
            <w:noWrap/>
            <w:vAlign w:val="center"/>
            <w:hideMark/>
          </w:tcPr>
          <w:p w:rsidR="002372A0" w:rsidRPr="00382724" w:rsidRDefault="002372A0" w:rsidP="00382724">
            <w:pPr>
              <w:spacing w:after="0" w:line="240" w:lineRule="auto"/>
              <w:jc w:val="center"/>
              <w:rPr>
                <w:rFonts w:ascii="Times New Roman" w:hAnsi="Times New Roman" w:cs="Times New Roman"/>
                <w:color w:val="000000"/>
                <w:sz w:val="24"/>
                <w:szCs w:val="24"/>
              </w:rPr>
            </w:pPr>
            <w:r w:rsidRPr="00382724">
              <w:rPr>
                <w:rFonts w:ascii="Times New Roman" w:hAnsi="Times New Roman" w:cs="Times New Roman"/>
                <w:color w:val="000000"/>
                <w:sz w:val="24"/>
                <w:szCs w:val="24"/>
              </w:rPr>
              <w:t>(12.00-14.00)</w:t>
            </w:r>
          </w:p>
        </w:tc>
        <w:tc>
          <w:tcPr>
            <w:tcW w:w="21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2A0" w:rsidRPr="00382724" w:rsidRDefault="002372A0" w:rsidP="00382724">
            <w:pPr>
              <w:spacing w:after="0" w:line="240" w:lineRule="auto"/>
              <w:jc w:val="center"/>
              <w:rPr>
                <w:rFonts w:ascii="Times New Roman" w:hAnsi="Times New Roman" w:cs="Times New Roman"/>
                <w:color w:val="000000"/>
                <w:sz w:val="24"/>
                <w:szCs w:val="24"/>
              </w:rPr>
            </w:pPr>
            <w:r w:rsidRPr="00382724">
              <w:rPr>
                <w:rFonts w:ascii="Times New Roman" w:hAnsi="Times New Roman" w:cs="Times New Roman"/>
                <w:color w:val="000000"/>
                <w:sz w:val="24"/>
                <w:szCs w:val="24"/>
              </w:rPr>
              <w:t>(15.00-17.00)</w:t>
            </w:r>
          </w:p>
        </w:tc>
      </w:tr>
      <w:tr w:rsidR="002372A0" w:rsidRPr="00382724" w:rsidTr="00704E6A">
        <w:trPr>
          <w:trHeight w:val="257"/>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2A0" w:rsidRPr="00382724" w:rsidRDefault="00A20B13" w:rsidP="0038272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Senin</w:t>
            </w:r>
          </w:p>
        </w:tc>
        <w:tc>
          <w:tcPr>
            <w:tcW w:w="2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2A0" w:rsidRPr="00382724" w:rsidRDefault="002372A0" w:rsidP="00382724">
            <w:pPr>
              <w:spacing w:after="0" w:line="240" w:lineRule="auto"/>
              <w:jc w:val="center"/>
              <w:rPr>
                <w:rFonts w:ascii="Times New Roman" w:hAnsi="Times New Roman" w:cs="Times New Roman"/>
                <w:color w:val="000000"/>
                <w:sz w:val="24"/>
                <w:szCs w:val="24"/>
              </w:rPr>
            </w:pPr>
            <w:r w:rsidRPr="00382724">
              <w:rPr>
                <w:rFonts w:ascii="Times New Roman" w:hAnsi="Times New Roman" w:cs="Times New Roman"/>
                <w:color w:val="000000"/>
                <w:sz w:val="24"/>
                <w:szCs w:val="24"/>
              </w:rPr>
              <w:t>Us = 15,42 – 0,1958 *D</w:t>
            </w:r>
          </w:p>
        </w:tc>
        <w:tc>
          <w:tcPr>
            <w:tcW w:w="2191" w:type="dxa"/>
            <w:tcBorders>
              <w:top w:val="single" w:sz="4" w:space="0" w:color="auto"/>
              <w:left w:val="nil"/>
              <w:bottom w:val="single" w:sz="4" w:space="0" w:color="auto"/>
              <w:right w:val="single" w:sz="4" w:space="0" w:color="auto"/>
            </w:tcBorders>
            <w:shd w:val="clear" w:color="auto" w:fill="auto"/>
            <w:noWrap/>
            <w:vAlign w:val="center"/>
            <w:hideMark/>
          </w:tcPr>
          <w:p w:rsidR="002372A0" w:rsidRPr="00382724" w:rsidRDefault="002372A0" w:rsidP="00382724">
            <w:pPr>
              <w:spacing w:after="0" w:line="240" w:lineRule="auto"/>
              <w:jc w:val="center"/>
              <w:rPr>
                <w:rFonts w:ascii="Times New Roman" w:hAnsi="Times New Roman" w:cs="Times New Roman"/>
                <w:color w:val="000000"/>
                <w:sz w:val="24"/>
                <w:szCs w:val="24"/>
              </w:rPr>
            </w:pPr>
            <w:r w:rsidRPr="00382724">
              <w:rPr>
                <w:rFonts w:ascii="Times New Roman" w:hAnsi="Times New Roman" w:cs="Times New Roman"/>
                <w:color w:val="000000"/>
                <w:sz w:val="24"/>
                <w:szCs w:val="24"/>
              </w:rPr>
              <w:t>Us = 19,17 - 0,344*D</w:t>
            </w:r>
          </w:p>
        </w:tc>
        <w:tc>
          <w:tcPr>
            <w:tcW w:w="21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2A0" w:rsidRPr="00382724" w:rsidRDefault="002372A0" w:rsidP="00382724">
            <w:pPr>
              <w:spacing w:after="0" w:line="240" w:lineRule="auto"/>
              <w:jc w:val="center"/>
              <w:rPr>
                <w:rFonts w:ascii="Times New Roman" w:hAnsi="Times New Roman" w:cs="Times New Roman"/>
                <w:color w:val="000000"/>
                <w:sz w:val="24"/>
                <w:szCs w:val="24"/>
              </w:rPr>
            </w:pPr>
            <w:r w:rsidRPr="00382724">
              <w:rPr>
                <w:rFonts w:ascii="Times New Roman" w:hAnsi="Times New Roman" w:cs="Times New Roman"/>
                <w:color w:val="000000"/>
                <w:sz w:val="24"/>
                <w:szCs w:val="24"/>
              </w:rPr>
              <w:t>Us = 24,59 - 0,521*D</w:t>
            </w:r>
          </w:p>
        </w:tc>
      </w:tr>
      <w:tr w:rsidR="002372A0" w:rsidRPr="00382724" w:rsidTr="00704E6A">
        <w:trPr>
          <w:trHeight w:val="257"/>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2A0" w:rsidRPr="00382724" w:rsidRDefault="00A20B13" w:rsidP="0038272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Rabu</w:t>
            </w:r>
          </w:p>
        </w:tc>
        <w:tc>
          <w:tcPr>
            <w:tcW w:w="2238" w:type="dxa"/>
            <w:tcBorders>
              <w:top w:val="single" w:sz="4" w:space="0" w:color="auto"/>
              <w:left w:val="nil"/>
              <w:bottom w:val="single" w:sz="4" w:space="0" w:color="auto"/>
              <w:right w:val="nil"/>
            </w:tcBorders>
            <w:shd w:val="clear" w:color="auto" w:fill="auto"/>
            <w:noWrap/>
            <w:vAlign w:val="bottom"/>
            <w:hideMark/>
          </w:tcPr>
          <w:p w:rsidR="002372A0" w:rsidRPr="00382724" w:rsidRDefault="002372A0" w:rsidP="00382724">
            <w:pPr>
              <w:spacing w:after="0" w:line="240" w:lineRule="auto"/>
              <w:jc w:val="center"/>
              <w:rPr>
                <w:rFonts w:ascii="Times New Roman" w:hAnsi="Times New Roman" w:cs="Times New Roman"/>
                <w:color w:val="000000"/>
                <w:sz w:val="24"/>
                <w:szCs w:val="24"/>
              </w:rPr>
            </w:pPr>
            <w:r w:rsidRPr="00382724">
              <w:rPr>
                <w:rFonts w:ascii="Times New Roman" w:hAnsi="Times New Roman" w:cs="Times New Roman"/>
                <w:color w:val="000000"/>
                <w:sz w:val="24"/>
                <w:szCs w:val="24"/>
              </w:rPr>
              <w:t>Us = 19,41 – 0,3383*D</w:t>
            </w:r>
          </w:p>
        </w:tc>
        <w:tc>
          <w:tcPr>
            <w:tcW w:w="2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2A0" w:rsidRPr="00382724" w:rsidRDefault="002372A0" w:rsidP="00382724">
            <w:pPr>
              <w:spacing w:after="0" w:line="240" w:lineRule="auto"/>
              <w:jc w:val="center"/>
              <w:rPr>
                <w:rFonts w:ascii="Times New Roman" w:hAnsi="Times New Roman" w:cs="Times New Roman"/>
                <w:color w:val="000000"/>
                <w:sz w:val="24"/>
                <w:szCs w:val="24"/>
              </w:rPr>
            </w:pPr>
            <w:r w:rsidRPr="00382724">
              <w:rPr>
                <w:rFonts w:ascii="Times New Roman" w:hAnsi="Times New Roman" w:cs="Times New Roman"/>
                <w:color w:val="000000"/>
                <w:sz w:val="24"/>
                <w:szCs w:val="24"/>
              </w:rPr>
              <w:t>Us = 18,63- 0,317*D</w:t>
            </w:r>
          </w:p>
        </w:tc>
        <w:tc>
          <w:tcPr>
            <w:tcW w:w="21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2A0" w:rsidRPr="00382724" w:rsidRDefault="002372A0" w:rsidP="00382724">
            <w:pPr>
              <w:spacing w:after="0" w:line="240" w:lineRule="auto"/>
              <w:jc w:val="center"/>
              <w:rPr>
                <w:rFonts w:ascii="Times New Roman" w:hAnsi="Times New Roman" w:cs="Times New Roman"/>
                <w:color w:val="000000"/>
                <w:sz w:val="24"/>
                <w:szCs w:val="24"/>
              </w:rPr>
            </w:pPr>
            <w:r w:rsidRPr="00382724">
              <w:rPr>
                <w:rFonts w:ascii="Times New Roman" w:hAnsi="Times New Roman" w:cs="Times New Roman"/>
                <w:color w:val="000000"/>
                <w:sz w:val="24"/>
                <w:szCs w:val="24"/>
              </w:rPr>
              <w:t>Us = 18,80 - 0,358*D</w:t>
            </w:r>
          </w:p>
        </w:tc>
      </w:tr>
      <w:tr w:rsidR="002372A0" w:rsidRPr="00382724" w:rsidTr="00704E6A">
        <w:trPr>
          <w:trHeight w:val="270"/>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2A0" w:rsidRPr="00382724" w:rsidRDefault="00A20B13" w:rsidP="00382724">
            <w:pPr>
              <w:spacing w:after="0" w:line="240" w:lineRule="auto"/>
              <w:jc w:val="center"/>
              <w:rPr>
                <w:rFonts w:ascii="Times New Roman" w:hAnsi="Times New Roman" w:cs="Times New Roman"/>
                <w:color w:val="000000"/>
                <w:sz w:val="24"/>
                <w:szCs w:val="24"/>
              </w:rPr>
            </w:pPr>
            <w:bookmarkStart w:id="0" w:name="_GoBack"/>
            <w:bookmarkEnd w:id="0"/>
            <w:r>
              <w:rPr>
                <w:rFonts w:ascii="Times New Roman" w:hAnsi="Times New Roman" w:cs="Times New Roman"/>
                <w:color w:val="000000"/>
                <w:sz w:val="24"/>
                <w:szCs w:val="24"/>
              </w:rPr>
              <w:t>Minggu</w:t>
            </w:r>
          </w:p>
        </w:tc>
        <w:tc>
          <w:tcPr>
            <w:tcW w:w="2238" w:type="dxa"/>
            <w:tcBorders>
              <w:top w:val="single" w:sz="4" w:space="0" w:color="auto"/>
              <w:left w:val="nil"/>
              <w:bottom w:val="single" w:sz="4" w:space="0" w:color="auto"/>
              <w:right w:val="single" w:sz="4" w:space="0" w:color="auto"/>
            </w:tcBorders>
            <w:shd w:val="clear" w:color="auto" w:fill="auto"/>
            <w:noWrap/>
            <w:vAlign w:val="center"/>
            <w:hideMark/>
          </w:tcPr>
          <w:p w:rsidR="002372A0" w:rsidRPr="00382724" w:rsidRDefault="002372A0" w:rsidP="00382724">
            <w:pPr>
              <w:spacing w:after="0" w:line="240" w:lineRule="auto"/>
              <w:jc w:val="center"/>
              <w:rPr>
                <w:rFonts w:ascii="Times New Roman" w:hAnsi="Times New Roman" w:cs="Times New Roman"/>
                <w:color w:val="000000"/>
                <w:sz w:val="24"/>
                <w:szCs w:val="24"/>
              </w:rPr>
            </w:pPr>
            <w:r w:rsidRPr="00382724">
              <w:rPr>
                <w:rFonts w:ascii="Times New Roman" w:hAnsi="Times New Roman" w:cs="Times New Roman"/>
                <w:color w:val="000000"/>
                <w:sz w:val="24"/>
                <w:szCs w:val="24"/>
              </w:rPr>
              <w:t>Us = 29,75 - 1,606*D</w:t>
            </w:r>
          </w:p>
        </w:tc>
        <w:tc>
          <w:tcPr>
            <w:tcW w:w="2191" w:type="dxa"/>
            <w:tcBorders>
              <w:top w:val="single" w:sz="4" w:space="0" w:color="auto"/>
              <w:left w:val="nil"/>
              <w:bottom w:val="single" w:sz="4" w:space="0" w:color="auto"/>
              <w:right w:val="single" w:sz="4" w:space="0" w:color="auto"/>
            </w:tcBorders>
            <w:shd w:val="clear" w:color="auto" w:fill="auto"/>
            <w:noWrap/>
            <w:vAlign w:val="center"/>
            <w:hideMark/>
          </w:tcPr>
          <w:p w:rsidR="002372A0" w:rsidRPr="00382724" w:rsidRDefault="002372A0" w:rsidP="00382724">
            <w:pPr>
              <w:spacing w:after="0" w:line="240" w:lineRule="auto"/>
              <w:jc w:val="center"/>
              <w:rPr>
                <w:rFonts w:ascii="Times New Roman" w:hAnsi="Times New Roman" w:cs="Times New Roman"/>
                <w:color w:val="000000"/>
                <w:sz w:val="24"/>
                <w:szCs w:val="24"/>
              </w:rPr>
            </w:pPr>
            <w:r w:rsidRPr="00382724">
              <w:rPr>
                <w:rFonts w:ascii="Times New Roman" w:hAnsi="Times New Roman" w:cs="Times New Roman"/>
                <w:color w:val="000000"/>
                <w:sz w:val="24"/>
                <w:szCs w:val="24"/>
              </w:rPr>
              <w:t>Us = 32,03 – 2,296*D</w:t>
            </w:r>
          </w:p>
        </w:tc>
        <w:tc>
          <w:tcPr>
            <w:tcW w:w="2192" w:type="dxa"/>
            <w:tcBorders>
              <w:top w:val="single" w:sz="4" w:space="0" w:color="auto"/>
              <w:left w:val="nil"/>
              <w:bottom w:val="single" w:sz="4" w:space="0" w:color="auto"/>
              <w:right w:val="single" w:sz="4" w:space="0" w:color="auto"/>
            </w:tcBorders>
            <w:shd w:val="clear" w:color="auto" w:fill="auto"/>
            <w:noWrap/>
            <w:vAlign w:val="center"/>
            <w:hideMark/>
          </w:tcPr>
          <w:p w:rsidR="002372A0" w:rsidRPr="00382724" w:rsidRDefault="002372A0" w:rsidP="00382724">
            <w:pPr>
              <w:spacing w:after="0" w:line="240" w:lineRule="auto"/>
              <w:jc w:val="center"/>
              <w:rPr>
                <w:rFonts w:ascii="Times New Roman" w:hAnsi="Times New Roman" w:cs="Times New Roman"/>
                <w:color w:val="000000"/>
                <w:sz w:val="24"/>
                <w:szCs w:val="24"/>
              </w:rPr>
            </w:pPr>
            <w:r w:rsidRPr="00382724">
              <w:rPr>
                <w:rFonts w:ascii="Times New Roman" w:hAnsi="Times New Roman" w:cs="Times New Roman"/>
                <w:color w:val="000000"/>
                <w:sz w:val="24"/>
                <w:szCs w:val="24"/>
              </w:rPr>
              <w:t>Us = 30,74 – 1,180*D</w:t>
            </w:r>
          </w:p>
        </w:tc>
      </w:tr>
      <w:tr w:rsidR="002372A0" w:rsidRPr="00382724" w:rsidTr="00704E6A">
        <w:trPr>
          <w:trHeight w:val="270"/>
        </w:trPr>
        <w:tc>
          <w:tcPr>
            <w:tcW w:w="8010" w:type="dxa"/>
            <w:gridSpan w:val="4"/>
            <w:tcBorders>
              <w:top w:val="single" w:sz="4" w:space="0" w:color="auto"/>
              <w:left w:val="nil"/>
              <w:bottom w:val="single" w:sz="4" w:space="0" w:color="auto"/>
              <w:right w:val="nil"/>
            </w:tcBorders>
            <w:shd w:val="clear" w:color="auto" w:fill="auto"/>
            <w:noWrap/>
            <w:vAlign w:val="bottom"/>
            <w:hideMark/>
          </w:tcPr>
          <w:p w:rsidR="00DA0D3E" w:rsidRPr="00382724" w:rsidRDefault="00DA0D3E" w:rsidP="00CE2B82">
            <w:pPr>
              <w:spacing w:after="0" w:line="240" w:lineRule="auto"/>
              <w:jc w:val="center"/>
              <w:rPr>
                <w:rFonts w:ascii="Times New Roman" w:hAnsi="Times New Roman" w:cs="Times New Roman"/>
                <w:color w:val="000000"/>
                <w:sz w:val="24"/>
                <w:szCs w:val="24"/>
              </w:rPr>
            </w:pPr>
            <w:r w:rsidRPr="00382724">
              <w:rPr>
                <w:rFonts w:ascii="Times New Roman" w:hAnsi="Times New Roman" w:cs="Times New Roman"/>
                <w:color w:val="000000"/>
                <w:sz w:val="24"/>
                <w:szCs w:val="24"/>
              </w:rPr>
              <w:t xml:space="preserve">Tabel </w:t>
            </w:r>
            <w:r w:rsidR="00CE2B82">
              <w:rPr>
                <w:rFonts w:ascii="Times New Roman" w:hAnsi="Times New Roman" w:cs="Times New Roman"/>
                <w:color w:val="000000"/>
                <w:sz w:val="24"/>
                <w:szCs w:val="24"/>
              </w:rPr>
              <w:t>2.</w:t>
            </w:r>
            <w:r w:rsidRPr="00382724">
              <w:rPr>
                <w:rFonts w:ascii="Times New Roman" w:hAnsi="Times New Roman" w:cs="Times New Roman"/>
                <w:color w:val="000000"/>
                <w:sz w:val="24"/>
                <w:szCs w:val="24"/>
              </w:rPr>
              <w:t xml:space="preserve"> Hubungan Matematis Antara Volume dan Kecepatan  </w:t>
            </w:r>
          </w:p>
        </w:tc>
      </w:tr>
      <w:tr w:rsidR="002372A0" w:rsidRPr="00382724" w:rsidTr="00704E6A">
        <w:trPr>
          <w:trHeight w:val="270"/>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2A0" w:rsidRPr="00382724" w:rsidRDefault="002372A0" w:rsidP="00382724">
            <w:pPr>
              <w:spacing w:after="0" w:line="240" w:lineRule="auto"/>
              <w:jc w:val="center"/>
              <w:rPr>
                <w:rFonts w:ascii="Times New Roman" w:hAnsi="Times New Roman" w:cs="Times New Roman"/>
                <w:color w:val="000000"/>
                <w:sz w:val="24"/>
                <w:szCs w:val="24"/>
              </w:rPr>
            </w:pPr>
            <w:r w:rsidRPr="00382724">
              <w:rPr>
                <w:rFonts w:ascii="Times New Roman" w:hAnsi="Times New Roman" w:cs="Times New Roman"/>
                <w:color w:val="000000"/>
                <w:sz w:val="24"/>
                <w:szCs w:val="24"/>
              </w:rPr>
              <w:t>Periode</w:t>
            </w:r>
          </w:p>
        </w:tc>
        <w:tc>
          <w:tcPr>
            <w:tcW w:w="2238" w:type="dxa"/>
            <w:tcBorders>
              <w:top w:val="single" w:sz="4" w:space="0" w:color="auto"/>
              <w:left w:val="nil"/>
              <w:bottom w:val="single" w:sz="4" w:space="0" w:color="auto"/>
              <w:right w:val="single" w:sz="4" w:space="0" w:color="auto"/>
            </w:tcBorders>
            <w:shd w:val="clear" w:color="auto" w:fill="auto"/>
            <w:noWrap/>
            <w:vAlign w:val="center"/>
            <w:hideMark/>
          </w:tcPr>
          <w:p w:rsidR="002372A0" w:rsidRPr="00382724" w:rsidRDefault="002372A0" w:rsidP="00382724">
            <w:pPr>
              <w:spacing w:after="0" w:line="240" w:lineRule="auto"/>
              <w:jc w:val="center"/>
              <w:rPr>
                <w:rFonts w:ascii="Times New Roman" w:hAnsi="Times New Roman" w:cs="Times New Roman"/>
                <w:color w:val="000000"/>
                <w:sz w:val="24"/>
                <w:szCs w:val="24"/>
              </w:rPr>
            </w:pPr>
            <w:r w:rsidRPr="00382724">
              <w:rPr>
                <w:rFonts w:ascii="Times New Roman" w:hAnsi="Times New Roman" w:cs="Times New Roman"/>
                <w:color w:val="000000"/>
                <w:sz w:val="24"/>
                <w:szCs w:val="24"/>
              </w:rPr>
              <w:t>Pagi</w:t>
            </w:r>
          </w:p>
        </w:tc>
        <w:tc>
          <w:tcPr>
            <w:tcW w:w="2191" w:type="dxa"/>
            <w:tcBorders>
              <w:top w:val="single" w:sz="4" w:space="0" w:color="auto"/>
              <w:left w:val="nil"/>
              <w:bottom w:val="single" w:sz="4" w:space="0" w:color="auto"/>
              <w:right w:val="single" w:sz="4" w:space="0" w:color="auto"/>
            </w:tcBorders>
            <w:shd w:val="clear" w:color="auto" w:fill="auto"/>
            <w:noWrap/>
            <w:vAlign w:val="center"/>
            <w:hideMark/>
          </w:tcPr>
          <w:p w:rsidR="002372A0" w:rsidRPr="00382724" w:rsidRDefault="002372A0" w:rsidP="00382724">
            <w:pPr>
              <w:spacing w:after="0" w:line="240" w:lineRule="auto"/>
              <w:jc w:val="center"/>
              <w:rPr>
                <w:rFonts w:ascii="Times New Roman" w:hAnsi="Times New Roman" w:cs="Times New Roman"/>
                <w:color w:val="000000"/>
                <w:sz w:val="24"/>
                <w:szCs w:val="24"/>
              </w:rPr>
            </w:pPr>
            <w:r w:rsidRPr="00382724">
              <w:rPr>
                <w:rFonts w:ascii="Times New Roman" w:hAnsi="Times New Roman" w:cs="Times New Roman"/>
                <w:color w:val="000000"/>
                <w:sz w:val="24"/>
                <w:szCs w:val="24"/>
              </w:rPr>
              <w:t>Siang</w:t>
            </w:r>
          </w:p>
        </w:tc>
        <w:tc>
          <w:tcPr>
            <w:tcW w:w="2192" w:type="dxa"/>
            <w:tcBorders>
              <w:top w:val="single" w:sz="4" w:space="0" w:color="auto"/>
              <w:left w:val="nil"/>
              <w:bottom w:val="single" w:sz="4" w:space="0" w:color="auto"/>
              <w:right w:val="single" w:sz="4" w:space="0" w:color="auto"/>
            </w:tcBorders>
            <w:shd w:val="clear" w:color="auto" w:fill="auto"/>
            <w:noWrap/>
            <w:vAlign w:val="center"/>
            <w:hideMark/>
          </w:tcPr>
          <w:p w:rsidR="002372A0" w:rsidRPr="00382724" w:rsidRDefault="002372A0" w:rsidP="00382724">
            <w:pPr>
              <w:spacing w:after="0" w:line="240" w:lineRule="auto"/>
              <w:jc w:val="center"/>
              <w:rPr>
                <w:rFonts w:ascii="Times New Roman" w:hAnsi="Times New Roman" w:cs="Times New Roman"/>
                <w:color w:val="000000"/>
                <w:sz w:val="24"/>
                <w:szCs w:val="24"/>
              </w:rPr>
            </w:pPr>
            <w:r w:rsidRPr="00382724">
              <w:rPr>
                <w:rFonts w:ascii="Times New Roman" w:hAnsi="Times New Roman" w:cs="Times New Roman"/>
                <w:color w:val="000000"/>
                <w:sz w:val="24"/>
                <w:szCs w:val="24"/>
              </w:rPr>
              <w:t>Sore</w:t>
            </w:r>
          </w:p>
        </w:tc>
      </w:tr>
      <w:tr w:rsidR="002372A0" w:rsidRPr="00382724" w:rsidTr="00704E6A">
        <w:trPr>
          <w:trHeight w:val="257"/>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2A0" w:rsidRPr="00382724" w:rsidRDefault="002372A0" w:rsidP="00382724">
            <w:pPr>
              <w:spacing w:after="0" w:line="240" w:lineRule="auto"/>
              <w:jc w:val="center"/>
              <w:rPr>
                <w:rFonts w:ascii="Times New Roman" w:hAnsi="Times New Roman" w:cs="Times New Roman"/>
                <w:color w:val="000000"/>
                <w:sz w:val="24"/>
                <w:szCs w:val="24"/>
              </w:rPr>
            </w:pPr>
            <w:r w:rsidRPr="00382724">
              <w:rPr>
                <w:rFonts w:ascii="Times New Roman" w:hAnsi="Times New Roman" w:cs="Times New Roman"/>
                <w:color w:val="000000"/>
                <w:sz w:val="24"/>
                <w:szCs w:val="24"/>
              </w:rPr>
              <w:t>Pengamatan</w:t>
            </w:r>
          </w:p>
        </w:tc>
        <w:tc>
          <w:tcPr>
            <w:tcW w:w="2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2A0" w:rsidRPr="00382724" w:rsidRDefault="002372A0" w:rsidP="00382724">
            <w:pPr>
              <w:spacing w:after="0" w:line="240" w:lineRule="auto"/>
              <w:jc w:val="center"/>
              <w:rPr>
                <w:rFonts w:ascii="Times New Roman" w:hAnsi="Times New Roman" w:cs="Times New Roman"/>
                <w:color w:val="000000"/>
                <w:sz w:val="24"/>
                <w:szCs w:val="24"/>
              </w:rPr>
            </w:pPr>
            <w:r w:rsidRPr="00382724">
              <w:rPr>
                <w:rFonts w:ascii="Times New Roman" w:hAnsi="Times New Roman" w:cs="Times New Roman"/>
                <w:color w:val="000000"/>
                <w:sz w:val="24"/>
                <w:szCs w:val="24"/>
              </w:rPr>
              <w:t>(07.00-09.00)</w:t>
            </w:r>
          </w:p>
        </w:tc>
        <w:tc>
          <w:tcPr>
            <w:tcW w:w="2191" w:type="dxa"/>
            <w:tcBorders>
              <w:top w:val="single" w:sz="4" w:space="0" w:color="auto"/>
              <w:left w:val="nil"/>
              <w:bottom w:val="single" w:sz="4" w:space="0" w:color="auto"/>
              <w:right w:val="single" w:sz="4" w:space="0" w:color="auto"/>
            </w:tcBorders>
            <w:shd w:val="clear" w:color="auto" w:fill="auto"/>
            <w:noWrap/>
            <w:vAlign w:val="center"/>
            <w:hideMark/>
          </w:tcPr>
          <w:p w:rsidR="002372A0" w:rsidRPr="00382724" w:rsidRDefault="002372A0" w:rsidP="00382724">
            <w:pPr>
              <w:spacing w:after="0" w:line="240" w:lineRule="auto"/>
              <w:jc w:val="center"/>
              <w:rPr>
                <w:rFonts w:ascii="Times New Roman" w:hAnsi="Times New Roman" w:cs="Times New Roman"/>
                <w:color w:val="000000"/>
                <w:sz w:val="24"/>
                <w:szCs w:val="24"/>
              </w:rPr>
            </w:pPr>
            <w:r w:rsidRPr="00382724">
              <w:rPr>
                <w:rFonts w:ascii="Times New Roman" w:hAnsi="Times New Roman" w:cs="Times New Roman"/>
                <w:color w:val="000000"/>
                <w:sz w:val="24"/>
                <w:szCs w:val="24"/>
              </w:rPr>
              <w:t>(12.00-14.00)</w:t>
            </w:r>
          </w:p>
        </w:tc>
        <w:tc>
          <w:tcPr>
            <w:tcW w:w="21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2A0" w:rsidRPr="00382724" w:rsidRDefault="002372A0" w:rsidP="00382724">
            <w:pPr>
              <w:spacing w:after="0" w:line="240" w:lineRule="auto"/>
              <w:jc w:val="center"/>
              <w:rPr>
                <w:rFonts w:ascii="Times New Roman" w:hAnsi="Times New Roman" w:cs="Times New Roman"/>
                <w:color w:val="000000"/>
                <w:sz w:val="24"/>
                <w:szCs w:val="24"/>
              </w:rPr>
            </w:pPr>
            <w:r w:rsidRPr="00382724">
              <w:rPr>
                <w:rFonts w:ascii="Times New Roman" w:hAnsi="Times New Roman" w:cs="Times New Roman"/>
                <w:color w:val="000000"/>
                <w:sz w:val="24"/>
                <w:szCs w:val="24"/>
              </w:rPr>
              <w:t>(15.00-17.00)</w:t>
            </w:r>
          </w:p>
        </w:tc>
      </w:tr>
      <w:tr w:rsidR="002372A0" w:rsidRPr="00382724" w:rsidTr="00704E6A">
        <w:trPr>
          <w:trHeight w:val="257"/>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2A0" w:rsidRPr="00382724" w:rsidRDefault="00A20B13" w:rsidP="0038272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Senin</w:t>
            </w:r>
          </w:p>
        </w:tc>
        <w:tc>
          <w:tcPr>
            <w:tcW w:w="2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2A0" w:rsidRPr="00382724" w:rsidRDefault="002372A0" w:rsidP="00382724">
            <w:pPr>
              <w:spacing w:after="0" w:line="240" w:lineRule="auto"/>
              <w:jc w:val="center"/>
              <w:rPr>
                <w:rFonts w:ascii="Times New Roman" w:hAnsi="Times New Roman" w:cs="Times New Roman"/>
                <w:color w:val="000000"/>
                <w:sz w:val="24"/>
                <w:szCs w:val="24"/>
              </w:rPr>
            </w:pPr>
            <w:r w:rsidRPr="00382724">
              <w:rPr>
                <w:rFonts w:ascii="Times New Roman" w:hAnsi="Times New Roman" w:cs="Times New Roman"/>
                <w:color w:val="000000"/>
                <w:sz w:val="24"/>
                <w:szCs w:val="24"/>
              </w:rPr>
              <w:t>V=78,75.Us – 5,107 .Us²</w:t>
            </w:r>
          </w:p>
        </w:tc>
        <w:tc>
          <w:tcPr>
            <w:tcW w:w="2191" w:type="dxa"/>
            <w:tcBorders>
              <w:top w:val="single" w:sz="4" w:space="0" w:color="auto"/>
              <w:left w:val="nil"/>
              <w:bottom w:val="single" w:sz="4" w:space="0" w:color="auto"/>
              <w:right w:val="single" w:sz="4" w:space="0" w:color="auto"/>
            </w:tcBorders>
            <w:shd w:val="clear" w:color="auto" w:fill="auto"/>
            <w:noWrap/>
            <w:vAlign w:val="center"/>
            <w:hideMark/>
          </w:tcPr>
          <w:p w:rsidR="002372A0" w:rsidRPr="00382724" w:rsidRDefault="002372A0" w:rsidP="00382724">
            <w:pPr>
              <w:spacing w:after="0" w:line="240" w:lineRule="auto"/>
              <w:jc w:val="center"/>
              <w:rPr>
                <w:rFonts w:ascii="Times New Roman" w:hAnsi="Times New Roman" w:cs="Times New Roman"/>
                <w:color w:val="000000"/>
                <w:sz w:val="24"/>
                <w:szCs w:val="24"/>
              </w:rPr>
            </w:pPr>
            <w:r w:rsidRPr="00382724">
              <w:rPr>
                <w:rFonts w:ascii="Times New Roman" w:hAnsi="Times New Roman" w:cs="Times New Roman"/>
                <w:color w:val="000000"/>
                <w:sz w:val="24"/>
                <w:szCs w:val="24"/>
              </w:rPr>
              <w:t>V=55,61 .Us – 2,900 .Us²</w:t>
            </w:r>
          </w:p>
        </w:tc>
        <w:tc>
          <w:tcPr>
            <w:tcW w:w="21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2A0" w:rsidRPr="00382724" w:rsidRDefault="002372A0" w:rsidP="00382724">
            <w:pPr>
              <w:spacing w:after="0" w:line="240" w:lineRule="auto"/>
              <w:jc w:val="center"/>
              <w:rPr>
                <w:rFonts w:ascii="Times New Roman" w:hAnsi="Times New Roman" w:cs="Times New Roman"/>
                <w:color w:val="000000"/>
                <w:sz w:val="24"/>
                <w:szCs w:val="24"/>
              </w:rPr>
            </w:pPr>
            <w:r w:rsidRPr="00382724">
              <w:rPr>
                <w:rFonts w:ascii="Times New Roman" w:hAnsi="Times New Roman" w:cs="Times New Roman"/>
                <w:color w:val="000000"/>
                <w:sz w:val="24"/>
                <w:szCs w:val="24"/>
              </w:rPr>
              <w:t>V=47,11 .Us – 2,457 .Us²</w:t>
            </w:r>
          </w:p>
        </w:tc>
      </w:tr>
      <w:tr w:rsidR="002372A0" w:rsidRPr="00382724" w:rsidTr="00704E6A">
        <w:trPr>
          <w:trHeight w:val="257"/>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2A0" w:rsidRPr="00382724" w:rsidRDefault="00A20B13" w:rsidP="0038272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Rabu</w:t>
            </w:r>
          </w:p>
        </w:tc>
        <w:tc>
          <w:tcPr>
            <w:tcW w:w="22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2A0" w:rsidRPr="00382724" w:rsidRDefault="002372A0" w:rsidP="00382724">
            <w:pPr>
              <w:spacing w:after="0" w:line="240" w:lineRule="auto"/>
              <w:jc w:val="center"/>
              <w:rPr>
                <w:rFonts w:ascii="Times New Roman" w:hAnsi="Times New Roman" w:cs="Times New Roman"/>
                <w:color w:val="000000"/>
                <w:sz w:val="24"/>
                <w:szCs w:val="24"/>
              </w:rPr>
            </w:pPr>
            <w:r w:rsidRPr="00382724">
              <w:rPr>
                <w:rFonts w:ascii="Times New Roman" w:hAnsi="Times New Roman" w:cs="Times New Roman"/>
                <w:color w:val="000000"/>
                <w:sz w:val="24"/>
                <w:szCs w:val="24"/>
              </w:rPr>
              <w:t>V=57,37.Us – 2,955 .Us²</w:t>
            </w:r>
          </w:p>
        </w:tc>
        <w:tc>
          <w:tcPr>
            <w:tcW w:w="2191" w:type="dxa"/>
            <w:tcBorders>
              <w:top w:val="single" w:sz="4" w:space="0" w:color="auto"/>
              <w:left w:val="nil"/>
              <w:bottom w:val="single" w:sz="4" w:space="0" w:color="auto"/>
              <w:right w:val="single" w:sz="4" w:space="0" w:color="auto"/>
            </w:tcBorders>
            <w:shd w:val="clear" w:color="auto" w:fill="auto"/>
            <w:noWrap/>
            <w:vAlign w:val="center"/>
            <w:hideMark/>
          </w:tcPr>
          <w:p w:rsidR="002372A0" w:rsidRPr="00382724" w:rsidRDefault="002372A0" w:rsidP="00382724">
            <w:pPr>
              <w:spacing w:after="0" w:line="240" w:lineRule="auto"/>
              <w:jc w:val="center"/>
              <w:rPr>
                <w:rFonts w:ascii="Times New Roman" w:hAnsi="Times New Roman" w:cs="Times New Roman"/>
                <w:color w:val="000000"/>
                <w:sz w:val="24"/>
                <w:szCs w:val="24"/>
              </w:rPr>
            </w:pPr>
            <w:r w:rsidRPr="00382724">
              <w:rPr>
                <w:rFonts w:ascii="Times New Roman" w:hAnsi="Times New Roman" w:cs="Times New Roman"/>
                <w:color w:val="000000"/>
                <w:sz w:val="24"/>
                <w:szCs w:val="24"/>
              </w:rPr>
              <w:t>V=58,62 .Us – 3,146 .Us²</w:t>
            </w:r>
          </w:p>
        </w:tc>
        <w:tc>
          <w:tcPr>
            <w:tcW w:w="21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2A0" w:rsidRPr="00382724" w:rsidRDefault="002372A0" w:rsidP="00382724">
            <w:pPr>
              <w:spacing w:after="0" w:line="240" w:lineRule="auto"/>
              <w:jc w:val="center"/>
              <w:rPr>
                <w:rFonts w:ascii="Times New Roman" w:hAnsi="Times New Roman" w:cs="Times New Roman"/>
                <w:color w:val="000000"/>
                <w:sz w:val="24"/>
                <w:szCs w:val="24"/>
              </w:rPr>
            </w:pPr>
            <w:r w:rsidRPr="00382724">
              <w:rPr>
                <w:rFonts w:ascii="Times New Roman" w:hAnsi="Times New Roman" w:cs="Times New Roman"/>
                <w:color w:val="000000"/>
                <w:sz w:val="24"/>
                <w:szCs w:val="24"/>
              </w:rPr>
              <w:t>V=52,48 .Us – 2,786 .Us²</w:t>
            </w:r>
          </w:p>
        </w:tc>
      </w:tr>
      <w:tr w:rsidR="002372A0" w:rsidRPr="00382724" w:rsidTr="00704E6A">
        <w:trPr>
          <w:trHeight w:val="270"/>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2A0" w:rsidRPr="00382724" w:rsidRDefault="00A20B13" w:rsidP="0038272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Minggu</w:t>
            </w:r>
          </w:p>
        </w:tc>
        <w:tc>
          <w:tcPr>
            <w:tcW w:w="2238" w:type="dxa"/>
            <w:tcBorders>
              <w:top w:val="single" w:sz="4" w:space="0" w:color="auto"/>
              <w:left w:val="nil"/>
              <w:bottom w:val="single" w:sz="4" w:space="0" w:color="auto"/>
              <w:right w:val="single" w:sz="4" w:space="0" w:color="auto"/>
            </w:tcBorders>
            <w:shd w:val="clear" w:color="auto" w:fill="auto"/>
            <w:noWrap/>
            <w:vAlign w:val="bottom"/>
            <w:hideMark/>
          </w:tcPr>
          <w:p w:rsidR="002372A0" w:rsidRPr="00382724" w:rsidRDefault="002372A0" w:rsidP="00382724">
            <w:pPr>
              <w:spacing w:after="0" w:line="240" w:lineRule="auto"/>
              <w:jc w:val="center"/>
              <w:rPr>
                <w:rFonts w:ascii="Times New Roman" w:hAnsi="Times New Roman" w:cs="Times New Roman"/>
                <w:color w:val="000000"/>
                <w:sz w:val="24"/>
                <w:szCs w:val="24"/>
              </w:rPr>
            </w:pPr>
            <w:r w:rsidRPr="00382724">
              <w:rPr>
                <w:rFonts w:ascii="Times New Roman" w:hAnsi="Times New Roman" w:cs="Times New Roman"/>
                <w:color w:val="000000"/>
                <w:sz w:val="24"/>
                <w:szCs w:val="24"/>
              </w:rPr>
              <w:t>V=18,52.Us – 0,622 .Us²</w:t>
            </w:r>
          </w:p>
        </w:tc>
        <w:tc>
          <w:tcPr>
            <w:tcW w:w="2191" w:type="dxa"/>
            <w:tcBorders>
              <w:top w:val="single" w:sz="4" w:space="0" w:color="auto"/>
              <w:left w:val="nil"/>
              <w:bottom w:val="single" w:sz="4" w:space="0" w:color="auto"/>
              <w:right w:val="single" w:sz="4" w:space="0" w:color="auto"/>
            </w:tcBorders>
            <w:shd w:val="clear" w:color="auto" w:fill="auto"/>
            <w:noWrap/>
            <w:vAlign w:val="center"/>
            <w:hideMark/>
          </w:tcPr>
          <w:p w:rsidR="002372A0" w:rsidRPr="00382724" w:rsidRDefault="002372A0" w:rsidP="00382724">
            <w:pPr>
              <w:spacing w:after="0" w:line="240" w:lineRule="auto"/>
              <w:jc w:val="center"/>
              <w:rPr>
                <w:rFonts w:ascii="Times New Roman" w:hAnsi="Times New Roman" w:cs="Times New Roman"/>
                <w:color w:val="000000"/>
                <w:sz w:val="24"/>
                <w:szCs w:val="24"/>
              </w:rPr>
            </w:pPr>
            <w:r w:rsidRPr="00382724">
              <w:rPr>
                <w:rFonts w:ascii="Times New Roman" w:hAnsi="Times New Roman" w:cs="Times New Roman"/>
                <w:color w:val="000000"/>
                <w:sz w:val="24"/>
                <w:szCs w:val="24"/>
              </w:rPr>
              <w:t>V=13,95 .Us - 0,435 .Us²</w:t>
            </w:r>
          </w:p>
        </w:tc>
        <w:tc>
          <w:tcPr>
            <w:tcW w:w="2192" w:type="dxa"/>
            <w:tcBorders>
              <w:top w:val="single" w:sz="4" w:space="0" w:color="auto"/>
              <w:left w:val="nil"/>
              <w:bottom w:val="single" w:sz="4" w:space="0" w:color="auto"/>
              <w:right w:val="single" w:sz="4" w:space="0" w:color="auto"/>
            </w:tcBorders>
            <w:shd w:val="clear" w:color="auto" w:fill="auto"/>
            <w:noWrap/>
            <w:vAlign w:val="center"/>
            <w:hideMark/>
          </w:tcPr>
          <w:p w:rsidR="002372A0" w:rsidRPr="00382724" w:rsidRDefault="002372A0" w:rsidP="00382724">
            <w:pPr>
              <w:spacing w:after="0" w:line="240" w:lineRule="auto"/>
              <w:jc w:val="center"/>
              <w:rPr>
                <w:rFonts w:ascii="Times New Roman" w:hAnsi="Times New Roman" w:cs="Times New Roman"/>
                <w:color w:val="000000"/>
                <w:sz w:val="24"/>
                <w:szCs w:val="24"/>
              </w:rPr>
            </w:pPr>
            <w:r w:rsidRPr="00382724">
              <w:rPr>
                <w:rFonts w:ascii="Times New Roman" w:hAnsi="Times New Roman" w:cs="Times New Roman"/>
                <w:color w:val="000000"/>
                <w:sz w:val="24"/>
                <w:szCs w:val="24"/>
              </w:rPr>
              <w:t>V=26,05 .Us – 0,847 .Us²</w:t>
            </w:r>
          </w:p>
        </w:tc>
      </w:tr>
      <w:tr w:rsidR="002372A0" w:rsidRPr="00382724" w:rsidTr="00704E6A">
        <w:trPr>
          <w:trHeight w:val="270"/>
        </w:trPr>
        <w:tc>
          <w:tcPr>
            <w:tcW w:w="8010" w:type="dxa"/>
            <w:gridSpan w:val="4"/>
            <w:tcBorders>
              <w:top w:val="single" w:sz="4" w:space="0" w:color="auto"/>
              <w:left w:val="nil"/>
              <w:bottom w:val="single" w:sz="4" w:space="0" w:color="auto"/>
              <w:right w:val="nil"/>
            </w:tcBorders>
            <w:shd w:val="clear" w:color="auto" w:fill="auto"/>
            <w:noWrap/>
            <w:vAlign w:val="bottom"/>
            <w:hideMark/>
          </w:tcPr>
          <w:p w:rsidR="002828AE" w:rsidRDefault="002828AE" w:rsidP="002828AE">
            <w:pPr>
              <w:spacing w:after="0" w:line="240" w:lineRule="auto"/>
              <w:ind w:firstLine="618"/>
              <w:jc w:val="both"/>
              <w:rPr>
                <w:rFonts w:ascii="Times New Roman" w:hAnsi="Times New Roman" w:cs="Times New Roman"/>
                <w:color w:val="000000"/>
                <w:sz w:val="24"/>
                <w:szCs w:val="24"/>
              </w:rPr>
            </w:pPr>
            <w:r w:rsidRPr="00382724">
              <w:rPr>
                <w:rFonts w:ascii="Times New Roman" w:hAnsi="Times New Roman" w:cs="Times New Roman"/>
                <w:iCs/>
                <w:color w:val="000000"/>
                <w:sz w:val="24"/>
                <w:szCs w:val="24"/>
              </w:rPr>
              <w:t xml:space="preserve">Berdasarkan hasil analisis karakteristik kenderaan dengan menggunakan model </w:t>
            </w:r>
            <w:r w:rsidRPr="00382724">
              <w:rPr>
                <w:rFonts w:ascii="Times New Roman" w:hAnsi="Times New Roman" w:cs="Times New Roman"/>
                <w:i/>
                <w:iCs/>
                <w:color w:val="000000"/>
                <w:sz w:val="24"/>
                <w:szCs w:val="24"/>
              </w:rPr>
              <w:t>Greenshield,</w:t>
            </w:r>
            <w:r w:rsidRPr="00382724">
              <w:rPr>
                <w:rFonts w:ascii="Times New Roman" w:hAnsi="Times New Roman" w:cs="Times New Roman"/>
                <w:iCs/>
                <w:color w:val="000000"/>
                <w:sz w:val="24"/>
                <w:szCs w:val="24"/>
              </w:rPr>
              <w:t xml:space="preserve"> didapat bahwa hari Senin pagi arah Masuk Kota Lhokseumawe merupakan volume maksimu</w:t>
            </w:r>
            <w:r>
              <w:rPr>
                <w:rFonts w:ascii="Times New Roman" w:hAnsi="Times New Roman" w:cs="Times New Roman"/>
                <w:iCs/>
                <w:color w:val="000000"/>
                <w:sz w:val="24"/>
                <w:szCs w:val="24"/>
              </w:rPr>
              <w:t xml:space="preserve">m yang terbesar terjadi yaitu </w:t>
            </w:r>
            <w:r w:rsidRPr="00382724">
              <w:rPr>
                <w:rFonts w:ascii="Times New Roman" w:hAnsi="Times New Roman" w:cs="Times New Roman"/>
                <w:iCs/>
                <w:color w:val="000000"/>
                <w:sz w:val="24"/>
                <w:szCs w:val="24"/>
              </w:rPr>
              <w:t xml:space="preserve">Vmax </w:t>
            </w:r>
            <w:r>
              <w:rPr>
                <w:rFonts w:ascii="Times New Roman" w:hAnsi="Times New Roman" w:cs="Times New Roman"/>
                <w:iCs/>
                <w:color w:val="000000"/>
                <w:sz w:val="24"/>
                <w:szCs w:val="24"/>
              </w:rPr>
              <w:t>sebesar</w:t>
            </w:r>
            <w:r w:rsidRPr="00382724">
              <w:rPr>
                <w:rFonts w:ascii="Times New Roman" w:hAnsi="Times New Roman" w:cs="Times New Roman"/>
                <w:iCs/>
                <w:color w:val="000000"/>
                <w:sz w:val="24"/>
                <w:szCs w:val="24"/>
              </w:rPr>
              <w:t xml:space="preserve"> 303,58 </w:t>
            </w:r>
            <w:r>
              <w:rPr>
                <w:rFonts w:ascii="Times New Roman" w:hAnsi="Times New Roman" w:cs="Times New Roman"/>
                <w:iCs/>
                <w:color w:val="000000"/>
                <w:sz w:val="24"/>
                <w:szCs w:val="24"/>
              </w:rPr>
              <w:t>s</w:t>
            </w:r>
            <w:r w:rsidRPr="00382724">
              <w:rPr>
                <w:rFonts w:ascii="Times New Roman" w:hAnsi="Times New Roman" w:cs="Times New Roman"/>
                <w:iCs/>
                <w:color w:val="000000"/>
                <w:sz w:val="24"/>
                <w:szCs w:val="24"/>
              </w:rPr>
              <w:t>mp/</w:t>
            </w:r>
            <w:r>
              <w:rPr>
                <w:rFonts w:ascii="Times New Roman" w:hAnsi="Times New Roman" w:cs="Times New Roman"/>
                <w:iCs/>
                <w:color w:val="000000"/>
                <w:sz w:val="24"/>
                <w:szCs w:val="24"/>
              </w:rPr>
              <w:t>j</w:t>
            </w:r>
            <w:r w:rsidRPr="00382724">
              <w:rPr>
                <w:rFonts w:ascii="Times New Roman" w:hAnsi="Times New Roman" w:cs="Times New Roman"/>
                <w:iCs/>
                <w:color w:val="000000"/>
                <w:sz w:val="24"/>
                <w:szCs w:val="24"/>
              </w:rPr>
              <w:t>am/</w:t>
            </w:r>
            <w:r>
              <w:rPr>
                <w:rFonts w:ascii="Times New Roman" w:hAnsi="Times New Roman" w:cs="Times New Roman"/>
                <w:iCs/>
                <w:color w:val="000000"/>
                <w:sz w:val="24"/>
                <w:szCs w:val="24"/>
              </w:rPr>
              <w:t>l</w:t>
            </w:r>
            <w:r w:rsidRPr="00382724">
              <w:rPr>
                <w:rFonts w:ascii="Times New Roman" w:hAnsi="Times New Roman" w:cs="Times New Roman"/>
                <w:iCs/>
                <w:color w:val="000000"/>
                <w:sz w:val="24"/>
                <w:szCs w:val="24"/>
              </w:rPr>
              <w:t xml:space="preserve">ajur sedangkan pada arah keluar </w:t>
            </w:r>
            <w:r>
              <w:rPr>
                <w:rFonts w:ascii="Times New Roman" w:hAnsi="Times New Roman" w:cs="Times New Roman"/>
                <w:iCs/>
                <w:color w:val="000000"/>
                <w:sz w:val="24"/>
                <w:szCs w:val="24"/>
              </w:rPr>
              <w:t>K</w:t>
            </w:r>
            <w:r w:rsidRPr="00382724">
              <w:rPr>
                <w:rFonts w:ascii="Times New Roman" w:hAnsi="Times New Roman" w:cs="Times New Roman"/>
                <w:iCs/>
                <w:color w:val="000000"/>
                <w:sz w:val="24"/>
                <w:szCs w:val="24"/>
              </w:rPr>
              <w:t>ota Lhokseumawe volume maksimum terj</w:t>
            </w:r>
            <w:r>
              <w:rPr>
                <w:rFonts w:ascii="Times New Roman" w:hAnsi="Times New Roman" w:cs="Times New Roman"/>
                <w:iCs/>
                <w:color w:val="000000"/>
                <w:sz w:val="24"/>
                <w:szCs w:val="24"/>
              </w:rPr>
              <w:t>adi pada hari Minggu Sore yaitu</w:t>
            </w:r>
            <w:r w:rsidRPr="00382724">
              <w:rPr>
                <w:rFonts w:ascii="Times New Roman" w:hAnsi="Times New Roman" w:cs="Times New Roman"/>
                <w:iCs/>
                <w:color w:val="000000"/>
                <w:sz w:val="24"/>
                <w:szCs w:val="24"/>
              </w:rPr>
              <w:t xml:space="preserve"> Vmax </w:t>
            </w:r>
            <w:r>
              <w:rPr>
                <w:rFonts w:ascii="Times New Roman" w:hAnsi="Times New Roman" w:cs="Times New Roman"/>
                <w:iCs/>
                <w:color w:val="000000"/>
                <w:sz w:val="24"/>
                <w:szCs w:val="24"/>
              </w:rPr>
              <w:t>sebesar</w:t>
            </w:r>
            <w:r w:rsidRPr="00382724">
              <w:rPr>
                <w:rFonts w:ascii="Times New Roman" w:hAnsi="Times New Roman" w:cs="Times New Roman"/>
                <w:iCs/>
                <w:color w:val="000000"/>
                <w:sz w:val="24"/>
                <w:szCs w:val="24"/>
              </w:rPr>
              <w:t xml:space="preserve"> 191,51 Smp/Jam/lajur.</w:t>
            </w:r>
          </w:p>
          <w:p w:rsidR="002828AE" w:rsidRDefault="002828AE" w:rsidP="00DA0D3E">
            <w:pPr>
              <w:spacing w:after="0" w:line="240" w:lineRule="auto"/>
              <w:jc w:val="center"/>
              <w:rPr>
                <w:rFonts w:ascii="Times New Roman" w:hAnsi="Times New Roman" w:cs="Times New Roman"/>
                <w:color w:val="000000"/>
                <w:sz w:val="24"/>
                <w:szCs w:val="24"/>
              </w:rPr>
            </w:pPr>
          </w:p>
          <w:p w:rsidR="002372A0" w:rsidRPr="00382724" w:rsidRDefault="00CE2B82" w:rsidP="00DA0D3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Tabel </w:t>
            </w:r>
            <w:r w:rsidR="00DA0D3E" w:rsidRPr="00382724">
              <w:rPr>
                <w:rFonts w:ascii="Times New Roman" w:hAnsi="Times New Roman" w:cs="Times New Roman"/>
                <w:color w:val="000000"/>
                <w:sz w:val="24"/>
                <w:szCs w:val="24"/>
              </w:rPr>
              <w:t>3</w:t>
            </w:r>
            <w:r>
              <w:rPr>
                <w:rFonts w:ascii="Times New Roman" w:hAnsi="Times New Roman" w:cs="Times New Roman"/>
                <w:color w:val="000000"/>
                <w:sz w:val="24"/>
                <w:szCs w:val="24"/>
              </w:rPr>
              <w:t>.</w:t>
            </w:r>
            <w:r w:rsidR="00DA0D3E" w:rsidRPr="00382724">
              <w:rPr>
                <w:rFonts w:ascii="Times New Roman" w:hAnsi="Times New Roman" w:cs="Times New Roman"/>
                <w:color w:val="000000"/>
                <w:sz w:val="24"/>
                <w:szCs w:val="24"/>
              </w:rPr>
              <w:t xml:space="preserve">  Hubungan Matematis Antara Volume dan Kepadatan  </w:t>
            </w:r>
          </w:p>
        </w:tc>
      </w:tr>
      <w:tr w:rsidR="002372A0" w:rsidRPr="00382724" w:rsidTr="00704E6A">
        <w:trPr>
          <w:trHeight w:val="270"/>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2A0" w:rsidRPr="00382724" w:rsidRDefault="002372A0" w:rsidP="00382724">
            <w:pPr>
              <w:spacing w:after="0" w:line="240" w:lineRule="auto"/>
              <w:jc w:val="center"/>
              <w:rPr>
                <w:rFonts w:ascii="Times New Roman" w:hAnsi="Times New Roman" w:cs="Times New Roman"/>
                <w:color w:val="000000"/>
                <w:sz w:val="24"/>
                <w:szCs w:val="24"/>
              </w:rPr>
            </w:pPr>
            <w:r w:rsidRPr="00382724">
              <w:rPr>
                <w:rFonts w:ascii="Times New Roman" w:hAnsi="Times New Roman" w:cs="Times New Roman"/>
                <w:color w:val="000000"/>
                <w:sz w:val="24"/>
                <w:szCs w:val="24"/>
              </w:rPr>
              <w:t>Periode</w:t>
            </w:r>
          </w:p>
        </w:tc>
        <w:tc>
          <w:tcPr>
            <w:tcW w:w="2238" w:type="dxa"/>
            <w:tcBorders>
              <w:top w:val="single" w:sz="4" w:space="0" w:color="auto"/>
              <w:left w:val="nil"/>
              <w:bottom w:val="single" w:sz="4" w:space="0" w:color="auto"/>
              <w:right w:val="single" w:sz="4" w:space="0" w:color="auto"/>
            </w:tcBorders>
            <w:shd w:val="clear" w:color="auto" w:fill="auto"/>
            <w:noWrap/>
            <w:vAlign w:val="center"/>
            <w:hideMark/>
          </w:tcPr>
          <w:p w:rsidR="002372A0" w:rsidRPr="00382724" w:rsidRDefault="002372A0" w:rsidP="00382724">
            <w:pPr>
              <w:spacing w:after="0" w:line="240" w:lineRule="auto"/>
              <w:jc w:val="center"/>
              <w:rPr>
                <w:rFonts w:ascii="Times New Roman" w:hAnsi="Times New Roman" w:cs="Times New Roman"/>
                <w:color w:val="000000"/>
                <w:sz w:val="24"/>
                <w:szCs w:val="24"/>
              </w:rPr>
            </w:pPr>
            <w:r w:rsidRPr="00382724">
              <w:rPr>
                <w:rFonts w:ascii="Times New Roman" w:hAnsi="Times New Roman" w:cs="Times New Roman"/>
                <w:color w:val="000000"/>
                <w:sz w:val="24"/>
                <w:szCs w:val="24"/>
              </w:rPr>
              <w:t>Pagi</w:t>
            </w:r>
          </w:p>
        </w:tc>
        <w:tc>
          <w:tcPr>
            <w:tcW w:w="2191" w:type="dxa"/>
            <w:tcBorders>
              <w:top w:val="single" w:sz="4" w:space="0" w:color="auto"/>
              <w:left w:val="nil"/>
              <w:bottom w:val="single" w:sz="4" w:space="0" w:color="auto"/>
              <w:right w:val="single" w:sz="4" w:space="0" w:color="auto"/>
            </w:tcBorders>
            <w:shd w:val="clear" w:color="auto" w:fill="auto"/>
            <w:noWrap/>
            <w:vAlign w:val="center"/>
            <w:hideMark/>
          </w:tcPr>
          <w:p w:rsidR="002372A0" w:rsidRPr="00382724" w:rsidRDefault="002372A0" w:rsidP="00382724">
            <w:pPr>
              <w:spacing w:after="0" w:line="240" w:lineRule="auto"/>
              <w:jc w:val="center"/>
              <w:rPr>
                <w:rFonts w:ascii="Times New Roman" w:hAnsi="Times New Roman" w:cs="Times New Roman"/>
                <w:color w:val="000000"/>
                <w:sz w:val="24"/>
                <w:szCs w:val="24"/>
              </w:rPr>
            </w:pPr>
            <w:r w:rsidRPr="00382724">
              <w:rPr>
                <w:rFonts w:ascii="Times New Roman" w:hAnsi="Times New Roman" w:cs="Times New Roman"/>
                <w:color w:val="000000"/>
                <w:sz w:val="24"/>
                <w:szCs w:val="24"/>
              </w:rPr>
              <w:t>Siang</w:t>
            </w:r>
          </w:p>
        </w:tc>
        <w:tc>
          <w:tcPr>
            <w:tcW w:w="2192" w:type="dxa"/>
            <w:tcBorders>
              <w:top w:val="single" w:sz="4" w:space="0" w:color="auto"/>
              <w:left w:val="nil"/>
              <w:bottom w:val="single" w:sz="4" w:space="0" w:color="auto"/>
              <w:right w:val="single" w:sz="4" w:space="0" w:color="auto"/>
            </w:tcBorders>
            <w:shd w:val="clear" w:color="auto" w:fill="auto"/>
            <w:noWrap/>
            <w:vAlign w:val="center"/>
            <w:hideMark/>
          </w:tcPr>
          <w:p w:rsidR="002372A0" w:rsidRPr="00382724" w:rsidRDefault="002372A0" w:rsidP="00382724">
            <w:pPr>
              <w:spacing w:after="0" w:line="240" w:lineRule="auto"/>
              <w:jc w:val="center"/>
              <w:rPr>
                <w:rFonts w:ascii="Times New Roman" w:hAnsi="Times New Roman" w:cs="Times New Roman"/>
                <w:color w:val="000000"/>
                <w:sz w:val="24"/>
                <w:szCs w:val="24"/>
              </w:rPr>
            </w:pPr>
            <w:r w:rsidRPr="00382724">
              <w:rPr>
                <w:rFonts w:ascii="Times New Roman" w:hAnsi="Times New Roman" w:cs="Times New Roman"/>
                <w:color w:val="000000"/>
                <w:sz w:val="24"/>
                <w:szCs w:val="24"/>
              </w:rPr>
              <w:t>Sore</w:t>
            </w:r>
          </w:p>
        </w:tc>
      </w:tr>
      <w:tr w:rsidR="002372A0" w:rsidRPr="00382724" w:rsidTr="00704E6A">
        <w:trPr>
          <w:trHeight w:val="257"/>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2A0" w:rsidRPr="00382724" w:rsidRDefault="002372A0" w:rsidP="00382724">
            <w:pPr>
              <w:spacing w:after="0" w:line="240" w:lineRule="auto"/>
              <w:jc w:val="center"/>
              <w:rPr>
                <w:rFonts w:ascii="Times New Roman" w:hAnsi="Times New Roman" w:cs="Times New Roman"/>
                <w:color w:val="000000"/>
                <w:sz w:val="24"/>
                <w:szCs w:val="24"/>
              </w:rPr>
            </w:pPr>
            <w:r w:rsidRPr="00382724">
              <w:rPr>
                <w:rFonts w:ascii="Times New Roman" w:hAnsi="Times New Roman" w:cs="Times New Roman"/>
                <w:color w:val="000000"/>
                <w:sz w:val="24"/>
                <w:szCs w:val="24"/>
              </w:rPr>
              <w:t>Pengamatan</w:t>
            </w:r>
          </w:p>
        </w:tc>
        <w:tc>
          <w:tcPr>
            <w:tcW w:w="2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2A0" w:rsidRPr="00382724" w:rsidRDefault="002372A0" w:rsidP="00382724">
            <w:pPr>
              <w:spacing w:after="0" w:line="240" w:lineRule="auto"/>
              <w:jc w:val="center"/>
              <w:rPr>
                <w:rFonts w:ascii="Times New Roman" w:hAnsi="Times New Roman" w:cs="Times New Roman"/>
                <w:color w:val="000000"/>
                <w:sz w:val="24"/>
                <w:szCs w:val="24"/>
              </w:rPr>
            </w:pPr>
            <w:r w:rsidRPr="00382724">
              <w:rPr>
                <w:rFonts w:ascii="Times New Roman" w:hAnsi="Times New Roman" w:cs="Times New Roman"/>
                <w:color w:val="000000"/>
                <w:sz w:val="24"/>
                <w:szCs w:val="24"/>
              </w:rPr>
              <w:t>(07.00-09.00)</w:t>
            </w:r>
          </w:p>
        </w:tc>
        <w:tc>
          <w:tcPr>
            <w:tcW w:w="2191" w:type="dxa"/>
            <w:tcBorders>
              <w:top w:val="single" w:sz="4" w:space="0" w:color="auto"/>
              <w:left w:val="nil"/>
              <w:bottom w:val="single" w:sz="4" w:space="0" w:color="auto"/>
              <w:right w:val="single" w:sz="4" w:space="0" w:color="auto"/>
            </w:tcBorders>
            <w:shd w:val="clear" w:color="auto" w:fill="auto"/>
            <w:noWrap/>
            <w:vAlign w:val="center"/>
            <w:hideMark/>
          </w:tcPr>
          <w:p w:rsidR="002372A0" w:rsidRPr="00382724" w:rsidRDefault="002372A0" w:rsidP="00382724">
            <w:pPr>
              <w:spacing w:after="0" w:line="240" w:lineRule="auto"/>
              <w:jc w:val="center"/>
              <w:rPr>
                <w:rFonts w:ascii="Times New Roman" w:hAnsi="Times New Roman" w:cs="Times New Roman"/>
                <w:color w:val="000000"/>
                <w:sz w:val="24"/>
                <w:szCs w:val="24"/>
              </w:rPr>
            </w:pPr>
            <w:r w:rsidRPr="00382724">
              <w:rPr>
                <w:rFonts w:ascii="Times New Roman" w:hAnsi="Times New Roman" w:cs="Times New Roman"/>
                <w:color w:val="000000"/>
                <w:sz w:val="24"/>
                <w:szCs w:val="24"/>
              </w:rPr>
              <w:t>(12.00-14.00)</w:t>
            </w:r>
          </w:p>
        </w:tc>
        <w:tc>
          <w:tcPr>
            <w:tcW w:w="21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2A0" w:rsidRPr="00382724" w:rsidRDefault="002372A0" w:rsidP="00382724">
            <w:pPr>
              <w:spacing w:after="0" w:line="240" w:lineRule="auto"/>
              <w:jc w:val="center"/>
              <w:rPr>
                <w:rFonts w:ascii="Times New Roman" w:hAnsi="Times New Roman" w:cs="Times New Roman"/>
                <w:color w:val="000000"/>
                <w:sz w:val="24"/>
                <w:szCs w:val="24"/>
              </w:rPr>
            </w:pPr>
            <w:r w:rsidRPr="00382724">
              <w:rPr>
                <w:rFonts w:ascii="Times New Roman" w:hAnsi="Times New Roman" w:cs="Times New Roman"/>
                <w:color w:val="000000"/>
                <w:sz w:val="24"/>
                <w:szCs w:val="24"/>
              </w:rPr>
              <w:t>(15.00-17.00)</w:t>
            </w:r>
          </w:p>
        </w:tc>
      </w:tr>
      <w:tr w:rsidR="002372A0" w:rsidRPr="00382724" w:rsidTr="00704E6A">
        <w:trPr>
          <w:trHeight w:val="257"/>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2A0" w:rsidRPr="00382724" w:rsidRDefault="002372A0" w:rsidP="00382724">
            <w:pPr>
              <w:spacing w:after="0" w:line="240" w:lineRule="auto"/>
              <w:jc w:val="center"/>
              <w:rPr>
                <w:rFonts w:ascii="Times New Roman" w:hAnsi="Times New Roman" w:cs="Times New Roman"/>
                <w:color w:val="000000"/>
                <w:sz w:val="24"/>
                <w:szCs w:val="24"/>
              </w:rPr>
            </w:pPr>
            <w:r w:rsidRPr="00382724">
              <w:rPr>
                <w:rFonts w:ascii="Times New Roman" w:hAnsi="Times New Roman" w:cs="Times New Roman"/>
                <w:color w:val="000000"/>
                <w:sz w:val="24"/>
                <w:szCs w:val="24"/>
              </w:rPr>
              <w:t>23-Feb-15</w:t>
            </w:r>
          </w:p>
        </w:tc>
        <w:tc>
          <w:tcPr>
            <w:tcW w:w="22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2A0" w:rsidRPr="00382724" w:rsidRDefault="002372A0" w:rsidP="00382724">
            <w:pPr>
              <w:spacing w:after="0" w:line="240" w:lineRule="auto"/>
              <w:jc w:val="center"/>
              <w:rPr>
                <w:rFonts w:ascii="Times New Roman" w:hAnsi="Times New Roman" w:cs="Times New Roman"/>
                <w:color w:val="000000"/>
                <w:sz w:val="24"/>
                <w:szCs w:val="24"/>
              </w:rPr>
            </w:pPr>
            <w:r w:rsidRPr="00382724">
              <w:rPr>
                <w:rFonts w:ascii="Times New Roman" w:hAnsi="Times New Roman" w:cs="Times New Roman"/>
                <w:color w:val="000000"/>
                <w:sz w:val="24"/>
                <w:szCs w:val="24"/>
              </w:rPr>
              <w:t>V = 15,42 .D – 0,1958 .D²</w:t>
            </w:r>
          </w:p>
        </w:tc>
        <w:tc>
          <w:tcPr>
            <w:tcW w:w="2191" w:type="dxa"/>
            <w:tcBorders>
              <w:top w:val="single" w:sz="4" w:space="0" w:color="auto"/>
              <w:left w:val="nil"/>
              <w:bottom w:val="single" w:sz="4" w:space="0" w:color="auto"/>
              <w:right w:val="single" w:sz="4" w:space="0" w:color="auto"/>
            </w:tcBorders>
            <w:shd w:val="clear" w:color="auto" w:fill="auto"/>
            <w:noWrap/>
            <w:vAlign w:val="center"/>
            <w:hideMark/>
          </w:tcPr>
          <w:p w:rsidR="002372A0" w:rsidRPr="00382724" w:rsidRDefault="002372A0" w:rsidP="00382724">
            <w:pPr>
              <w:spacing w:after="0" w:line="240" w:lineRule="auto"/>
              <w:jc w:val="center"/>
              <w:rPr>
                <w:rFonts w:ascii="Times New Roman" w:hAnsi="Times New Roman" w:cs="Times New Roman"/>
                <w:color w:val="000000"/>
                <w:sz w:val="24"/>
                <w:szCs w:val="24"/>
              </w:rPr>
            </w:pPr>
            <w:r w:rsidRPr="00382724">
              <w:rPr>
                <w:rFonts w:ascii="Times New Roman" w:hAnsi="Times New Roman" w:cs="Times New Roman"/>
                <w:color w:val="000000"/>
                <w:sz w:val="24"/>
                <w:szCs w:val="24"/>
              </w:rPr>
              <w:t>V =19,17 .D - 0,344 .D²</w:t>
            </w:r>
          </w:p>
        </w:tc>
        <w:tc>
          <w:tcPr>
            <w:tcW w:w="21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2A0" w:rsidRPr="00382724" w:rsidRDefault="002372A0" w:rsidP="00382724">
            <w:pPr>
              <w:spacing w:after="0" w:line="240" w:lineRule="auto"/>
              <w:jc w:val="center"/>
              <w:rPr>
                <w:rFonts w:ascii="Times New Roman" w:hAnsi="Times New Roman" w:cs="Times New Roman"/>
                <w:color w:val="000000"/>
                <w:sz w:val="24"/>
                <w:szCs w:val="24"/>
              </w:rPr>
            </w:pPr>
            <w:r w:rsidRPr="00382724">
              <w:rPr>
                <w:rFonts w:ascii="Times New Roman" w:hAnsi="Times New Roman" w:cs="Times New Roman"/>
                <w:color w:val="000000"/>
                <w:sz w:val="24"/>
                <w:szCs w:val="24"/>
              </w:rPr>
              <w:t>V = 24,59 .D - 0,521 .D²</w:t>
            </w:r>
          </w:p>
        </w:tc>
      </w:tr>
      <w:tr w:rsidR="002372A0" w:rsidRPr="00382724" w:rsidTr="00704E6A">
        <w:trPr>
          <w:trHeight w:val="257"/>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2A0" w:rsidRPr="00382724" w:rsidRDefault="002372A0" w:rsidP="00382724">
            <w:pPr>
              <w:spacing w:after="0" w:line="240" w:lineRule="auto"/>
              <w:jc w:val="center"/>
              <w:rPr>
                <w:rFonts w:ascii="Times New Roman" w:hAnsi="Times New Roman" w:cs="Times New Roman"/>
                <w:color w:val="000000"/>
                <w:sz w:val="24"/>
                <w:szCs w:val="24"/>
              </w:rPr>
            </w:pPr>
            <w:r w:rsidRPr="00382724">
              <w:rPr>
                <w:rFonts w:ascii="Times New Roman" w:hAnsi="Times New Roman" w:cs="Times New Roman"/>
                <w:color w:val="000000"/>
                <w:sz w:val="24"/>
                <w:szCs w:val="24"/>
              </w:rPr>
              <w:t>25-Feb-15</w:t>
            </w:r>
          </w:p>
        </w:tc>
        <w:tc>
          <w:tcPr>
            <w:tcW w:w="22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2A0" w:rsidRPr="00382724" w:rsidRDefault="002372A0" w:rsidP="00382724">
            <w:pPr>
              <w:spacing w:after="0" w:line="240" w:lineRule="auto"/>
              <w:jc w:val="center"/>
              <w:rPr>
                <w:rFonts w:ascii="Times New Roman" w:hAnsi="Times New Roman" w:cs="Times New Roman"/>
                <w:color w:val="000000"/>
                <w:sz w:val="24"/>
                <w:szCs w:val="24"/>
              </w:rPr>
            </w:pPr>
            <w:r w:rsidRPr="00382724">
              <w:rPr>
                <w:rFonts w:ascii="Times New Roman" w:hAnsi="Times New Roman" w:cs="Times New Roman"/>
                <w:color w:val="000000"/>
                <w:sz w:val="24"/>
                <w:szCs w:val="24"/>
              </w:rPr>
              <w:t>V = 19,41.D – 0,3383.D²</w:t>
            </w:r>
          </w:p>
        </w:tc>
        <w:tc>
          <w:tcPr>
            <w:tcW w:w="2191" w:type="dxa"/>
            <w:tcBorders>
              <w:top w:val="single" w:sz="4" w:space="0" w:color="auto"/>
              <w:left w:val="nil"/>
              <w:bottom w:val="single" w:sz="4" w:space="0" w:color="auto"/>
              <w:right w:val="single" w:sz="4" w:space="0" w:color="auto"/>
            </w:tcBorders>
            <w:shd w:val="clear" w:color="auto" w:fill="auto"/>
            <w:noWrap/>
            <w:vAlign w:val="center"/>
            <w:hideMark/>
          </w:tcPr>
          <w:p w:rsidR="002372A0" w:rsidRPr="00382724" w:rsidRDefault="002372A0" w:rsidP="00382724">
            <w:pPr>
              <w:spacing w:after="0" w:line="240" w:lineRule="auto"/>
              <w:jc w:val="center"/>
              <w:rPr>
                <w:rFonts w:ascii="Times New Roman" w:hAnsi="Times New Roman" w:cs="Times New Roman"/>
                <w:color w:val="000000"/>
                <w:sz w:val="24"/>
                <w:szCs w:val="24"/>
              </w:rPr>
            </w:pPr>
            <w:r w:rsidRPr="00382724">
              <w:rPr>
                <w:rFonts w:ascii="Times New Roman" w:hAnsi="Times New Roman" w:cs="Times New Roman"/>
                <w:color w:val="000000"/>
                <w:sz w:val="24"/>
                <w:szCs w:val="24"/>
              </w:rPr>
              <w:t>V = 18,63 .D - 0,317 .D²</w:t>
            </w:r>
          </w:p>
        </w:tc>
        <w:tc>
          <w:tcPr>
            <w:tcW w:w="21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2A0" w:rsidRPr="00382724" w:rsidRDefault="002372A0" w:rsidP="00382724">
            <w:pPr>
              <w:spacing w:after="0" w:line="240" w:lineRule="auto"/>
              <w:jc w:val="center"/>
              <w:rPr>
                <w:rFonts w:ascii="Times New Roman" w:hAnsi="Times New Roman" w:cs="Times New Roman"/>
                <w:color w:val="000000"/>
                <w:sz w:val="24"/>
                <w:szCs w:val="24"/>
              </w:rPr>
            </w:pPr>
            <w:r w:rsidRPr="00382724">
              <w:rPr>
                <w:rFonts w:ascii="Times New Roman" w:hAnsi="Times New Roman" w:cs="Times New Roman"/>
                <w:color w:val="000000"/>
                <w:sz w:val="24"/>
                <w:szCs w:val="24"/>
              </w:rPr>
              <w:t>V = 18,80 .D - 0,358 .D²</w:t>
            </w:r>
          </w:p>
        </w:tc>
      </w:tr>
      <w:tr w:rsidR="002372A0" w:rsidRPr="00382724" w:rsidTr="00704E6A">
        <w:trPr>
          <w:trHeight w:val="270"/>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2A0" w:rsidRPr="00382724" w:rsidRDefault="002372A0" w:rsidP="00382724">
            <w:pPr>
              <w:spacing w:after="0" w:line="240" w:lineRule="auto"/>
              <w:jc w:val="center"/>
              <w:rPr>
                <w:rFonts w:ascii="Times New Roman" w:hAnsi="Times New Roman" w:cs="Times New Roman"/>
                <w:color w:val="000000"/>
                <w:sz w:val="24"/>
                <w:szCs w:val="24"/>
              </w:rPr>
            </w:pPr>
            <w:r w:rsidRPr="00382724">
              <w:rPr>
                <w:rFonts w:ascii="Times New Roman" w:hAnsi="Times New Roman" w:cs="Times New Roman"/>
                <w:color w:val="000000"/>
                <w:sz w:val="24"/>
                <w:szCs w:val="24"/>
              </w:rPr>
              <w:t>01-Mar-15</w:t>
            </w:r>
          </w:p>
        </w:tc>
        <w:tc>
          <w:tcPr>
            <w:tcW w:w="2238" w:type="dxa"/>
            <w:tcBorders>
              <w:top w:val="single" w:sz="4" w:space="0" w:color="auto"/>
              <w:left w:val="nil"/>
              <w:bottom w:val="single" w:sz="4" w:space="0" w:color="auto"/>
              <w:right w:val="single" w:sz="4" w:space="0" w:color="auto"/>
            </w:tcBorders>
            <w:shd w:val="clear" w:color="auto" w:fill="auto"/>
            <w:noWrap/>
            <w:vAlign w:val="center"/>
            <w:hideMark/>
          </w:tcPr>
          <w:p w:rsidR="002372A0" w:rsidRPr="00382724" w:rsidRDefault="002372A0" w:rsidP="00382724">
            <w:pPr>
              <w:spacing w:after="0" w:line="240" w:lineRule="auto"/>
              <w:jc w:val="center"/>
              <w:rPr>
                <w:rFonts w:ascii="Times New Roman" w:hAnsi="Times New Roman" w:cs="Times New Roman"/>
                <w:color w:val="000000"/>
                <w:sz w:val="24"/>
                <w:szCs w:val="24"/>
              </w:rPr>
            </w:pPr>
            <w:r w:rsidRPr="00382724">
              <w:rPr>
                <w:rFonts w:ascii="Times New Roman" w:hAnsi="Times New Roman" w:cs="Times New Roman"/>
                <w:color w:val="000000"/>
                <w:sz w:val="24"/>
                <w:szCs w:val="24"/>
              </w:rPr>
              <w:t>V = 29,75.D – 1,606.D²</w:t>
            </w:r>
          </w:p>
        </w:tc>
        <w:tc>
          <w:tcPr>
            <w:tcW w:w="2191" w:type="dxa"/>
            <w:tcBorders>
              <w:top w:val="single" w:sz="4" w:space="0" w:color="auto"/>
              <w:left w:val="nil"/>
              <w:bottom w:val="single" w:sz="4" w:space="0" w:color="auto"/>
              <w:right w:val="single" w:sz="4" w:space="0" w:color="auto"/>
            </w:tcBorders>
            <w:shd w:val="clear" w:color="auto" w:fill="auto"/>
            <w:noWrap/>
            <w:vAlign w:val="center"/>
            <w:hideMark/>
          </w:tcPr>
          <w:p w:rsidR="002372A0" w:rsidRPr="00382724" w:rsidRDefault="002372A0" w:rsidP="00382724">
            <w:pPr>
              <w:spacing w:after="0" w:line="240" w:lineRule="auto"/>
              <w:jc w:val="center"/>
              <w:rPr>
                <w:rFonts w:ascii="Times New Roman" w:hAnsi="Times New Roman" w:cs="Times New Roman"/>
                <w:color w:val="000000"/>
                <w:sz w:val="24"/>
                <w:szCs w:val="24"/>
              </w:rPr>
            </w:pPr>
            <w:r w:rsidRPr="00382724">
              <w:rPr>
                <w:rFonts w:ascii="Times New Roman" w:hAnsi="Times New Roman" w:cs="Times New Roman"/>
                <w:color w:val="000000"/>
                <w:sz w:val="24"/>
                <w:szCs w:val="24"/>
              </w:rPr>
              <w:t>V = 32,03 .D – 2,296 .D²</w:t>
            </w:r>
          </w:p>
        </w:tc>
        <w:tc>
          <w:tcPr>
            <w:tcW w:w="2192" w:type="dxa"/>
            <w:tcBorders>
              <w:top w:val="single" w:sz="4" w:space="0" w:color="auto"/>
              <w:left w:val="nil"/>
              <w:bottom w:val="single" w:sz="4" w:space="0" w:color="auto"/>
              <w:right w:val="single" w:sz="4" w:space="0" w:color="auto"/>
            </w:tcBorders>
            <w:shd w:val="clear" w:color="auto" w:fill="auto"/>
            <w:noWrap/>
            <w:vAlign w:val="center"/>
            <w:hideMark/>
          </w:tcPr>
          <w:p w:rsidR="002372A0" w:rsidRPr="00382724" w:rsidRDefault="002372A0" w:rsidP="00382724">
            <w:pPr>
              <w:spacing w:after="0" w:line="240" w:lineRule="auto"/>
              <w:jc w:val="center"/>
              <w:rPr>
                <w:rFonts w:ascii="Times New Roman" w:hAnsi="Times New Roman" w:cs="Times New Roman"/>
                <w:color w:val="000000"/>
                <w:sz w:val="24"/>
                <w:szCs w:val="24"/>
              </w:rPr>
            </w:pPr>
            <w:r w:rsidRPr="00382724">
              <w:rPr>
                <w:rFonts w:ascii="Times New Roman" w:hAnsi="Times New Roman" w:cs="Times New Roman"/>
                <w:color w:val="000000"/>
                <w:sz w:val="24"/>
                <w:szCs w:val="24"/>
              </w:rPr>
              <w:t>V = 30,74 .D – 1,180.D²</w:t>
            </w:r>
          </w:p>
        </w:tc>
      </w:tr>
    </w:tbl>
    <w:p w:rsidR="002372A0" w:rsidRDefault="006F7B3E" w:rsidP="006F7B3E">
      <w:pPr>
        <w:tabs>
          <w:tab w:val="left" w:pos="0"/>
          <w:tab w:val="left" w:pos="567"/>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4.5</w:t>
      </w:r>
      <w:r>
        <w:rPr>
          <w:rFonts w:ascii="Times New Roman" w:hAnsi="Times New Roman" w:cs="Times New Roman"/>
          <w:b/>
          <w:sz w:val="24"/>
          <w:szCs w:val="24"/>
        </w:rPr>
        <w:tab/>
      </w:r>
      <w:r w:rsidR="002372A0" w:rsidRPr="00382724">
        <w:rPr>
          <w:rFonts w:ascii="Times New Roman" w:hAnsi="Times New Roman" w:cs="Times New Roman"/>
          <w:b/>
          <w:sz w:val="24"/>
          <w:szCs w:val="24"/>
        </w:rPr>
        <w:t>Gelombang Kejut dan Panjang Antrian</w:t>
      </w:r>
    </w:p>
    <w:p w:rsidR="006F7B3E" w:rsidRPr="006F7B3E" w:rsidRDefault="006F7B3E" w:rsidP="006F7B3E">
      <w:pPr>
        <w:tabs>
          <w:tab w:val="left" w:pos="0"/>
          <w:tab w:val="left" w:pos="567"/>
        </w:tabs>
        <w:spacing w:after="0" w:line="240" w:lineRule="auto"/>
        <w:jc w:val="both"/>
        <w:rPr>
          <w:rFonts w:ascii="Times New Roman" w:hAnsi="Times New Roman" w:cs="Times New Roman"/>
          <w:b/>
          <w:sz w:val="24"/>
          <w:szCs w:val="24"/>
        </w:rPr>
      </w:pPr>
    </w:p>
    <w:p w:rsidR="002372A0" w:rsidRPr="00382724" w:rsidRDefault="006F7B3E" w:rsidP="00382724">
      <w:pPr>
        <w:tabs>
          <w:tab w:val="left" w:pos="0"/>
        </w:tabs>
        <w:spacing w:after="0" w:line="240" w:lineRule="auto"/>
        <w:jc w:val="both"/>
        <w:rPr>
          <w:rFonts w:ascii="Times New Roman" w:hAnsi="Times New Roman" w:cs="Times New Roman"/>
          <w:sz w:val="24"/>
          <w:szCs w:val="24"/>
        </w:rPr>
      </w:pPr>
      <w:r w:rsidRPr="00382724">
        <w:rPr>
          <w:rFonts w:ascii="Times New Roman" w:hAnsi="Times New Roman" w:cs="Times New Roman"/>
          <w:noProof/>
          <w:sz w:val="24"/>
          <w:szCs w:val="24"/>
        </w:rPr>
        <w:drawing>
          <wp:anchor distT="0" distB="0" distL="114300" distR="114300" simplePos="0" relativeHeight="251664384" behindDoc="1" locked="0" layoutInCell="1" allowOverlap="1" wp14:anchorId="67060211" wp14:editId="6C8A42DB">
            <wp:simplePos x="0" y="0"/>
            <wp:positionH relativeFrom="column">
              <wp:posOffset>690770</wp:posOffset>
            </wp:positionH>
            <wp:positionV relativeFrom="paragraph">
              <wp:posOffset>6295</wp:posOffset>
            </wp:positionV>
            <wp:extent cx="3625794" cy="2154803"/>
            <wp:effectExtent l="0" t="0" r="13335" b="17145"/>
            <wp:wrapNone/>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2372A0" w:rsidRPr="00382724">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DAE1D5C" wp14:editId="4BA94776">
                <wp:simplePos x="0" y="0"/>
                <wp:positionH relativeFrom="column">
                  <wp:posOffset>2350770</wp:posOffset>
                </wp:positionH>
                <wp:positionV relativeFrom="paragraph">
                  <wp:posOffset>384810</wp:posOffset>
                </wp:positionV>
                <wp:extent cx="1809750" cy="1876425"/>
                <wp:effectExtent l="9525" t="15240" r="57150" b="5143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18764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185.1pt;margin-top:30.3pt;width:142.5pt;height:14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" strokeweight="1.5pt">
                <v:stroke endarrow="block"/>
              </v:shape>
            </w:pict>
          </mc:Fallback>
        </mc:AlternateContent>
      </w:r>
      <w:r w:rsidR="002372A0" w:rsidRPr="00382724">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8274911" wp14:editId="562AEACA">
                <wp:simplePos x="0" y="0"/>
                <wp:positionH relativeFrom="column">
                  <wp:posOffset>1169670</wp:posOffset>
                </wp:positionH>
                <wp:positionV relativeFrom="paragraph">
                  <wp:posOffset>384810</wp:posOffset>
                </wp:positionV>
                <wp:extent cx="1428750" cy="1009650"/>
                <wp:effectExtent l="9525" t="62865" r="47625" b="1333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0" cy="1009650"/>
                        </a:xfrm>
                        <a:prstGeom prst="straightConnector1">
                          <a:avLst/>
                        </a:prstGeom>
                        <a:noFill/>
                        <a:ln w="190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92.1pt;margin-top:30.3pt;width:112.5pt;height:79.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" strokecolor="black [3213]" strokeweight="1.5pt">
                <v:stroke endarrow="block"/>
              </v:shape>
            </w:pict>
          </mc:Fallback>
        </mc:AlternateContent>
      </w:r>
      <w:r w:rsidR="002372A0" w:rsidRPr="00382724">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77E2A83" wp14:editId="4E31C958">
                <wp:simplePos x="0" y="0"/>
                <wp:positionH relativeFrom="column">
                  <wp:posOffset>1169670</wp:posOffset>
                </wp:positionH>
                <wp:positionV relativeFrom="paragraph">
                  <wp:posOffset>1184910</wp:posOffset>
                </wp:positionV>
                <wp:extent cx="2990850" cy="1076325"/>
                <wp:effectExtent l="9525" t="15240" r="38100" b="6096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10763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92.1pt;margin-top:93.3pt;width:235.5pt;height:8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" strokeweight="1.5pt">
                <v:stroke endarrow="block"/>
              </v:shape>
            </w:pict>
          </mc:Fallback>
        </mc:AlternateContent>
      </w:r>
    </w:p>
    <w:p w:rsidR="002372A0" w:rsidRPr="00382724" w:rsidRDefault="002372A0" w:rsidP="00382724">
      <w:pPr>
        <w:tabs>
          <w:tab w:val="left" w:pos="0"/>
        </w:tabs>
        <w:spacing w:after="0" w:line="240" w:lineRule="auto"/>
        <w:rPr>
          <w:rFonts w:ascii="Times New Roman" w:hAnsi="Times New Roman" w:cs="Times New Roman"/>
          <w:b/>
          <w:sz w:val="24"/>
          <w:szCs w:val="24"/>
        </w:rPr>
      </w:pPr>
      <w:r w:rsidRPr="00382724">
        <w:rPr>
          <w:rFonts w:ascii="Times New Roman" w:hAnsi="Times New Roman" w:cs="Times New Roman"/>
          <w:sz w:val="24"/>
          <w:szCs w:val="24"/>
        </w:rPr>
        <w:t xml:space="preserve">                                                               </w:t>
      </w:r>
      <w:r w:rsidRPr="00382724">
        <w:rPr>
          <w:rFonts w:ascii="Times New Roman" w:hAnsi="Times New Roman" w:cs="Times New Roman"/>
          <w:b/>
          <w:sz w:val="24"/>
          <w:szCs w:val="24"/>
        </w:rPr>
        <w:t xml:space="preserve"> C</w:t>
      </w:r>
    </w:p>
    <w:p w:rsidR="002372A0" w:rsidRPr="00382724" w:rsidRDefault="002372A0" w:rsidP="00382724">
      <w:pPr>
        <w:tabs>
          <w:tab w:val="left" w:pos="0"/>
        </w:tabs>
        <w:spacing w:after="0" w:line="240" w:lineRule="auto"/>
        <w:jc w:val="both"/>
        <w:rPr>
          <w:rFonts w:ascii="Times New Roman" w:hAnsi="Times New Roman" w:cs="Times New Roman"/>
          <w:sz w:val="24"/>
          <w:szCs w:val="24"/>
        </w:rPr>
      </w:pPr>
    </w:p>
    <w:p w:rsidR="002372A0" w:rsidRPr="00382724" w:rsidRDefault="002372A0" w:rsidP="00382724">
      <w:pPr>
        <w:tabs>
          <w:tab w:val="left" w:pos="0"/>
        </w:tabs>
        <w:spacing w:after="0" w:line="240" w:lineRule="auto"/>
        <w:jc w:val="both"/>
        <w:rPr>
          <w:rFonts w:ascii="Times New Roman" w:hAnsi="Times New Roman" w:cs="Times New Roman"/>
          <w:sz w:val="24"/>
          <w:szCs w:val="24"/>
        </w:rPr>
      </w:pPr>
    </w:p>
    <w:p w:rsidR="002372A0" w:rsidRPr="00382724" w:rsidRDefault="002372A0" w:rsidP="00382724">
      <w:pPr>
        <w:tabs>
          <w:tab w:val="left" w:pos="0"/>
          <w:tab w:val="left" w:pos="1995"/>
          <w:tab w:val="left" w:pos="2640"/>
          <w:tab w:val="left" w:pos="4440"/>
        </w:tabs>
        <w:spacing w:after="0" w:line="240" w:lineRule="auto"/>
        <w:jc w:val="both"/>
        <w:rPr>
          <w:rFonts w:ascii="Times New Roman" w:hAnsi="Times New Roman" w:cs="Times New Roman"/>
          <w:b/>
          <w:sz w:val="24"/>
          <w:szCs w:val="24"/>
        </w:rPr>
      </w:pPr>
      <w:r w:rsidRPr="00382724">
        <w:rPr>
          <w:rFonts w:ascii="Times New Roman" w:hAnsi="Times New Roman" w:cs="Times New Roman"/>
          <w:sz w:val="24"/>
          <w:szCs w:val="24"/>
        </w:rPr>
        <w:tab/>
      </w:r>
      <w:r w:rsidRPr="00382724">
        <w:rPr>
          <w:rFonts w:ascii="Times New Roman" w:hAnsi="Times New Roman" w:cs="Times New Roman"/>
          <w:b/>
          <w:sz w:val="24"/>
          <w:szCs w:val="24"/>
        </w:rPr>
        <w:t>A    ωAC</w:t>
      </w:r>
      <w:r w:rsidRPr="00382724">
        <w:rPr>
          <w:rFonts w:ascii="Times New Roman" w:hAnsi="Times New Roman" w:cs="Times New Roman"/>
          <w:b/>
          <w:sz w:val="24"/>
          <w:szCs w:val="24"/>
        </w:rPr>
        <w:tab/>
        <w:t>ωCB</w:t>
      </w:r>
    </w:p>
    <w:p w:rsidR="002372A0" w:rsidRPr="00382724" w:rsidRDefault="002372A0" w:rsidP="00382724">
      <w:pPr>
        <w:tabs>
          <w:tab w:val="left" w:pos="0"/>
        </w:tabs>
        <w:spacing w:after="0" w:line="240" w:lineRule="auto"/>
        <w:jc w:val="both"/>
        <w:rPr>
          <w:rFonts w:ascii="Times New Roman" w:hAnsi="Times New Roman" w:cs="Times New Roman"/>
          <w:sz w:val="24"/>
          <w:szCs w:val="24"/>
        </w:rPr>
      </w:pPr>
      <w:r w:rsidRPr="00382724">
        <w:rPr>
          <w:rFonts w:ascii="Times New Roman" w:hAnsi="Times New Roman" w:cs="Times New Roman"/>
          <w:sz w:val="24"/>
          <w:szCs w:val="24"/>
        </w:rPr>
        <w:t xml:space="preserve">                               </w:t>
      </w:r>
    </w:p>
    <w:p w:rsidR="002372A0" w:rsidRPr="00382724" w:rsidRDefault="002372A0" w:rsidP="00382724">
      <w:pPr>
        <w:tabs>
          <w:tab w:val="left" w:pos="0"/>
          <w:tab w:val="left" w:pos="1410"/>
          <w:tab w:val="left" w:pos="2340"/>
          <w:tab w:val="left" w:pos="3330"/>
        </w:tabs>
        <w:spacing w:after="0" w:line="240" w:lineRule="auto"/>
        <w:jc w:val="both"/>
        <w:rPr>
          <w:rFonts w:ascii="Times New Roman" w:hAnsi="Times New Roman" w:cs="Times New Roman"/>
          <w:b/>
          <w:sz w:val="24"/>
          <w:szCs w:val="24"/>
        </w:rPr>
      </w:pPr>
      <w:r w:rsidRPr="00382724">
        <w:rPr>
          <w:rFonts w:ascii="Times New Roman" w:hAnsi="Times New Roman" w:cs="Times New Roman"/>
          <w:sz w:val="24"/>
          <w:szCs w:val="24"/>
        </w:rPr>
        <w:tab/>
      </w:r>
      <w:r w:rsidRPr="00382724">
        <w:rPr>
          <w:rFonts w:ascii="Times New Roman" w:hAnsi="Times New Roman" w:cs="Times New Roman"/>
          <w:b/>
          <w:sz w:val="24"/>
          <w:szCs w:val="24"/>
        </w:rPr>
        <w:t>ωAD</w:t>
      </w:r>
      <w:r w:rsidRPr="00382724">
        <w:rPr>
          <w:rFonts w:ascii="Times New Roman" w:hAnsi="Times New Roman" w:cs="Times New Roman"/>
          <w:sz w:val="24"/>
          <w:szCs w:val="24"/>
        </w:rPr>
        <w:tab/>
      </w:r>
      <w:r w:rsidRPr="00382724">
        <w:rPr>
          <w:rFonts w:ascii="Times New Roman" w:hAnsi="Times New Roman" w:cs="Times New Roman"/>
          <w:b/>
          <w:sz w:val="24"/>
          <w:szCs w:val="24"/>
        </w:rPr>
        <w:t>ωDC</w:t>
      </w:r>
      <w:r w:rsidRPr="00382724">
        <w:rPr>
          <w:rFonts w:ascii="Times New Roman" w:hAnsi="Times New Roman" w:cs="Times New Roman"/>
          <w:sz w:val="24"/>
          <w:szCs w:val="24"/>
        </w:rPr>
        <w:tab/>
      </w:r>
      <w:r w:rsidRPr="00382724">
        <w:rPr>
          <w:rFonts w:ascii="Times New Roman" w:hAnsi="Times New Roman" w:cs="Times New Roman"/>
          <w:b/>
          <w:sz w:val="24"/>
          <w:szCs w:val="24"/>
        </w:rPr>
        <w:t>ωAB</w:t>
      </w:r>
    </w:p>
    <w:p w:rsidR="002372A0" w:rsidRPr="00382724" w:rsidRDefault="002372A0" w:rsidP="00382724">
      <w:pPr>
        <w:tabs>
          <w:tab w:val="left" w:pos="0"/>
          <w:tab w:val="left" w:pos="1200"/>
          <w:tab w:val="left" w:pos="6630"/>
        </w:tabs>
        <w:spacing w:after="0" w:line="240" w:lineRule="auto"/>
        <w:jc w:val="both"/>
        <w:rPr>
          <w:rFonts w:ascii="Times New Roman" w:hAnsi="Times New Roman" w:cs="Times New Roman"/>
          <w:b/>
          <w:sz w:val="24"/>
          <w:szCs w:val="24"/>
        </w:rPr>
      </w:pPr>
      <w:r w:rsidRPr="00382724">
        <w:rPr>
          <w:rFonts w:ascii="Times New Roman" w:hAnsi="Times New Roman" w:cs="Times New Roman"/>
          <w:sz w:val="24"/>
          <w:szCs w:val="24"/>
        </w:rPr>
        <w:tab/>
      </w:r>
      <w:r w:rsidRPr="00382724">
        <w:rPr>
          <w:rFonts w:ascii="Times New Roman" w:hAnsi="Times New Roman" w:cs="Times New Roman"/>
          <w:sz w:val="24"/>
          <w:szCs w:val="24"/>
        </w:rPr>
        <w:tab/>
      </w:r>
    </w:p>
    <w:p w:rsidR="002372A0" w:rsidRPr="00382724" w:rsidRDefault="002372A0" w:rsidP="00382724">
      <w:pPr>
        <w:tabs>
          <w:tab w:val="left" w:pos="0"/>
          <w:tab w:val="left" w:pos="1170"/>
          <w:tab w:val="left" w:pos="6630"/>
        </w:tabs>
        <w:spacing w:after="0" w:line="240" w:lineRule="auto"/>
        <w:jc w:val="both"/>
        <w:rPr>
          <w:rFonts w:ascii="Times New Roman" w:hAnsi="Times New Roman" w:cs="Times New Roman"/>
          <w:b/>
          <w:sz w:val="24"/>
          <w:szCs w:val="24"/>
        </w:rPr>
      </w:pPr>
      <w:r w:rsidRPr="00382724">
        <w:rPr>
          <w:rFonts w:ascii="Times New Roman" w:hAnsi="Times New Roman" w:cs="Times New Roman"/>
          <w:sz w:val="24"/>
          <w:szCs w:val="24"/>
        </w:rPr>
        <w:tab/>
      </w:r>
      <w:r w:rsidRPr="00382724">
        <w:rPr>
          <w:rFonts w:ascii="Times New Roman" w:hAnsi="Times New Roman" w:cs="Times New Roman"/>
          <w:b/>
          <w:sz w:val="24"/>
          <w:szCs w:val="24"/>
        </w:rPr>
        <w:t>D</w:t>
      </w:r>
      <w:r w:rsidRPr="00382724">
        <w:rPr>
          <w:rFonts w:ascii="Times New Roman" w:hAnsi="Times New Roman" w:cs="Times New Roman"/>
          <w:sz w:val="24"/>
          <w:szCs w:val="24"/>
        </w:rPr>
        <w:tab/>
      </w:r>
      <w:r w:rsidRPr="00382724">
        <w:rPr>
          <w:rFonts w:ascii="Times New Roman" w:hAnsi="Times New Roman" w:cs="Times New Roman"/>
          <w:b/>
          <w:sz w:val="24"/>
          <w:szCs w:val="24"/>
        </w:rPr>
        <w:t>B</w:t>
      </w:r>
    </w:p>
    <w:p w:rsidR="002372A0" w:rsidRPr="00382724" w:rsidRDefault="002372A0" w:rsidP="00382724">
      <w:pPr>
        <w:tabs>
          <w:tab w:val="left" w:pos="0"/>
        </w:tabs>
        <w:spacing w:after="0" w:line="240" w:lineRule="auto"/>
        <w:jc w:val="both"/>
        <w:rPr>
          <w:rFonts w:ascii="Times New Roman" w:hAnsi="Times New Roman" w:cs="Times New Roman"/>
          <w:sz w:val="24"/>
          <w:szCs w:val="24"/>
        </w:rPr>
      </w:pPr>
    </w:p>
    <w:p w:rsidR="002372A0" w:rsidRPr="00382724" w:rsidRDefault="002372A0" w:rsidP="00382724">
      <w:pPr>
        <w:tabs>
          <w:tab w:val="left" w:pos="0"/>
        </w:tabs>
        <w:spacing w:after="0" w:line="240" w:lineRule="auto"/>
        <w:rPr>
          <w:rFonts w:ascii="Times New Roman" w:hAnsi="Times New Roman" w:cs="Times New Roman"/>
          <w:b/>
          <w:sz w:val="24"/>
          <w:szCs w:val="24"/>
        </w:rPr>
      </w:pPr>
    </w:p>
    <w:p w:rsidR="006F7B3E" w:rsidRDefault="006F7B3E" w:rsidP="00382724">
      <w:pPr>
        <w:tabs>
          <w:tab w:val="left" w:pos="567"/>
        </w:tabs>
        <w:spacing w:after="0" w:line="240" w:lineRule="auto"/>
        <w:jc w:val="center"/>
        <w:rPr>
          <w:rFonts w:ascii="Times New Roman" w:hAnsi="Times New Roman" w:cs="Times New Roman"/>
          <w:b/>
          <w:sz w:val="24"/>
          <w:szCs w:val="24"/>
        </w:rPr>
      </w:pPr>
    </w:p>
    <w:p w:rsidR="006F7B3E" w:rsidRDefault="006F7B3E" w:rsidP="00382724">
      <w:pPr>
        <w:tabs>
          <w:tab w:val="left" w:pos="567"/>
        </w:tabs>
        <w:spacing w:after="0" w:line="240" w:lineRule="auto"/>
        <w:jc w:val="center"/>
        <w:rPr>
          <w:rFonts w:ascii="Times New Roman" w:hAnsi="Times New Roman" w:cs="Times New Roman"/>
          <w:b/>
          <w:sz w:val="24"/>
          <w:szCs w:val="24"/>
        </w:rPr>
      </w:pPr>
    </w:p>
    <w:p w:rsidR="002372A0" w:rsidRDefault="002372A0" w:rsidP="006F7B3E">
      <w:pPr>
        <w:tabs>
          <w:tab w:val="left" w:pos="567"/>
        </w:tabs>
        <w:spacing w:after="0" w:line="240" w:lineRule="auto"/>
        <w:jc w:val="center"/>
        <w:rPr>
          <w:rFonts w:ascii="Times New Roman" w:hAnsi="Times New Roman" w:cs="Times New Roman"/>
          <w:sz w:val="24"/>
          <w:szCs w:val="24"/>
        </w:rPr>
      </w:pPr>
      <w:r w:rsidRPr="00CE2B82">
        <w:rPr>
          <w:rFonts w:ascii="Times New Roman" w:hAnsi="Times New Roman" w:cs="Times New Roman"/>
          <w:sz w:val="24"/>
          <w:szCs w:val="24"/>
        </w:rPr>
        <w:t xml:space="preserve">Gambar </w:t>
      </w:r>
      <w:r w:rsidR="00621019">
        <w:rPr>
          <w:rFonts w:ascii="Times New Roman" w:hAnsi="Times New Roman" w:cs="Times New Roman"/>
          <w:sz w:val="24"/>
          <w:szCs w:val="24"/>
        </w:rPr>
        <w:t>2</w:t>
      </w:r>
      <w:r w:rsidR="00CE2B82">
        <w:rPr>
          <w:rFonts w:ascii="Times New Roman" w:hAnsi="Times New Roman" w:cs="Times New Roman"/>
          <w:b/>
          <w:sz w:val="24"/>
          <w:szCs w:val="24"/>
        </w:rPr>
        <w:t>.</w:t>
      </w:r>
      <w:r w:rsidRPr="00382724">
        <w:rPr>
          <w:rFonts w:ascii="Times New Roman" w:hAnsi="Times New Roman" w:cs="Times New Roman"/>
          <w:b/>
          <w:sz w:val="24"/>
          <w:szCs w:val="24"/>
        </w:rPr>
        <w:t xml:space="preserve"> </w:t>
      </w:r>
      <w:r w:rsidR="00532BBF">
        <w:rPr>
          <w:rFonts w:ascii="Times New Roman" w:hAnsi="Times New Roman" w:cs="Times New Roman"/>
          <w:sz w:val="24"/>
          <w:szCs w:val="24"/>
        </w:rPr>
        <w:t xml:space="preserve">Hubungan matematis </w:t>
      </w:r>
      <w:r w:rsidR="00621019">
        <w:rPr>
          <w:rFonts w:ascii="Times New Roman" w:hAnsi="Times New Roman" w:cs="Times New Roman"/>
          <w:sz w:val="24"/>
          <w:szCs w:val="24"/>
        </w:rPr>
        <w:t>Persimpangan jalan masuk</w:t>
      </w:r>
    </w:p>
    <w:p w:rsidR="00621019" w:rsidRPr="00382724" w:rsidRDefault="00621019" w:rsidP="006F7B3E">
      <w:pPr>
        <w:tabs>
          <w:tab w:val="left" w:pos="567"/>
        </w:tabs>
        <w:spacing w:after="0" w:line="240" w:lineRule="auto"/>
        <w:jc w:val="center"/>
        <w:rPr>
          <w:rFonts w:ascii="Times New Roman" w:hAnsi="Times New Roman" w:cs="Times New Roman"/>
          <w:sz w:val="24"/>
          <w:szCs w:val="24"/>
        </w:rPr>
      </w:pPr>
    </w:p>
    <w:p w:rsidR="002372A0" w:rsidRPr="00382724" w:rsidRDefault="002372A0" w:rsidP="00382724">
      <w:pPr>
        <w:tabs>
          <w:tab w:val="left" w:pos="0"/>
          <w:tab w:val="center" w:pos="3969"/>
        </w:tabs>
        <w:spacing w:after="0" w:line="240" w:lineRule="auto"/>
        <w:jc w:val="both"/>
        <w:rPr>
          <w:rFonts w:ascii="Times New Roman" w:hAnsi="Times New Roman" w:cs="Times New Roman"/>
          <w:sz w:val="24"/>
          <w:szCs w:val="24"/>
        </w:rPr>
      </w:pPr>
      <w:r w:rsidRPr="00382724">
        <w:rPr>
          <w:rFonts w:ascii="Times New Roman" w:hAnsi="Times New Roman" w:cs="Times New Roman"/>
          <w:noProof/>
          <w:sz w:val="24"/>
          <w:szCs w:val="24"/>
        </w:rPr>
        <w:drawing>
          <wp:anchor distT="0" distB="0" distL="114300" distR="114300" simplePos="0" relativeHeight="251665408" behindDoc="1" locked="0" layoutInCell="1" allowOverlap="1" wp14:anchorId="1962C599" wp14:editId="7D433B45">
            <wp:simplePos x="0" y="0"/>
            <wp:positionH relativeFrom="column">
              <wp:posOffset>686332</wp:posOffset>
            </wp:positionH>
            <wp:positionV relativeFrom="paragraph">
              <wp:posOffset>-1595</wp:posOffset>
            </wp:positionV>
            <wp:extent cx="3625702" cy="2286000"/>
            <wp:effectExtent l="0" t="0" r="13335" b="19050"/>
            <wp:wrapNone/>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Pr="00382724">
        <w:rPr>
          <w:rFonts w:ascii="Times New Roman" w:hAnsi="Times New Roman" w:cs="Times New Roman"/>
          <w:sz w:val="24"/>
          <w:szCs w:val="24"/>
        </w:rPr>
        <w:tab/>
      </w:r>
    </w:p>
    <w:p w:rsidR="002372A0" w:rsidRPr="00382724" w:rsidRDefault="002372A0" w:rsidP="00382724">
      <w:pPr>
        <w:tabs>
          <w:tab w:val="left" w:pos="0"/>
          <w:tab w:val="center" w:pos="3969"/>
        </w:tabs>
        <w:spacing w:after="0" w:line="240" w:lineRule="auto"/>
        <w:jc w:val="both"/>
        <w:rPr>
          <w:rFonts w:ascii="Times New Roman" w:hAnsi="Times New Roman" w:cs="Times New Roman"/>
          <w:sz w:val="24"/>
          <w:szCs w:val="24"/>
        </w:rPr>
      </w:pPr>
      <w:r w:rsidRPr="00382724">
        <w:rPr>
          <w:rFonts w:ascii="Times New Roman" w:hAnsi="Times New Roman" w:cs="Times New Roman"/>
          <w:sz w:val="24"/>
          <w:szCs w:val="24"/>
        </w:rPr>
        <w:t xml:space="preserve">                                                    </w:t>
      </w:r>
      <w:r w:rsidRPr="00382724">
        <w:rPr>
          <w:rFonts w:ascii="Times New Roman" w:hAnsi="Times New Roman" w:cs="Times New Roman"/>
          <w:b/>
          <w:sz w:val="24"/>
          <w:szCs w:val="24"/>
        </w:rPr>
        <w:t>ωAC</w:t>
      </w:r>
      <w:r w:rsidRPr="00382724">
        <w:rPr>
          <w:rFonts w:ascii="Times New Roman" w:hAnsi="Times New Roman" w:cs="Times New Roman"/>
          <w:sz w:val="24"/>
          <w:szCs w:val="24"/>
        </w:rPr>
        <w:t xml:space="preserve">        C</w:t>
      </w:r>
    </w:p>
    <w:p w:rsidR="002372A0" w:rsidRPr="00382724" w:rsidRDefault="002372A0" w:rsidP="00382724">
      <w:pPr>
        <w:tabs>
          <w:tab w:val="left" w:pos="0"/>
          <w:tab w:val="left" w:pos="2580"/>
        </w:tabs>
        <w:spacing w:after="0" w:line="240" w:lineRule="auto"/>
        <w:jc w:val="both"/>
        <w:rPr>
          <w:rFonts w:ascii="Times New Roman" w:hAnsi="Times New Roman" w:cs="Times New Roman"/>
          <w:sz w:val="24"/>
          <w:szCs w:val="24"/>
        </w:rPr>
      </w:pPr>
      <w:r w:rsidRPr="00382724">
        <w:rPr>
          <w:rFonts w:ascii="Times New Roman" w:hAnsi="Times New Roman" w:cs="Times New Roman"/>
          <w:sz w:val="24"/>
          <w:szCs w:val="24"/>
        </w:rPr>
        <w:tab/>
        <w:t xml:space="preserve">  A</w:t>
      </w:r>
    </w:p>
    <w:p w:rsidR="002372A0" w:rsidRPr="00382724" w:rsidRDefault="002372A0" w:rsidP="00382724">
      <w:pPr>
        <w:tabs>
          <w:tab w:val="left" w:pos="0"/>
        </w:tabs>
        <w:spacing w:after="0" w:line="240" w:lineRule="auto"/>
        <w:jc w:val="both"/>
        <w:rPr>
          <w:rFonts w:ascii="Times New Roman" w:hAnsi="Times New Roman" w:cs="Times New Roman"/>
          <w:sz w:val="24"/>
          <w:szCs w:val="24"/>
        </w:rPr>
      </w:pPr>
    </w:p>
    <w:p w:rsidR="002372A0" w:rsidRPr="00382724" w:rsidRDefault="002372A0" w:rsidP="00382724">
      <w:pPr>
        <w:tabs>
          <w:tab w:val="left" w:pos="0"/>
          <w:tab w:val="left" w:pos="4740"/>
          <w:tab w:val="left" w:pos="5820"/>
        </w:tabs>
        <w:spacing w:after="0" w:line="240" w:lineRule="auto"/>
        <w:jc w:val="both"/>
        <w:rPr>
          <w:rFonts w:ascii="Times New Roman" w:hAnsi="Times New Roman" w:cs="Times New Roman"/>
          <w:sz w:val="24"/>
          <w:szCs w:val="24"/>
        </w:rPr>
      </w:pPr>
      <w:r w:rsidRPr="00382724">
        <w:rPr>
          <w:rFonts w:ascii="Times New Roman" w:hAnsi="Times New Roman" w:cs="Times New Roman"/>
          <w:sz w:val="24"/>
          <w:szCs w:val="24"/>
        </w:rPr>
        <w:t xml:space="preserve">                                                                         </w:t>
      </w:r>
      <w:r w:rsidRPr="00382724">
        <w:rPr>
          <w:rFonts w:ascii="Times New Roman" w:hAnsi="Times New Roman" w:cs="Times New Roman"/>
          <w:b/>
          <w:sz w:val="24"/>
          <w:szCs w:val="24"/>
        </w:rPr>
        <w:t>ωBC</w:t>
      </w:r>
      <w:r w:rsidRPr="00382724">
        <w:rPr>
          <w:rFonts w:ascii="Times New Roman" w:hAnsi="Times New Roman" w:cs="Times New Roman"/>
          <w:sz w:val="24"/>
          <w:szCs w:val="24"/>
        </w:rPr>
        <w:t xml:space="preserve"> </w:t>
      </w:r>
      <w:r w:rsidRPr="00382724">
        <w:rPr>
          <w:rFonts w:ascii="Times New Roman" w:hAnsi="Times New Roman" w:cs="Times New Roman"/>
          <w:sz w:val="24"/>
          <w:szCs w:val="24"/>
        </w:rPr>
        <w:tab/>
      </w:r>
    </w:p>
    <w:p w:rsidR="002372A0" w:rsidRPr="00382724" w:rsidRDefault="002372A0" w:rsidP="00382724">
      <w:pPr>
        <w:tabs>
          <w:tab w:val="left" w:pos="0"/>
        </w:tabs>
        <w:spacing w:after="0" w:line="240" w:lineRule="auto"/>
        <w:jc w:val="center"/>
        <w:rPr>
          <w:rFonts w:ascii="Times New Roman" w:hAnsi="Times New Roman" w:cs="Times New Roman"/>
          <w:b/>
          <w:sz w:val="24"/>
          <w:szCs w:val="24"/>
        </w:rPr>
      </w:pPr>
      <w:r w:rsidRPr="00382724">
        <w:rPr>
          <w:rFonts w:ascii="Times New Roman" w:hAnsi="Times New Roman" w:cs="Times New Roman"/>
          <w:b/>
          <w:sz w:val="24"/>
          <w:szCs w:val="24"/>
        </w:rPr>
        <w:t>ωAB</w:t>
      </w:r>
    </w:p>
    <w:p w:rsidR="002372A0" w:rsidRPr="00382724" w:rsidRDefault="002372A0" w:rsidP="00382724">
      <w:pPr>
        <w:tabs>
          <w:tab w:val="left" w:pos="0"/>
          <w:tab w:val="left" w:pos="1515"/>
          <w:tab w:val="left" w:pos="2325"/>
        </w:tabs>
        <w:spacing w:after="0" w:line="240" w:lineRule="auto"/>
        <w:jc w:val="both"/>
        <w:rPr>
          <w:rFonts w:ascii="Times New Roman" w:hAnsi="Times New Roman" w:cs="Times New Roman"/>
          <w:sz w:val="24"/>
          <w:szCs w:val="24"/>
        </w:rPr>
      </w:pPr>
      <w:r w:rsidRPr="00382724">
        <w:rPr>
          <w:rFonts w:ascii="Times New Roman" w:hAnsi="Times New Roman" w:cs="Times New Roman"/>
          <w:sz w:val="24"/>
          <w:szCs w:val="24"/>
        </w:rPr>
        <w:t xml:space="preserve">                       </w:t>
      </w:r>
      <w:r w:rsidRPr="00382724">
        <w:rPr>
          <w:rFonts w:ascii="Times New Roman" w:hAnsi="Times New Roman" w:cs="Times New Roman"/>
          <w:b/>
          <w:sz w:val="24"/>
          <w:szCs w:val="24"/>
        </w:rPr>
        <w:t>ωDA</w:t>
      </w:r>
      <w:r w:rsidRPr="00382724">
        <w:rPr>
          <w:rFonts w:ascii="Times New Roman" w:hAnsi="Times New Roman" w:cs="Times New Roman"/>
          <w:sz w:val="24"/>
          <w:szCs w:val="24"/>
        </w:rPr>
        <w:tab/>
      </w:r>
      <w:r w:rsidRPr="00382724">
        <w:rPr>
          <w:rFonts w:ascii="Times New Roman" w:hAnsi="Times New Roman" w:cs="Times New Roman"/>
          <w:b/>
          <w:sz w:val="24"/>
          <w:szCs w:val="24"/>
        </w:rPr>
        <w:t>ωDC</w:t>
      </w:r>
    </w:p>
    <w:p w:rsidR="002372A0" w:rsidRPr="00382724" w:rsidRDefault="002372A0" w:rsidP="00382724">
      <w:pPr>
        <w:tabs>
          <w:tab w:val="left" w:pos="0"/>
          <w:tab w:val="left" w:pos="6675"/>
        </w:tabs>
        <w:spacing w:after="0" w:line="240" w:lineRule="auto"/>
        <w:jc w:val="both"/>
        <w:rPr>
          <w:rFonts w:ascii="Times New Roman" w:hAnsi="Times New Roman" w:cs="Times New Roman"/>
          <w:sz w:val="24"/>
          <w:szCs w:val="24"/>
        </w:rPr>
      </w:pPr>
      <w:r w:rsidRPr="00382724">
        <w:rPr>
          <w:rFonts w:ascii="Times New Roman" w:hAnsi="Times New Roman" w:cs="Times New Roman"/>
          <w:sz w:val="24"/>
          <w:szCs w:val="24"/>
        </w:rPr>
        <w:tab/>
      </w:r>
    </w:p>
    <w:p w:rsidR="002372A0" w:rsidRPr="00382724" w:rsidRDefault="002372A0" w:rsidP="00382724">
      <w:pPr>
        <w:tabs>
          <w:tab w:val="left" w:pos="0"/>
          <w:tab w:val="left" w:pos="1320"/>
          <w:tab w:val="left" w:pos="6675"/>
        </w:tabs>
        <w:spacing w:after="0" w:line="240" w:lineRule="auto"/>
        <w:jc w:val="both"/>
        <w:rPr>
          <w:rFonts w:ascii="Times New Roman" w:hAnsi="Times New Roman" w:cs="Times New Roman"/>
          <w:b/>
          <w:sz w:val="24"/>
          <w:szCs w:val="24"/>
        </w:rPr>
      </w:pPr>
      <w:r w:rsidRPr="00382724">
        <w:rPr>
          <w:rFonts w:ascii="Times New Roman" w:hAnsi="Times New Roman" w:cs="Times New Roman"/>
          <w:sz w:val="24"/>
          <w:szCs w:val="24"/>
        </w:rPr>
        <w:tab/>
        <w:t>D</w:t>
      </w:r>
      <w:r w:rsidRPr="00382724">
        <w:rPr>
          <w:rFonts w:ascii="Times New Roman" w:hAnsi="Times New Roman" w:cs="Times New Roman"/>
          <w:sz w:val="24"/>
          <w:szCs w:val="24"/>
        </w:rPr>
        <w:tab/>
      </w:r>
      <w:r w:rsidRPr="00382724">
        <w:rPr>
          <w:rFonts w:ascii="Times New Roman" w:hAnsi="Times New Roman" w:cs="Times New Roman"/>
          <w:b/>
          <w:sz w:val="24"/>
          <w:szCs w:val="24"/>
        </w:rPr>
        <w:t>B</w:t>
      </w:r>
    </w:p>
    <w:p w:rsidR="002372A0" w:rsidRPr="00382724" w:rsidRDefault="002372A0" w:rsidP="00382724">
      <w:pPr>
        <w:tabs>
          <w:tab w:val="left" w:pos="0"/>
        </w:tabs>
        <w:spacing w:after="0" w:line="240" w:lineRule="auto"/>
        <w:jc w:val="both"/>
        <w:rPr>
          <w:rFonts w:ascii="Times New Roman" w:hAnsi="Times New Roman" w:cs="Times New Roman"/>
          <w:sz w:val="24"/>
          <w:szCs w:val="24"/>
        </w:rPr>
      </w:pPr>
    </w:p>
    <w:p w:rsidR="002372A0" w:rsidRPr="00382724" w:rsidRDefault="002372A0" w:rsidP="00382724">
      <w:pPr>
        <w:tabs>
          <w:tab w:val="left" w:pos="0"/>
        </w:tabs>
        <w:spacing w:after="0" w:line="240" w:lineRule="auto"/>
        <w:jc w:val="both"/>
        <w:rPr>
          <w:rFonts w:ascii="Times New Roman" w:hAnsi="Times New Roman" w:cs="Times New Roman"/>
          <w:sz w:val="24"/>
          <w:szCs w:val="24"/>
        </w:rPr>
      </w:pPr>
    </w:p>
    <w:p w:rsidR="006F7B3E" w:rsidRDefault="006F7B3E" w:rsidP="00382724">
      <w:pPr>
        <w:tabs>
          <w:tab w:val="left" w:pos="567"/>
        </w:tabs>
        <w:spacing w:after="0" w:line="240" w:lineRule="auto"/>
        <w:jc w:val="center"/>
        <w:rPr>
          <w:rFonts w:ascii="Times New Roman" w:hAnsi="Times New Roman" w:cs="Times New Roman"/>
          <w:b/>
          <w:sz w:val="24"/>
          <w:szCs w:val="24"/>
        </w:rPr>
      </w:pPr>
    </w:p>
    <w:p w:rsidR="006F7B3E" w:rsidRDefault="006F7B3E" w:rsidP="00382724">
      <w:pPr>
        <w:tabs>
          <w:tab w:val="left" w:pos="567"/>
        </w:tabs>
        <w:spacing w:after="0" w:line="240" w:lineRule="auto"/>
        <w:jc w:val="center"/>
        <w:rPr>
          <w:rFonts w:ascii="Times New Roman" w:hAnsi="Times New Roman" w:cs="Times New Roman"/>
          <w:b/>
          <w:sz w:val="24"/>
          <w:szCs w:val="24"/>
        </w:rPr>
      </w:pPr>
    </w:p>
    <w:p w:rsidR="002372A0" w:rsidRPr="00382724" w:rsidRDefault="002372A0" w:rsidP="006F7B3E">
      <w:pPr>
        <w:tabs>
          <w:tab w:val="left" w:pos="567"/>
        </w:tabs>
        <w:spacing w:after="0" w:line="240" w:lineRule="auto"/>
        <w:jc w:val="center"/>
        <w:rPr>
          <w:rFonts w:ascii="Times New Roman" w:hAnsi="Times New Roman" w:cs="Times New Roman"/>
          <w:sz w:val="24"/>
          <w:szCs w:val="24"/>
        </w:rPr>
      </w:pPr>
      <w:r w:rsidRPr="00532BBF">
        <w:rPr>
          <w:rFonts w:ascii="Times New Roman" w:hAnsi="Times New Roman" w:cs="Times New Roman"/>
          <w:sz w:val="24"/>
          <w:szCs w:val="24"/>
        </w:rPr>
        <w:t xml:space="preserve">Gambar </w:t>
      </w:r>
      <w:r w:rsidR="00621019">
        <w:rPr>
          <w:rFonts w:ascii="Times New Roman" w:hAnsi="Times New Roman" w:cs="Times New Roman"/>
          <w:sz w:val="24"/>
          <w:szCs w:val="24"/>
        </w:rPr>
        <w:t>2</w:t>
      </w:r>
      <w:r w:rsidR="00532BBF" w:rsidRPr="00532BBF">
        <w:rPr>
          <w:rFonts w:ascii="Times New Roman" w:hAnsi="Times New Roman" w:cs="Times New Roman"/>
          <w:sz w:val="24"/>
          <w:szCs w:val="24"/>
        </w:rPr>
        <w:t>.</w:t>
      </w:r>
      <w:r w:rsidRPr="00382724">
        <w:rPr>
          <w:rFonts w:ascii="Times New Roman" w:hAnsi="Times New Roman" w:cs="Times New Roman"/>
          <w:b/>
          <w:sz w:val="24"/>
          <w:szCs w:val="24"/>
        </w:rPr>
        <w:t xml:space="preserve"> </w:t>
      </w:r>
      <w:r w:rsidR="00532BBF">
        <w:rPr>
          <w:rFonts w:ascii="Times New Roman" w:hAnsi="Times New Roman" w:cs="Times New Roman"/>
          <w:sz w:val="24"/>
          <w:szCs w:val="24"/>
        </w:rPr>
        <w:t xml:space="preserve">Hubungan matematis </w:t>
      </w:r>
      <w:r w:rsidR="00621019">
        <w:rPr>
          <w:rFonts w:ascii="Times New Roman" w:hAnsi="Times New Roman" w:cs="Times New Roman"/>
          <w:sz w:val="24"/>
          <w:szCs w:val="24"/>
        </w:rPr>
        <w:t>jalan keluar</w:t>
      </w:r>
    </w:p>
    <w:p w:rsidR="002372A0" w:rsidRPr="00382724" w:rsidRDefault="003215C8" w:rsidP="00532BBF">
      <w:pPr>
        <w:tabs>
          <w:tab w:val="left" w:pos="0"/>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2372A0" w:rsidRPr="00382724" w:rsidRDefault="002372A0" w:rsidP="003215C8">
      <w:pPr>
        <w:tabs>
          <w:tab w:val="left" w:pos="0"/>
          <w:tab w:val="left" w:pos="567"/>
        </w:tabs>
        <w:spacing w:after="0" w:line="240" w:lineRule="auto"/>
        <w:jc w:val="both"/>
        <w:rPr>
          <w:rFonts w:ascii="Times New Roman" w:hAnsi="Times New Roman" w:cs="Times New Roman"/>
          <w:b/>
          <w:sz w:val="24"/>
          <w:szCs w:val="24"/>
        </w:rPr>
      </w:pPr>
      <w:r w:rsidRPr="00382724">
        <w:rPr>
          <w:rFonts w:ascii="Times New Roman" w:hAnsi="Times New Roman" w:cs="Times New Roman"/>
          <w:b/>
          <w:sz w:val="24"/>
          <w:szCs w:val="24"/>
        </w:rPr>
        <w:t>4.</w:t>
      </w:r>
      <w:r w:rsidR="003215C8">
        <w:rPr>
          <w:rFonts w:ascii="Times New Roman" w:hAnsi="Times New Roman" w:cs="Times New Roman"/>
          <w:b/>
          <w:sz w:val="24"/>
          <w:szCs w:val="24"/>
        </w:rPr>
        <w:t>6</w:t>
      </w:r>
      <w:r w:rsidR="003215C8">
        <w:rPr>
          <w:rFonts w:ascii="Times New Roman" w:hAnsi="Times New Roman" w:cs="Times New Roman"/>
          <w:b/>
          <w:sz w:val="24"/>
          <w:szCs w:val="24"/>
        </w:rPr>
        <w:tab/>
      </w:r>
      <w:r w:rsidRPr="00382724">
        <w:rPr>
          <w:rFonts w:ascii="Times New Roman" w:hAnsi="Times New Roman" w:cs="Times New Roman"/>
          <w:b/>
          <w:sz w:val="24"/>
          <w:szCs w:val="24"/>
        </w:rPr>
        <w:t>Pembahasan</w:t>
      </w:r>
    </w:p>
    <w:p w:rsidR="002372A0" w:rsidRPr="006D729F" w:rsidRDefault="003215C8" w:rsidP="006D729F">
      <w:pPr>
        <w:tabs>
          <w:tab w:val="left" w:pos="0"/>
          <w:tab w:val="left" w:pos="567"/>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2372A0" w:rsidRPr="00382724">
        <w:rPr>
          <w:rFonts w:ascii="Times New Roman" w:hAnsi="Times New Roman" w:cs="Times New Roman"/>
          <w:sz w:val="24"/>
          <w:szCs w:val="24"/>
        </w:rPr>
        <w:t>Berdasarkan hasil survei pada penelitian ini dapat dilihat dari hasil perhitungan dan hasil pengamatan di lapangan bahwa panjang antrian yang dihitung sesuai dengan rumus gelombang kejut, berbeda dengan panjang antrian yang diamati di lapangan. Dari arus lalu</w:t>
      </w:r>
      <w:r w:rsidR="006D729F">
        <w:rPr>
          <w:rFonts w:ascii="Times New Roman" w:hAnsi="Times New Roman" w:cs="Times New Roman"/>
          <w:sz w:val="24"/>
          <w:szCs w:val="24"/>
        </w:rPr>
        <w:t>-</w:t>
      </w:r>
      <w:r w:rsidR="002372A0" w:rsidRPr="00382724">
        <w:rPr>
          <w:rFonts w:ascii="Times New Roman" w:hAnsi="Times New Roman" w:cs="Times New Roman"/>
          <w:sz w:val="24"/>
          <w:szCs w:val="24"/>
        </w:rPr>
        <w:t>lintas yang terjadi, terlihat adanya pola jam puncak sepanjang waktu penelitian yaitu pada pagi hari terutama pada hari Rabu.</w:t>
      </w:r>
    </w:p>
    <w:p w:rsidR="002372A0" w:rsidRPr="00382724" w:rsidRDefault="006D729F" w:rsidP="006D729F">
      <w:pPr>
        <w:tabs>
          <w:tab w:val="left" w:pos="0"/>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372A0" w:rsidRPr="00382724">
        <w:rPr>
          <w:rFonts w:ascii="Times New Roman" w:hAnsi="Times New Roman" w:cs="Times New Roman"/>
          <w:sz w:val="24"/>
          <w:szCs w:val="24"/>
        </w:rPr>
        <w:t>Gelombang kejut yang terjadi baik pada persimpangan berlampu lalu</w:t>
      </w:r>
      <w:r>
        <w:rPr>
          <w:rFonts w:ascii="Times New Roman" w:hAnsi="Times New Roman" w:cs="Times New Roman"/>
          <w:sz w:val="24"/>
          <w:szCs w:val="24"/>
        </w:rPr>
        <w:t>-</w:t>
      </w:r>
      <w:r w:rsidR="002372A0" w:rsidRPr="00382724">
        <w:rPr>
          <w:rFonts w:ascii="Times New Roman" w:hAnsi="Times New Roman" w:cs="Times New Roman"/>
          <w:sz w:val="24"/>
          <w:szCs w:val="24"/>
        </w:rPr>
        <w:t xml:space="preserve">lintas maupun pada ruas jalan yang terhambat berpengaruh terhadap pergerakan kendaraan, keadaan ini diperlihatkan dengan terjadinya antrian, semakin besar nilai gelombang kejut, maka semakin panjang pula antrian yang terjadi pada lengan persimpangan jalan yang diteliti. </w:t>
      </w:r>
      <w:r>
        <w:rPr>
          <w:rFonts w:ascii="Times New Roman" w:hAnsi="Times New Roman" w:cs="Times New Roman"/>
          <w:sz w:val="24"/>
          <w:szCs w:val="24"/>
        </w:rPr>
        <w:t>G</w:t>
      </w:r>
      <w:r w:rsidR="002372A0" w:rsidRPr="00382724">
        <w:rPr>
          <w:rFonts w:ascii="Times New Roman" w:hAnsi="Times New Roman" w:cs="Times New Roman"/>
          <w:sz w:val="24"/>
          <w:szCs w:val="24"/>
        </w:rPr>
        <w:t>rafik hubungan antara gelo</w:t>
      </w:r>
      <w:r>
        <w:rPr>
          <w:rFonts w:ascii="Times New Roman" w:hAnsi="Times New Roman" w:cs="Times New Roman"/>
          <w:sz w:val="24"/>
          <w:szCs w:val="24"/>
        </w:rPr>
        <w:t>mbang kejut dan panjang antr</w:t>
      </w:r>
      <w:r w:rsidR="00FC2F96">
        <w:rPr>
          <w:rFonts w:ascii="Times New Roman" w:hAnsi="Times New Roman" w:cs="Times New Roman"/>
          <w:sz w:val="24"/>
          <w:szCs w:val="24"/>
        </w:rPr>
        <w:t xml:space="preserve">ian dapat dilihat pada Gambar </w:t>
      </w:r>
      <w:r>
        <w:rPr>
          <w:rFonts w:ascii="Times New Roman" w:hAnsi="Times New Roman" w:cs="Times New Roman"/>
          <w:sz w:val="24"/>
          <w:szCs w:val="24"/>
        </w:rPr>
        <w:t>10.</w:t>
      </w:r>
    </w:p>
    <w:p w:rsidR="002372A0" w:rsidRPr="00382724" w:rsidRDefault="002372A0" w:rsidP="00382724">
      <w:pPr>
        <w:tabs>
          <w:tab w:val="left" w:pos="0"/>
        </w:tabs>
        <w:spacing w:after="0" w:line="240" w:lineRule="auto"/>
        <w:jc w:val="both"/>
        <w:rPr>
          <w:rFonts w:ascii="Times New Roman" w:hAnsi="Times New Roman" w:cs="Times New Roman"/>
          <w:sz w:val="24"/>
          <w:szCs w:val="24"/>
        </w:rPr>
      </w:pPr>
    </w:p>
    <w:p w:rsidR="002372A0" w:rsidRPr="00382724" w:rsidRDefault="002372A0" w:rsidP="006D729F">
      <w:pPr>
        <w:tabs>
          <w:tab w:val="left" w:pos="0"/>
        </w:tabs>
        <w:spacing w:after="0" w:line="240" w:lineRule="auto"/>
        <w:jc w:val="center"/>
        <w:rPr>
          <w:rFonts w:ascii="Times New Roman" w:hAnsi="Times New Roman" w:cs="Times New Roman"/>
          <w:sz w:val="24"/>
          <w:szCs w:val="24"/>
        </w:rPr>
      </w:pPr>
      <w:r w:rsidRPr="00382724">
        <w:rPr>
          <w:rFonts w:ascii="Times New Roman" w:hAnsi="Times New Roman" w:cs="Times New Roman"/>
          <w:noProof/>
          <w:sz w:val="24"/>
          <w:szCs w:val="24"/>
        </w:rPr>
        <w:lastRenderedPageBreak/>
        <w:drawing>
          <wp:inline distT="0" distB="0" distL="0" distR="0" wp14:anchorId="4EF4C696" wp14:editId="1F734614">
            <wp:extent cx="3561907" cy="2360428"/>
            <wp:effectExtent l="0" t="0" r="19685" b="2095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372A0" w:rsidRDefault="002372A0" w:rsidP="00621019">
      <w:pPr>
        <w:tabs>
          <w:tab w:val="left" w:pos="0"/>
        </w:tabs>
        <w:spacing w:after="0" w:line="240" w:lineRule="auto"/>
        <w:jc w:val="center"/>
        <w:rPr>
          <w:rFonts w:ascii="Times New Roman" w:hAnsi="Times New Roman" w:cs="Times New Roman"/>
          <w:sz w:val="24"/>
          <w:szCs w:val="24"/>
        </w:rPr>
      </w:pPr>
      <w:r w:rsidRPr="00382724">
        <w:rPr>
          <w:rFonts w:ascii="Times New Roman" w:hAnsi="Times New Roman" w:cs="Times New Roman"/>
          <w:sz w:val="24"/>
          <w:szCs w:val="24"/>
        </w:rPr>
        <w:tab/>
      </w:r>
      <w:r w:rsidR="00532BBF" w:rsidRPr="00532BBF">
        <w:rPr>
          <w:rFonts w:ascii="Times New Roman" w:hAnsi="Times New Roman" w:cs="Times New Roman"/>
          <w:sz w:val="24"/>
          <w:szCs w:val="24"/>
        </w:rPr>
        <w:t xml:space="preserve">Gambar </w:t>
      </w:r>
      <w:r w:rsidR="00621019">
        <w:rPr>
          <w:rFonts w:ascii="Times New Roman" w:hAnsi="Times New Roman" w:cs="Times New Roman"/>
          <w:sz w:val="24"/>
          <w:szCs w:val="24"/>
        </w:rPr>
        <w:t>3</w:t>
      </w:r>
      <w:r w:rsidR="00532BBF" w:rsidRPr="00532BBF">
        <w:rPr>
          <w:rFonts w:ascii="Times New Roman" w:hAnsi="Times New Roman" w:cs="Times New Roman"/>
          <w:sz w:val="24"/>
          <w:szCs w:val="24"/>
        </w:rPr>
        <w:t>.</w:t>
      </w:r>
      <w:r w:rsidRPr="00382724">
        <w:rPr>
          <w:rFonts w:ascii="Times New Roman" w:hAnsi="Times New Roman" w:cs="Times New Roman"/>
          <w:b/>
          <w:sz w:val="24"/>
          <w:szCs w:val="24"/>
        </w:rPr>
        <w:t xml:space="preserve"> </w:t>
      </w:r>
      <w:r w:rsidRPr="00382724">
        <w:rPr>
          <w:rFonts w:ascii="Times New Roman" w:hAnsi="Times New Roman" w:cs="Times New Roman"/>
          <w:sz w:val="24"/>
          <w:szCs w:val="24"/>
        </w:rPr>
        <w:t>Grafik Hubungan Gelombang Kejut dan Panjang Antrian</w:t>
      </w:r>
    </w:p>
    <w:p w:rsidR="00532BBF" w:rsidRPr="00382724" w:rsidRDefault="00532BBF" w:rsidP="00382724">
      <w:pPr>
        <w:tabs>
          <w:tab w:val="left" w:pos="0"/>
        </w:tabs>
        <w:spacing w:after="0" w:line="240" w:lineRule="auto"/>
        <w:jc w:val="both"/>
        <w:rPr>
          <w:rFonts w:ascii="Times New Roman" w:hAnsi="Times New Roman" w:cs="Times New Roman"/>
          <w:sz w:val="24"/>
          <w:szCs w:val="24"/>
        </w:rPr>
      </w:pPr>
    </w:p>
    <w:p w:rsidR="001B200E" w:rsidRDefault="00EF3F47" w:rsidP="006D729F">
      <w:pPr>
        <w:pStyle w:val="ListParagraph"/>
        <w:numPr>
          <w:ilvl w:val="0"/>
          <w:numId w:val="1"/>
        </w:numPr>
        <w:tabs>
          <w:tab w:val="left" w:pos="567"/>
        </w:tabs>
        <w:spacing w:line="240" w:lineRule="auto"/>
        <w:ind w:left="567" w:hanging="567"/>
        <w:jc w:val="both"/>
        <w:rPr>
          <w:rFonts w:ascii="Times New Roman" w:hAnsi="Times New Roman" w:cs="Times New Roman"/>
          <w:b/>
          <w:sz w:val="24"/>
          <w:szCs w:val="24"/>
        </w:rPr>
      </w:pPr>
      <w:r w:rsidRPr="006D729F">
        <w:rPr>
          <w:rFonts w:ascii="Times New Roman" w:hAnsi="Times New Roman" w:cs="Times New Roman"/>
          <w:b/>
          <w:sz w:val="24"/>
          <w:szCs w:val="24"/>
        </w:rPr>
        <w:t>Kesimpulan</w:t>
      </w:r>
      <w:r w:rsidR="006D729F">
        <w:rPr>
          <w:rFonts w:ascii="Times New Roman" w:hAnsi="Times New Roman" w:cs="Times New Roman"/>
          <w:b/>
          <w:sz w:val="24"/>
          <w:szCs w:val="24"/>
        </w:rPr>
        <w:t xml:space="preserve"> dan Saran</w:t>
      </w:r>
    </w:p>
    <w:p w:rsidR="006D729F" w:rsidRDefault="006D729F" w:rsidP="006D729F">
      <w:pPr>
        <w:pStyle w:val="ListParagraph"/>
        <w:numPr>
          <w:ilvl w:val="1"/>
          <w:numId w:val="1"/>
        </w:numPr>
        <w:tabs>
          <w:tab w:val="left" w:pos="567"/>
        </w:tabs>
        <w:spacing w:after="0"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Kesimpulan</w:t>
      </w:r>
    </w:p>
    <w:p w:rsidR="006D729F" w:rsidRDefault="006D729F" w:rsidP="006D729F">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D729F">
        <w:rPr>
          <w:rFonts w:ascii="Times New Roman" w:hAnsi="Times New Roman" w:cs="Times New Roman"/>
          <w:sz w:val="24"/>
          <w:szCs w:val="24"/>
        </w:rPr>
        <w:t>Dari</w:t>
      </w:r>
      <w:r>
        <w:rPr>
          <w:rFonts w:ascii="Times New Roman" w:hAnsi="Times New Roman" w:cs="Times New Roman"/>
          <w:sz w:val="24"/>
          <w:szCs w:val="24"/>
        </w:rPr>
        <w:t xml:space="preserve"> hasil penelitian dan pembahasan dapat diambil beberapa kesimpulan sebagai berikut:</w:t>
      </w:r>
    </w:p>
    <w:p w:rsidR="00EF3F47" w:rsidRDefault="00EF3F47" w:rsidP="00704E6A">
      <w:pPr>
        <w:pStyle w:val="ListParagraph"/>
        <w:numPr>
          <w:ilvl w:val="0"/>
          <w:numId w:val="11"/>
        </w:numPr>
        <w:tabs>
          <w:tab w:val="left" w:pos="567"/>
        </w:tabs>
        <w:spacing w:after="0" w:line="240" w:lineRule="auto"/>
        <w:ind w:left="567" w:hanging="567"/>
        <w:jc w:val="both"/>
        <w:rPr>
          <w:rFonts w:ascii="Times New Roman" w:hAnsi="Times New Roman" w:cs="Times New Roman"/>
          <w:sz w:val="24"/>
          <w:szCs w:val="24"/>
        </w:rPr>
      </w:pPr>
      <w:r w:rsidRPr="006D729F">
        <w:rPr>
          <w:rFonts w:ascii="Times New Roman" w:hAnsi="Times New Roman" w:cs="Times New Roman"/>
          <w:sz w:val="24"/>
          <w:szCs w:val="24"/>
        </w:rPr>
        <w:t>Volume lalu</w:t>
      </w:r>
      <w:r w:rsidR="006A3450">
        <w:rPr>
          <w:rFonts w:ascii="Times New Roman" w:hAnsi="Times New Roman" w:cs="Times New Roman"/>
          <w:sz w:val="24"/>
          <w:szCs w:val="24"/>
        </w:rPr>
        <w:t xml:space="preserve"> </w:t>
      </w:r>
      <w:r w:rsidRPr="006D729F">
        <w:rPr>
          <w:rFonts w:ascii="Times New Roman" w:hAnsi="Times New Roman" w:cs="Times New Roman"/>
          <w:sz w:val="24"/>
          <w:szCs w:val="24"/>
        </w:rPr>
        <w:t xml:space="preserve">lintas yang paling padat </w:t>
      </w:r>
      <w:r w:rsidR="00C32053">
        <w:rPr>
          <w:rFonts w:ascii="Times New Roman" w:hAnsi="Times New Roman" w:cs="Times New Roman"/>
          <w:sz w:val="24"/>
          <w:szCs w:val="24"/>
        </w:rPr>
        <w:t>lengan persimpangan</w:t>
      </w:r>
      <w:r w:rsidRPr="006D729F">
        <w:rPr>
          <w:rFonts w:ascii="Times New Roman" w:hAnsi="Times New Roman" w:cs="Times New Roman"/>
          <w:sz w:val="24"/>
          <w:szCs w:val="24"/>
        </w:rPr>
        <w:t xml:space="preserve"> </w:t>
      </w:r>
      <w:r w:rsidR="00C32053">
        <w:rPr>
          <w:rFonts w:ascii="Times New Roman" w:hAnsi="Times New Roman" w:cs="Times New Roman"/>
          <w:sz w:val="24"/>
          <w:szCs w:val="24"/>
        </w:rPr>
        <w:t xml:space="preserve">arah </w:t>
      </w:r>
      <w:r w:rsidRPr="006D729F">
        <w:rPr>
          <w:rFonts w:ascii="Times New Roman" w:hAnsi="Times New Roman" w:cs="Times New Roman"/>
          <w:sz w:val="24"/>
          <w:szCs w:val="24"/>
        </w:rPr>
        <w:t xml:space="preserve">masuk terjadi pada hari Senin Pagi dengan nilai 9281,2 smp/jam dengan kerapatan 630,04 smp/km sedangkan volume yang paling padat </w:t>
      </w:r>
      <w:r w:rsidR="00C32053">
        <w:rPr>
          <w:rFonts w:ascii="Times New Roman" w:hAnsi="Times New Roman" w:cs="Times New Roman"/>
          <w:sz w:val="24"/>
          <w:szCs w:val="24"/>
        </w:rPr>
        <w:t>lengan persimpangan</w:t>
      </w:r>
      <w:r w:rsidR="00C32053" w:rsidRPr="006D729F">
        <w:rPr>
          <w:rFonts w:ascii="Times New Roman" w:hAnsi="Times New Roman" w:cs="Times New Roman"/>
          <w:sz w:val="24"/>
          <w:szCs w:val="24"/>
        </w:rPr>
        <w:t xml:space="preserve"> </w:t>
      </w:r>
      <w:r w:rsidRPr="006D729F">
        <w:rPr>
          <w:rFonts w:ascii="Times New Roman" w:hAnsi="Times New Roman" w:cs="Times New Roman"/>
          <w:sz w:val="24"/>
          <w:szCs w:val="24"/>
        </w:rPr>
        <w:t>arah keluar terjadi pada hari Minggu Sore dengan nilai 6132,8 smp/jam dengan kerapatan 199,22 smp/km. Hal ini menandakan semakin besar volume maka semakin berkurangnya kecepatan dan semakin meningkatnya kerapatan.</w:t>
      </w:r>
    </w:p>
    <w:p w:rsidR="00EF3F47" w:rsidRDefault="00EF3F47" w:rsidP="006A3450">
      <w:pPr>
        <w:pStyle w:val="ListParagraph"/>
        <w:numPr>
          <w:ilvl w:val="0"/>
          <w:numId w:val="11"/>
        </w:numPr>
        <w:tabs>
          <w:tab w:val="left" w:pos="567"/>
        </w:tabs>
        <w:spacing w:after="0" w:line="240" w:lineRule="auto"/>
        <w:ind w:left="567" w:hanging="567"/>
        <w:jc w:val="both"/>
        <w:rPr>
          <w:rFonts w:ascii="Times New Roman" w:hAnsi="Times New Roman" w:cs="Times New Roman"/>
          <w:sz w:val="24"/>
          <w:szCs w:val="24"/>
        </w:rPr>
      </w:pPr>
      <w:r w:rsidRPr="006D729F">
        <w:rPr>
          <w:rFonts w:ascii="Times New Roman" w:hAnsi="Times New Roman" w:cs="Times New Roman"/>
          <w:sz w:val="24"/>
          <w:szCs w:val="24"/>
        </w:rPr>
        <w:t>Gelombang kejut terbesar dan panjang antrian terpanjang terjadi pada hari Rabu dengan nilai gelombang kejut 21,48 km/jam dan panjang antrian 197,5 meter. Hal ini menandakan semakin besar nilai gelombang kejut maka akan semakin besar juga panjang antrian yang didapat</w:t>
      </w:r>
    </w:p>
    <w:p w:rsidR="00EF3F47" w:rsidRDefault="00EF3F47" w:rsidP="006A3450">
      <w:pPr>
        <w:pStyle w:val="ListParagraph"/>
        <w:numPr>
          <w:ilvl w:val="0"/>
          <w:numId w:val="11"/>
        </w:numPr>
        <w:tabs>
          <w:tab w:val="left" w:pos="567"/>
        </w:tabs>
        <w:spacing w:after="0" w:line="240" w:lineRule="auto"/>
        <w:ind w:left="567" w:hanging="567"/>
        <w:jc w:val="both"/>
        <w:rPr>
          <w:rFonts w:ascii="Times New Roman" w:hAnsi="Times New Roman" w:cs="Times New Roman"/>
          <w:sz w:val="24"/>
          <w:szCs w:val="24"/>
        </w:rPr>
      </w:pPr>
      <w:r w:rsidRPr="006D729F">
        <w:rPr>
          <w:rFonts w:ascii="Times New Roman" w:hAnsi="Times New Roman" w:cs="Times New Roman"/>
          <w:sz w:val="24"/>
          <w:szCs w:val="24"/>
        </w:rPr>
        <w:t xml:space="preserve">Nilai gelombang kejut sangat berpengaruh terhadap waktu sinyal </w:t>
      </w:r>
      <w:r w:rsidRPr="00C32053">
        <w:rPr>
          <w:rFonts w:ascii="Times New Roman" w:hAnsi="Times New Roman" w:cs="Times New Roman"/>
          <w:i/>
          <w:sz w:val="24"/>
          <w:szCs w:val="24"/>
        </w:rPr>
        <w:t>traffic light</w:t>
      </w:r>
      <w:r w:rsidR="00C32053">
        <w:rPr>
          <w:rFonts w:ascii="Times New Roman" w:hAnsi="Times New Roman" w:cs="Times New Roman"/>
          <w:i/>
          <w:sz w:val="24"/>
          <w:szCs w:val="24"/>
        </w:rPr>
        <w:t>,</w:t>
      </w:r>
      <w:r w:rsidRPr="006D729F">
        <w:rPr>
          <w:rFonts w:ascii="Times New Roman" w:hAnsi="Times New Roman" w:cs="Times New Roman"/>
          <w:sz w:val="24"/>
          <w:szCs w:val="24"/>
        </w:rPr>
        <w:t xml:space="preserve"> sehingga semakin besar waktu sinyal yang diberikan maka semakin besar nilai gelombang kejut yang didapat dan semakin besar pula panjang antrian yang didapat.</w:t>
      </w:r>
    </w:p>
    <w:p w:rsidR="006D729F" w:rsidRPr="006D729F" w:rsidRDefault="006D729F" w:rsidP="006D729F">
      <w:pPr>
        <w:tabs>
          <w:tab w:val="left" w:pos="284"/>
        </w:tabs>
        <w:spacing w:after="0" w:line="240" w:lineRule="auto"/>
        <w:jc w:val="both"/>
        <w:rPr>
          <w:rFonts w:ascii="Times New Roman" w:hAnsi="Times New Roman" w:cs="Times New Roman"/>
          <w:b/>
          <w:sz w:val="24"/>
          <w:szCs w:val="24"/>
        </w:rPr>
      </w:pPr>
    </w:p>
    <w:p w:rsidR="006D729F" w:rsidRPr="006D729F" w:rsidRDefault="006D729F" w:rsidP="006D729F">
      <w:pPr>
        <w:tabs>
          <w:tab w:val="left" w:pos="284"/>
          <w:tab w:val="left" w:pos="567"/>
        </w:tabs>
        <w:spacing w:after="0" w:line="240" w:lineRule="auto"/>
        <w:jc w:val="both"/>
        <w:rPr>
          <w:rFonts w:ascii="Times New Roman" w:hAnsi="Times New Roman" w:cs="Times New Roman"/>
          <w:b/>
          <w:sz w:val="24"/>
          <w:szCs w:val="24"/>
        </w:rPr>
      </w:pPr>
      <w:r w:rsidRPr="006D729F">
        <w:rPr>
          <w:rFonts w:ascii="Times New Roman" w:hAnsi="Times New Roman" w:cs="Times New Roman"/>
          <w:b/>
          <w:sz w:val="24"/>
          <w:szCs w:val="24"/>
        </w:rPr>
        <w:t>5.2</w:t>
      </w:r>
      <w:r w:rsidRPr="006D729F">
        <w:rPr>
          <w:rFonts w:ascii="Times New Roman" w:hAnsi="Times New Roman" w:cs="Times New Roman"/>
          <w:b/>
          <w:sz w:val="24"/>
          <w:szCs w:val="24"/>
        </w:rPr>
        <w:tab/>
        <w:t>Saran</w:t>
      </w:r>
    </w:p>
    <w:p w:rsidR="00EF3F47" w:rsidRDefault="006D729F" w:rsidP="004C6A4F">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Dari kesimpulan yang di</w:t>
      </w:r>
      <w:r w:rsidR="00532BBF">
        <w:rPr>
          <w:rFonts w:ascii="Times New Roman" w:hAnsi="Times New Roman" w:cs="Times New Roman"/>
          <w:sz w:val="24"/>
          <w:szCs w:val="24"/>
        </w:rPr>
        <w:t xml:space="preserve"> </w:t>
      </w:r>
      <w:r>
        <w:rPr>
          <w:rFonts w:ascii="Times New Roman" w:hAnsi="Times New Roman" w:cs="Times New Roman"/>
          <w:sz w:val="24"/>
          <w:szCs w:val="24"/>
        </w:rPr>
        <w:t>paparkan diatas, terdapat beberapa saran yang diusulkan, diantaranya adalah:</w:t>
      </w:r>
    </w:p>
    <w:p w:rsidR="004C6A4F" w:rsidRDefault="006D729F" w:rsidP="006A3450">
      <w:pPr>
        <w:pStyle w:val="ListParagraph"/>
        <w:numPr>
          <w:ilvl w:val="0"/>
          <w:numId w:val="13"/>
        </w:numPr>
        <w:tabs>
          <w:tab w:val="left" w:pos="567"/>
        </w:tabs>
        <w:spacing w:after="0" w:line="240" w:lineRule="auto"/>
        <w:ind w:left="567" w:hanging="567"/>
        <w:jc w:val="both"/>
        <w:rPr>
          <w:rFonts w:ascii="Times New Roman" w:hAnsi="Times New Roman" w:cs="Times New Roman"/>
          <w:sz w:val="24"/>
          <w:szCs w:val="24"/>
        </w:rPr>
      </w:pPr>
      <w:r w:rsidRPr="004C6A4F">
        <w:rPr>
          <w:rFonts w:ascii="Times New Roman" w:hAnsi="Times New Roman" w:cs="Times New Roman"/>
          <w:sz w:val="24"/>
          <w:szCs w:val="24"/>
        </w:rPr>
        <w:t>Perlu dicari faktor-faktor lain yang mempengaruhi kecepatan, kerapatan dan arus lalu lintas pada lokasi yang ingin diteliti</w:t>
      </w:r>
      <w:r w:rsidR="004C6A4F">
        <w:rPr>
          <w:rFonts w:ascii="Times New Roman" w:hAnsi="Times New Roman" w:cs="Times New Roman"/>
          <w:sz w:val="24"/>
          <w:szCs w:val="24"/>
        </w:rPr>
        <w:t xml:space="preserve">, misalkan </w:t>
      </w:r>
      <w:r w:rsidRPr="004C6A4F">
        <w:rPr>
          <w:rFonts w:ascii="Times New Roman" w:hAnsi="Times New Roman" w:cs="Times New Roman"/>
          <w:sz w:val="24"/>
          <w:szCs w:val="24"/>
        </w:rPr>
        <w:t>derajat kejenuhan, tundaan dan lain-lain.</w:t>
      </w:r>
    </w:p>
    <w:p w:rsidR="004C6A4F" w:rsidRDefault="006D729F" w:rsidP="006A3450">
      <w:pPr>
        <w:pStyle w:val="ListParagraph"/>
        <w:numPr>
          <w:ilvl w:val="0"/>
          <w:numId w:val="13"/>
        </w:numPr>
        <w:tabs>
          <w:tab w:val="left" w:pos="567"/>
        </w:tabs>
        <w:spacing w:after="0" w:line="240" w:lineRule="auto"/>
        <w:ind w:left="567" w:hanging="567"/>
        <w:jc w:val="both"/>
        <w:rPr>
          <w:rFonts w:ascii="Times New Roman" w:hAnsi="Times New Roman" w:cs="Times New Roman"/>
          <w:sz w:val="24"/>
          <w:szCs w:val="24"/>
        </w:rPr>
      </w:pPr>
      <w:r w:rsidRPr="004C6A4F">
        <w:rPr>
          <w:rFonts w:ascii="Times New Roman" w:hAnsi="Times New Roman" w:cs="Times New Roman"/>
          <w:sz w:val="24"/>
          <w:szCs w:val="24"/>
        </w:rPr>
        <w:t>Sebaiknya ditambahkan beberapa metode lagi guna perbandingan agar mendapatkan hasil yang lebih baik</w:t>
      </w:r>
      <w:r w:rsidR="004C6A4F">
        <w:rPr>
          <w:rFonts w:ascii="Times New Roman" w:hAnsi="Times New Roman" w:cs="Times New Roman"/>
          <w:sz w:val="24"/>
          <w:szCs w:val="24"/>
        </w:rPr>
        <w:t xml:space="preserve">, misalkan </w:t>
      </w:r>
      <w:r w:rsidR="004C6A4F" w:rsidRPr="006A3450">
        <w:rPr>
          <w:rFonts w:ascii="Times New Roman" w:hAnsi="Times New Roman" w:cs="Times New Roman"/>
          <w:i/>
          <w:sz w:val="24"/>
          <w:szCs w:val="24"/>
        </w:rPr>
        <w:t>M</w:t>
      </w:r>
      <w:r w:rsidRPr="006A3450">
        <w:rPr>
          <w:rFonts w:ascii="Times New Roman" w:hAnsi="Times New Roman" w:cs="Times New Roman"/>
          <w:i/>
          <w:sz w:val="24"/>
          <w:szCs w:val="24"/>
        </w:rPr>
        <w:t>etode Greenberg</w:t>
      </w:r>
      <w:r w:rsidRPr="004C6A4F">
        <w:rPr>
          <w:rFonts w:ascii="Times New Roman" w:hAnsi="Times New Roman" w:cs="Times New Roman"/>
          <w:sz w:val="24"/>
          <w:szCs w:val="24"/>
        </w:rPr>
        <w:t xml:space="preserve"> dan </w:t>
      </w:r>
      <w:r w:rsidR="004C6A4F" w:rsidRPr="006A3450">
        <w:rPr>
          <w:rFonts w:ascii="Times New Roman" w:hAnsi="Times New Roman" w:cs="Times New Roman"/>
          <w:i/>
          <w:sz w:val="24"/>
          <w:szCs w:val="24"/>
        </w:rPr>
        <w:t>M</w:t>
      </w:r>
      <w:r w:rsidRPr="006A3450">
        <w:rPr>
          <w:rFonts w:ascii="Times New Roman" w:hAnsi="Times New Roman" w:cs="Times New Roman"/>
          <w:i/>
          <w:sz w:val="24"/>
          <w:szCs w:val="24"/>
        </w:rPr>
        <w:t>etode Underwood</w:t>
      </w:r>
      <w:r w:rsidRPr="004C6A4F">
        <w:rPr>
          <w:rFonts w:ascii="Times New Roman" w:hAnsi="Times New Roman" w:cs="Times New Roman"/>
          <w:sz w:val="24"/>
          <w:szCs w:val="24"/>
        </w:rPr>
        <w:t>.</w:t>
      </w:r>
    </w:p>
    <w:p w:rsidR="00621019" w:rsidRDefault="00621019" w:rsidP="00621019">
      <w:pPr>
        <w:pStyle w:val="ListParagraph"/>
        <w:tabs>
          <w:tab w:val="left" w:pos="567"/>
        </w:tabs>
        <w:spacing w:after="0" w:line="240" w:lineRule="auto"/>
        <w:ind w:left="567"/>
        <w:jc w:val="both"/>
        <w:rPr>
          <w:rFonts w:ascii="Times New Roman" w:hAnsi="Times New Roman" w:cs="Times New Roman"/>
          <w:sz w:val="24"/>
          <w:szCs w:val="24"/>
        </w:rPr>
      </w:pPr>
    </w:p>
    <w:p w:rsidR="00621019" w:rsidRDefault="00621019" w:rsidP="00621019">
      <w:pPr>
        <w:pStyle w:val="ListParagraph"/>
        <w:tabs>
          <w:tab w:val="left" w:pos="567"/>
        </w:tabs>
        <w:spacing w:after="0" w:line="240" w:lineRule="auto"/>
        <w:ind w:left="567"/>
        <w:jc w:val="both"/>
        <w:rPr>
          <w:rFonts w:ascii="Times New Roman" w:hAnsi="Times New Roman" w:cs="Times New Roman"/>
          <w:sz w:val="24"/>
          <w:szCs w:val="24"/>
        </w:rPr>
      </w:pPr>
    </w:p>
    <w:p w:rsidR="00A20B13" w:rsidRPr="0047302B" w:rsidRDefault="0047302B" w:rsidP="00A20B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Kepustakaan</w:t>
      </w:r>
    </w:p>
    <w:p w:rsidR="00A20B13" w:rsidRPr="0047302B" w:rsidRDefault="00A20B13" w:rsidP="00A20B13">
      <w:pPr>
        <w:spacing w:after="0" w:line="240" w:lineRule="auto"/>
        <w:jc w:val="center"/>
        <w:rPr>
          <w:rFonts w:ascii="Times New Roman" w:hAnsi="Times New Roman" w:cs="Times New Roman"/>
          <w:b/>
          <w:sz w:val="24"/>
          <w:szCs w:val="24"/>
        </w:rPr>
      </w:pPr>
    </w:p>
    <w:p w:rsidR="00A20B13" w:rsidRPr="008B6060" w:rsidRDefault="00A20B13" w:rsidP="008B6060">
      <w:pPr>
        <w:spacing w:after="0" w:line="240" w:lineRule="auto"/>
        <w:ind w:left="851" w:hanging="851"/>
        <w:jc w:val="both"/>
        <w:rPr>
          <w:rFonts w:ascii="Times New Roman" w:eastAsia="Times New Roman" w:hAnsi="Times New Roman" w:cs="Times New Roman"/>
          <w:sz w:val="24"/>
          <w:szCs w:val="24"/>
          <w:lang w:eastAsia="en-US"/>
        </w:rPr>
      </w:pPr>
      <w:r w:rsidRPr="008B6060">
        <w:rPr>
          <w:rFonts w:ascii="Times New Roman" w:eastAsia="Times New Roman" w:hAnsi="Times New Roman" w:cs="Times New Roman"/>
          <w:sz w:val="24"/>
          <w:szCs w:val="24"/>
          <w:lang w:eastAsia="en-US"/>
        </w:rPr>
        <w:t xml:space="preserve">Ansyori Alamsyah, Alik, 2005, </w:t>
      </w:r>
      <w:r w:rsidRPr="008B6060">
        <w:rPr>
          <w:rFonts w:ascii="Times New Roman" w:eastAsia="Times New Roman" w:hAnsi="Times New Roman" w:cs="Times New Roman"/>
          <w:b/>
          <w:i/>
          <w:sz w:val="24"/>
          <w:szCs w:val="24"/>
          <w:lang w:eastAsia="en-US"/>
        </w:rPr>
        <w:t>Rekayasa Lalu Lintas</w:t>
      </w:r>
      <w:r w:rsidRPr="008B6060">
        <w:rPr>
          <w:rFonts w:ascii="Times New Roman" w:eastAsia="Times New Roman" w:hAnsi="Times New Roman" w:cs="Times New Roman"/>
          <w:sz w:val="24"/>
          <w:szCs w:val="24"/>
          <w:lang w:eastAsia="en-US"/>
        </w:rPr>
        <w:t xml:space="preserve">, </w:t>
      </w:r>
      <w:r w:rsidR="0047302B" w:rsidRPr="008B6060">
        <w:rPr>
          <w:rFonts w:ascii="Times New Roman" w:eastAsia="Times New Roman" w:hAnsi="Times New Roman" w:cs="Times New Roman"/>
          <w:sz w:val="24"/>
          <w:szCs w:val="24"/>
          <w:lang w:eastAsia="en-US"/>
        </w:rPr>
        <w:t xml:space="preserve">Malang, </w:t>
      </w:r>
      <w:r w:rsidRPr="008B6060">
        <w:rPr>
          <w:rFonts w:ascii="Times New Roman" w:eastAsia="Times New Roman" w:hAnsi="Times New Roman" w:cs="Times New Roman"/>
          <w:sz w:val="24"/>
          <w:szCs w:val="24"/>
          <w:lang w:eastAsia="en-US"/>
        </w:rPr>
        <w:t>U</w:t>
      </w:r>
      <w:r w:rsidR="0047302B" w:rsidRPr="008B6060">
        <w:rPr>
          <w:rFonts w:ascii="Times New Roman" w:eastAsia="Times New Roman" w:hAnsi="Times New Roman" w:cs="Times New Roman"/>
          <w:sz w:val="24"/>
          <w:szCs w:val="24"/>
          <w:lang w:eastAsia="en-US"/>
        </w:rPr>
        <w:t>MM</w:t>
      </w:r>
      <w:r w:rsidRPr="008B6060">
        <w:rPr>
          <w:rFonts w:ascii="Times New Roman" w:eastAsia="Times New Roman" w:hAnsi="Times New Roman" w:cs="Times New Roman"/>
          <w:sz w:val="24"/>
          <w:szCs w:val="24"/>
          <w:lang w:eastAsia="en-US"/>
        </w:rPr>
        <w:t xml:space="preserve"> Press, Malang.</w:t>
      </w:r>
    </w:p>
    <w:p w:rsidR="00A20B13" w:rsidRPr="008B6060" w:rsidRDefault="00A20B13" w:rsidP="008B6060">
      <w:pPr>
        <w:spacing w:after="0" w:line="240" w:lineRule="auto"/>
        <w:ind w:left="851" w:hanging="851"/>
        <w:jc w:val="both"/>
        <w:rPr>
          <w:rFonts w:ascii="Times New Roman" w:eastAsia="Times New Roman" w:hAnsi="Times New Roman" w:cs="Times New Roman"/>
          <w:sz w:val="24"/>
          <w:szCs w:val="24"/>
          <w:lang w:eastAsia="en-US"/>
        </w:rPr>
      </w:pPr>
      <w:r w:rsidRPr="008B6060">
        <w:rPr>
          <w:rFonts w:ascii="Times New Roman" w:eastAsia="Times New Roman" w:hAnsi="Times New Roman" w:cs="Times New Roman"/>
          <w:sz w:val="24"/>
          <w:szCs w:val="24"/>
          <w:lang w:eastAsia="en-US"/>
        </w:rPr>
        <w:t xml:space="preserve">Budi Utomo, Heri, 1998, </w:t>
      </w:r>
      <w:r w:rsidRPr="008B6060">
        <w:rPr>
          <w:rFonts w:ascii="Times New Roman" w:eastAsia="Times New Roman" w:hAnsi="Times New Roman" w:cs="Times New Roman"/>
          <w:b/>
          <w:i/>
          <w:sz w:val="24"/>
          <w:szCs w:val="24"/>
          <w:lang w:eastAsia="en-US"/>
        </w:rPr>
        <w:t>Analisis Gelombang Kejut Pada Jalan Bebas Hambatan dan Persimpangan Berlampu Lalu Lintas</w:t>
      </w:r>
      <w:r w:rsidRPr="008B6060">
        <w:rPr>
          <w:rFonts w:ascii="Times New Roman" w:eastAsia="Times New Roman" w:hAnsi="Times New Roman" w:cs="Times New Roman"/>
          <w:sz w:val="24"/>
          <w:szCs w:val="24"/>
          <w:lang w:eastAsia="en-US"/>
        </w:rPr>
        <w:t xml:space="preserve">, </w:t>
      </w:r>
      <w:hyperlink r:id="rId11" w:history="1">
        <w:r w:rsidRPr="008B6060">
          <w:rPr>
            <w:rFonts w:eastAsia="Times New Roman"/>
            <w:lang w:eastAsia="en-US"/>
          </w:rPr>
          <w:t>http://www.google.com</w:t>
        </w:r>
      </w:hyperlink>
      <w:r w:rsidRPr="008B6060">
        <w:rPr>
          <w:rFonts w:ascii="Times New Roman" w:eastAsia="Times New Roman" w:hAnsi="Times New Roman" w:cs="Times New Roman"/>
          <w:sz w:val="24"/>
          <w:szCs w:val="24"/>
          <w:lang w:eastAsia="en-US"/>
        </w:rPr>
        <w:t xml:space="preserve">, Theses. diunduh tanggal 25 November 2011. </w:t>
      </w:r>
    </w:p>
    <w:p w:rsidR="00A20B13" w:rsidRPr="008B6060" w:rsidRDefault="00A20B13" w:rsidP="008B6060">
      <w:pPr>
        <w:spacing w:after="0" w:line="240" w:lineRule="auto"/>
        <w:ind w:left="851" w:hanging="851"/>
        <w:jc w:val="both"/>
        <w:rPr>
          <w:rFonts w:ascii="Times New Roman" w:eastAsia="Times New Roman" w:hAnsi="Times New Roman" w:cs="Times New Roman"/>
          <w:sz w:val="24"/>
          <w:szCs w:val="24"/>
          <w:lang w:eastAsia="en-US"/>
        </w:rPr>
      </w:pPr>
      <w:r w:rsidRPr="008B6060">
        <w:rPr>
          <w:rFonts w:ascii="Times New Roman" w:eastAsia="Times New Roman" w:hAnsi="Times New Roman" w:cs="Times New Roman"/>
          <w:sz w:val="24"/>
          <w:szCs w:val="24"/>
          <w:lang w:eastAsia="en-US"/>
        </w:rPr>
        <w:t xml:space="preserve">Direktorat Jenderal Bina Marga, 1997, </w:t>
      </w:r>
      <w:r w:rsidRPr="008B6060">
        <w:rPr>
          <w:rFonts w:ascii="Times New Roman" w:eastAsia="Times New Roman" w:hAnsi="Times New Roman" w:cs="Times New Roman"/>
          <w:b/>
          <w:i/>
          <w:sz w:val="24"/>
          <w:szCs w:val="24"/>
          <w:lang w:eastAsia="en-US"/>
        </w:rPr>
        <w:t>Manual Kapasitas Jalan Indonesia</w:t>
      </w:r>
      <w:r w:rsidRPr="008B6060">
        <w:rPr>
          <w:rFonts w:ascii="Times New Roman" w:eastAsia="Times New Roman" w:hAnsi="Times New Roman" w:cs="Times New Roman"/>
          <w:sz w:val="24"/>
          <w:szCs w:val="24"/>
          <w:lang w:eastAsia="en-US"/>
        </w:rPr>
        <w:t xml:space="preserve">, Departemen Pekerjaan Umum, Indonesia </w:t>
      </w:r>
    </w:p>
    <w:p w:rsidR="00A20B13" w:rsidRPr="008B6060" w:rsidRDefault="0028197C" w:rsidP="008B6060">
      <w:pPr>
        <w:spacing w:after="0" w:line="240" w:lineRule="auto"/>
        <w:ind w:left="851" w:hanging="851"/>
        <w:jc w:val="both"/>
        <w:rPr>
          <w:rFonts w:ascii="Times New Roman" w:eastAsia="Times New Roman" w:hAnsi="Times New Roman" w:cs="Times New Roman"/>
          <w:sz w:val="24"/>
          <w:szCs w:val="24"/>
          <w:lang w:eastAsia="en-US"/>
        </w:rPr>
      </w:pPr>
      <w:hyperlink r:id="rId12" w:history="1">
        <w:r w:rsidR="00A20B13" w:rsidRPr="008B6060">
          <w:rPr>
            <w:rFonts w:eastAsia="Times New Roman"/>
            <w:lang w:eastAsia="en-US"/>
          </w:rPr>
          <w:t>Http://www.google.com</w:t>
        </w:r>
      </w:hyperlink>
    </w:p>
    <w:p w:rsidR="00A20B13" w:rsidRPr="008B6060" w:rsidRDefault="00A20B13" w:rsidP="008B6060">
      <w:pPr>
        <w:spacing w:after="0" w:line="240" w:lineRule="auto"/>
        <w:ind w:left="851" w:hanging="851"/>
        <w:jc w:val="both"/>
        <w:rPr>
          <w:rFonts w:ascii="Times New Roman" w:eastAsia="Times New Roman" w:hAnsi="Times New Roman" w:cs="Times New Roman"/>
          <w:sz w:val="24"/>
          <w:szCs w:val="24"/>
          <w:lang w:eastAsia="en-US"/>
        </w:rPr>
      </w:pPr>
      <w:r w:rsidRPr="008B6060">
        <w:rPr>
          <w:rFonts w:ascii="Times New Roman" w:eastAsia="Times New Roman" w:hAnsi="Times New Roman" w:cs="Times New Roman"/>
          <w:sz w:val="24"/>
          <w:szCs w:val="24"/>
          <w:lang w:eastAsia="en-US"/>
        </w:rPr>
        <w:t xml:space="preserve">Idham, Muhammad, 2000, </w:t>
      </w:r>
      <w:r w:rsidRPr="008B6060">
        <w:rPr>
          <w:rFonts w:ascii="Times New Roman" w:eastAsia="Times New Roman" w:hAnsi="Times New Roman" w:cs="Times New Roman"/>
          <w:b/>
          <w:i/>
          <w:sz w:val="24"/>
          <w:szCs w:val="24"/>
          <w:lang w:eastAsia="en-US"/>
        </w:rPr>
        <w:t>Analisis Gelombang Kejut Pada Persimpangan Berlampu Lalu Lintas</w:t>
      </w:r>
      <w:r w:rsidRPr="008B6060">
        <w:rPr>
          <w:rFonts w:ascii="Times New Roman" w:eastAsia="Times New Roman" w:hAnsi="Times New Roman" w:cs="Times New Roman"/>
          <w:sz w:val="24"/>
          <w:szCs w:val="24"/>
          <w:lang w:eastAsia="en-US"/>
        </w:rPr>
        <w:t xml:space="preserve">, </w:t>
      </w:r>
      <w:hyperlink r:id="rId13" w:history="1">
        <w:r w:rsidRPr="008B6060">
          <w:rPr>
            <w:rFonts w:eastAsia="Times New Roman"/>
            <w:lang w:eastAsia="en-US"/>
          </w:rPr>
          <w:t>http://www.google.com</w:t>
        </w:r>
      </w:hyperlink>
      <w:r w:rsidRPr="008B6060">
        <w:rPr>
          <w:rFonts w:ascii="Times New Roman" w:eastAsia="Times New Roman" w:hAnsi="Times New Roman" w:cs="Times New Roman"/>
          <w:sz w:val="24"/>
          <w:szCs w:val="24"/>
          <w:lang w:eastAsia="en-US"/>
        </w:rPr>
        <w:t>, Journal. diunduh tanggal 15 Desember 2014.</w:t>
      </w:r>
    </w:p>
    <w:p w:rsidR="00A20B13" w:rsidRPr="008B6060" w:rsidRDefault="00A20B13" w:rsidP="008B6060">
      <w:pPr>
        <w:spacing w:after="0" w:line="240" w:lineRule="auto"/>
        <w:ind w:left="851" w:hanging="851"/>
        <w:jc w:val="both"/>
        <w:rPr>
          <w:rFonts w:ascii="Times New Roman" w:eastAsia="Times New Roman" w:hAnsi="Times New Roman" w:cs="Times New Roman"/>
          <w:sz w:val="24"/>
          <w:szCs w:val="24"/>
          <w:lang w:eastAsia="en-US"/>
        </w:rPr>
      </w:pPr>
      <w:r w:rsidRPr="008B6060">
        <w:rPr>
          <w:rFonts w:ascii="Times New Roman" w:eastAsia="Times New Roman" w:hAnsi="Times New Roman" w:cs="Times New Roman"/>
          <w:sz w:val="24"/>
          <w:szCs w:val="24"/>
          <w:lang w:eastAsia="en-US"/>
        </w:rPr>
        <w:t xml:space="preserve">Kasan, Muhammad, 1999, </w:t>
      </w:r>
      <w:r w:rsidRPr="008B6060">
        <w:rPr>
          <w:rFonts w:ascii="Times New Roman" w:eastAsia="Times New Roman" w:hAnsi="Times New Roman" w:cs="Times New Roman"/>
          <w:b/>
          <w:i/>
          <w:sz w:val="24"/>
          <w:szCs w:val="24"/>
          <w:lang w:eastAsia="en-US"/>
        </w:rPr>
        <w:t>Aplikasi Teori Gelombang Kejut Dalam Penentuan Panjang Antrian Kendaraan Pada Lengan Persimpangan Bersinyal</w:t>
      </w:r>
      <w:r w:rsidRPr="008B6060">
        <w:rPr>
          <w:rFonts w:ascii="Times New Roman" w:eastAsia="Times New Roman" w:hAnsi="Times New Roman" w:cs="Times New Roman"/>
          <w:sz w:val="24"/>
          <w:szCs w:val="24"/>
          <w:lang w:eastAsia="en-US"/>
        </w:rPr>
        <w:t xml:space="preserve">, </w:t>
      </w:r>
      <w:hyperlink r:id="rId14" w:history="1">
        <w:r w:rsidRPr="008B6060">
          <w:rPr>
            <w:rFonts w:eastAsia="Times New Roman"/>
            <w:lang w:eastAsia="en-US"/>
          </w:rPr>
          <w:t>http://www.google.com</w:t>
        </w:r>
      </w:hyperlink>
      <w:r w:rsidRPr="008B6060">
        <w:rPr>
          <w:rFonts w:ascii="Times New Roman" w:eastAsia="Times New Roman" w:hAnsi="Times New Roman" w:cs="Times New Roman"/>
          <w:sz w:val="24"/>
          <w:szCs w:val="24"/>
          <w:lang w:eastAsia="en-US"/>
        </w:rPr>
        <w:t>, Theses. diunduh tanggal 1 Desember 2011.</w:t>
      </w:r>
    </w:p>
    <w:p w:rsidR="00A20B13" w:rsidRPr="008B6060" w:rsidRDefault="00A20B13" w:rsidP="008B6060">
      <w:pPr>
        <w:spacing w:after="0" w:line="240" w:lineRule="auto"/>
        <w:ind w:left="851" w:hanging="851"/>
        <w:jc w:val="both"/>
        <w:rPr>
          <w:rFonts w:ascii="Times New Roman" w:eastAsia="Times New Roman" w:hAnsi="Times New Roman" w:cs="Times New Roman"/>
          <w:sz w:val="24"/>
          <w:szCs w:val="24"/>
          <w:lang w:eastAsia="en-US"/>
        </w:rPr>
      </w:pPr>
      <w:r w:rsidRPr="008B6060">
        <w:rPr>
          <w:rFonts w:ascii="Times New Roman" w:eastAsia="Times New Roman" w:hAnsi="Times New Roman" w:cs="Times New Roman"/>
          <w:sz w:val="24"/>
          <w:szCs w:val="24"/>
          <w:lang w:eastAsia="en-US"/>
        </w:rPr>
        <w:t xml:space="preserve">Morlock, E. K.. 1991, </w:t>
      </w:r>
      <w:r w:rsidRPr="008B6060">
        <w:rPr>
          <w:rFonts w:ascii="Times New Roman" w:eastAsia="Times New Roman" w:hAnsi="Times New Roman" w:cs="Times New Roman"/>
          <w:b/>
          <w:i/>
          <w:sz w:val="24"/>
          <w:szCs w:val="24"/>
          <w:lang w:eastAsia="en-US"/>
        </w:rPr>
        <w:t>Pengantar Teknik dan Perencanaan Transportasi</w:t>
      </w:r>
      <w:r w:rsidRPr="008B6060">
        <w:rPr>
          <w:rFonts w:ascii="Times New Roman" w:eastAsia="Times New Roman" w:hAnsi="Times New Roman" w:cs="Times New Roman"/>
          <w:sz w:val="24"/>
          <w:szCs w:val="24"/>
          <w:lang w:eastAsia="en-US"/>
        </w:rPr>
        <w:t>, Jakarta: Erlangga</w:t>
      </w:r>
    </w:p>
    <w:p w:rsidR="00A20B13" w:rsidRPr="008B6060" w:rsidRDefault="00A20B13" w:rsidP="008B6060">
      <w:pPr>
        <w:spacing w:after="0" w:line="240" w:lineRule="auto"/>
        <w:ind w:left="851" w:hanging="851"/>
        <w:jc w:val="both"/>
        <w:rPr>
          <w:rFonts w:ascii="Times New Roman" w:eastAsia="Times New Roman" w:hAnsi="Times New Roman" w:cs="Times New Roman"/>
          <w:sz w:val="24"/>
          <w:szCs w:val="24"/>
          <w:lang w:eastAsia="en-US"/>
        </w:rPr>
      </w:pPr>
      <w:r w:rsidRPr="008B6060">
        <w:rPr>
          <w:rFonts w:ascii="Times New Roman" w:eastAsia="Times New Roman" w:hAnsi="Times New Roman" w:cs="Times New Roman"/>
          <w:sz w:val="24"/>
          <w:szCs w:val="24"/>
          <w:lang w:eastAsia="en-US"/>
        </w:rPr>
        <w:t xml:space="preserve">Tamin, Ofyar Z, 2003, </w:t>
      </w:r>
      <w:r w:rsidRPr="008B6060">
        <w:rPr>
          <w:rFonts w:ascii="Times New Roman" w:eastAsia="Times New Roman" w:hAnsi="Times New Roman" w:cs="Times New Roman"/>
          <w:b/>
          <w:i/>
          <w:sz w:val="24"/>
          <w:szCs w:val="24"/>
          <w:lang w:eastAsia="en-US"/>
        </w:rPr>
        <w:t>Perencanaan dan Pemodelan Transportasi Contoh Soal dan Aplikasi Edisi Kesatu</w:t>
      </w:r>
      <w:r w:rsidRPr="008B6060">
        <w:rPr>
          <w:rFonts w:ascii="Times New Roman" w:eastAsia="Times New Roman" w:hAnsi="Times New Roman" w:cs="Times New Roman"/>
          <w:sz w:val="24"/>
          <w:szCs w:val="24"/>
          <w:lang w:eastAsia="en-US"/>
        </w:rPr>
        <w:t>, ITB, Bandung</w:t>
      </w:r>
    </w:p>
    <w:p w:rsidR="00F4681A" w:rsidRPr="007C7A0A" w:rsidRDefault="00F4681A" w:rsidP="007C7A0A">
      <w:pPr>
        <w:spacing w:line="240" w:lineRule="auto"/>
        <w:ind w:firstLine="284"/>
        <w:jc w:val="both"/>
        <w:rPr>
          <w:rFonts w:ascii="Times New Roman" w:hAnsi="Times New Roman" w:cs="Times New Roman"/>
          <w:b/>
          <w:sz w:val="24"/>
          <w:szCs w:val="24"/>
        </w:rPr>
      </w:pPr>
    </w:p>
    <w:p w:rsidR="00F4681A" w:rsidRPr="007C7A0A" w:rsidRDefault="00F4681A" w:rsidP="007C7A0A">
      <w:pPr>
        <w:spacing w:line="240" w:lineRule="auto"/>
        <w:jc w:val="both"/>
        <w:rPr>
          <w:rFonts w:ascii="Times New Roman" w:hAnsi="Times New Roman" w:cs="Times New Roman"/>
          <w:b/>
          <w:sz w:val="24"/>
          <w:szCs w:val="24"/>
        </w:rPr>
      </w:pPr>
    </w:p>
    <w:p w:rsidR="00DC1999" w:rsidRPr="007C7A0A" w:rsidRDefault="00DC1999" w:rsidP="002828AE">
      <w:pPr>
        <w:spacing w:line="240" w:lineRule="auto"/>
        <w:rPr>
          <w:rFonts w:ascii="Times New Roman" w:hAnsi="Times New Roman" w:cs="Times New Roman"/>
          <w:b/>
          <w:sz w:val="24"/>
          <w:szCs w:val="24"/>
        </w:rPr>
      </w:pPr>
    </w:p>
    <w:sectPr w:rsidR="00DC1999" w:rsidRPr="007C7A0A" w:rsidSect="00DC1999">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0106E"/>
    <w:multiLevelType w:val="multilevel"/>
    <w:tmpl w:val="BA24A6E8"/>
    <w:lvl w:ilvl="0">
      <w:start w:val="1"/>
      <w:numFmt w:val="decimal"/>
      <w:lvlText w:val="%1."/>
      <w:lvlJc w:val="left"/>
      <w:pPr>
        <w:ind w:left="720" w:hanging="360"/>
      </w:pPr>
      <w:rPr>
        <w:rFonts w:hint="default"/>
        <w:b w:val="0"/>
      </w:rPr>
    </w:lvl>
    <w:lvl w:ilvl="1">
      <w:start w:val="4"/>
      <w:numFmt w:val="decimal"/>
      <w:isLgl/>
      <w:lvlText w:val="%1.%2"/>
      <w:lvlJc w:val="left"/>
      <w:pPr>
        <w:ind w:left="1740" w:hanging="480"/>
      </w:pPr>
      <w:rPr>
        <w:rFonts w:hint="default"/>
      </w:rPr>
    </w:lvl>
    <w:lvl w:ilvl="2">
      <w:start w:val="4"/>
      <w:numFmt w:val="decimal"/>
      <w:isLgl/>
      <w:lvlText w:val="%1.%2.%3"/>
      <w:lvlJc w:val="left"/>
      <w:pPr>
        <w:ind w:left="2880" w:hanging="720"/>
      </w:pPr>
      <w:rPr>
        <w:rFonts w:hint="default"/>
      </w:rPr>
    </w:lvl>
    <w:lvl w:ilvl="3">
      <w:start w:val="1"/>
      <w:numFmt w:val="decimal"/>
      <w:isLgl/>
      <w:lvlText w:val="%1.%2.%3.%4"/>
      <w:lvlJc w:val="left"/>
      <w:pPr>
        <w:ind w:left="3780"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94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8100" w:hanging="1440"/>
      </w:pPr>
      <w:rPr>
        <w:rFonts w:hint="default"/>
      </w:rPr>
    </w:lvl>
    <w:lvl w:ilvl="8">
      <w:start w:val="1"/>
      <w:numFmt w:val="decimal"/>
      <w:isLgl/>
      <w:lvlText w:val="%1.%2.%3.%4.%5.%6.%7.%8.%9"/>
      <w:lvlJc w:val="left"/>
      <w:pPr>
        <w:ind w:left="9360" w:hanging="1800"/>
      </w:pPr>
      <w:rPr>
        <w:rFonts w:hint="default"/>
      </w:rPr>
    </w:lvl>
  </w:abstractNum>
  <w:abstractNum w:abstractNumId="1">
    <w:nsid w:val="27D24B52"/>
    <w:multiLevelType w:val="hybridMultilevel"/>
    <w:tmpl w:val="AAD64E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0F855B3"/>
    <w:multiLevelType w:val="multilevel"/>
    <w:tmpl w:val="FF9EEE18"/>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55F4D1F"/>
    <w:multiLevelType w:val="hybridMultilevel"/>
    <w:tmpl w:val="D27EEBC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5790F15"/>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EA0361D"/>
    <w:multiLevelType w:val="hybridMultilevel"/>
    <w:tmpl w:val="65C0CD90"/>
    <w:lvl w:ilvl="0" w:tplc="A17A5BA8">
      <w:start w:val="1"/>
      <w:numFmt w:val="low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830F1B"/>
    <w:multiLevelType w:val="hybridMultilevel"/>
    <w:tmpl w:val="80C6CF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F0233D9"/>
    <w:multiLevelType w:val="hybridMultilevel"/>
    <w:tmpl w:val="FF5C2180"/>
    <w:lvl w:ilvl="0" w:tplc="8FAE90B2">
      <w:start w:val="1"/>
      <w:numFmt w:val="lowerLetter"/>
      <w:lvlText w:val="%1."/>
      <w:lvlJc w:val="left"/>
      <w:pPr>
        <w:ind w:left="720" w:hanging="360"/>
      </w:pPr>
      <w:rPr>
        <w:rFonts w:ascii="Times New Roman" w:eastAsia="Times New Roman" w:hAnsi="Times New Roman"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A81771"/>
    <w:multiLevelType w:val="hybridMultilevel"/>
    <w:tmpl w:val="229AD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786FA1"/>
    <w:multiLevelType w:val="hybridMultilevel"/>
    <w:tmpl w:val="1E842F88"/>
    <w:lvl w:ilvl="0" w:tplc="E6D61C08">
      <w:start w:val="1"/>
      <w:numFmt w:val="decimal"/>
      <w:lvlText w:val="%1."/>
      <w:lvlJc w:val="left"/>
      <w:pPr>
        <w:ind w:left="780" w:hanging="360"/>
      </w:pPr>
      <w:rPr>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5FC42038"/>
    <w:multiLevelType w:val="multilevel"/>
    <w:tmpl w:val="ACC6B9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2F81810"/>
    <w:multiLevelType w:val="hybridMultilevel"/>
    <w:tmpl w:val="AEF68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A41E34"/>
    <w:multiLevelType w:val="hybridMultilevel"/>
    <w:tmpl w:val="C8026B3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1120F0E"/>
    <w:multiLevelType w:val="hybridMultilevel"/>
    <w:tmpl w:val="5872A690"/>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3"/>
  </w:num>
  <w:num w:numId="3">
    <w:abstractNumId w:val="5"/>
  </w:num>
  <w:num w:numId="4">
    <w:abstractNumId w:val="0"/>
  </w:num>
  <w:num w:numId="5">
    <w:abstractNumId w:val="13"/>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7"/>
  </w:num>
  <w:num w:numId="11">
    <w:abstractNumId w:val="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999"/>
    <w:rsid w:val="00013B92"/>
    <w:rsid w:val="000316AC"/>
    <w:rsid w:val="000C5282"/>
    <w:rsid w:val="00106F6C"/>
    <w:rsid w:val="00136FAB"/>
    <w:rsid w:val="00157DF6"/>
    <w:rsid w:val="001B200E"/>
    <w:rsid w:val="001E2A69"/>
    <w:rsid w:val="001F6FE8"/>
    <w:rsid w:val="00215E2A"/>
    <w:rsid w:val="002372A0"/>
    <w:rsid w:val="0028197C"/>
    <w:rsid w:val="002828AE"/>
    <w:rsid w:val="002C61FF"/>
    <w:rsid w:val="003215C8"/>
    <w:rsid w:val="00382724"/>
    <w:rsid w:val="003D1C8D"/>
    <w:rsid w:val="00471F09"/>
    <w:rsid w:val="0047302B"/>
    <w:rsid w:val="004C6A4F"/>
    <w:rsid w:val="00532BBF"/>
    <w:rsid w:val="0058751C"/>
    <w:rsid w:val="005B74ED"/>
    <w:rsid w:val="005E7CC2"/>
    <w:rsid w:val="00621019"/>
    <w:rsid w:val="00640C62"/>
    <w:rsid w:val="006A3450"/>
    <w:rsid w:val="006A5899"/>
    <w:rsid w:val="006D729F"/>
    <w:rsid w:val="006F7B3E"/>
    <w:rsid w:val="00704E6A"/>
    <w:rsid w:val="00754EA1"/>
    <w:rsid w:val="0078499E"/>
    <w:rsid w:val="007C7A0A"/>
    <w:rsid w:val="007D3524"/>
    <w:rsid w:val="007D7960"/>
    <w:rsid w:val="008B6060"/>
    <w:rsid w:val="009E37F7"/>
    <w:rsid w:val="009F25F7"/>
    <w:rsid w:val="00A20B13"/>
    <w:rsid w:val="00AB5C77"/>
    <w:rsid w:val="00B2655C"/>
    <w:rsid w:val="00B478A5"/>
    <w:rsid w:val="00B53498"/>
    <w:rsid w:val="00C32053"/>
    <w:rsid w:val="00CC2034"/>
    <w:rsid w:val="00CC30FE"/>
    <w:rsid w:val="00CE2B82"/>
    <w:rsid w:val="00D46983"/>
    <w:rsid w:val="00DA0D3E"/>
    <w:rsid w:val="00DC1999"/>
    <w:rsid w:val="00DD4D20"/>
    <w:rsid w:val="00E0385E"/>
    <w:rsid w:val="00E03B06"/>
    <w:rsid w:val="00E348E7"/>
    <w:rsid w:val="00EF3F47"/>
    <w:rsid w:val="00F4681A"/>
    <w:rsid w:val="00F73ECB"/>
    <w:rsid w:val="00F8665C"/>
    <w:rsid w:val="00FC2F96"/>
    <w:rsid w:val="00FE14A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A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1999"/>
    <w:pPr>
      <w:spacing w:after="0" w:line="240" w:lineRule="auto"/>
    </w:pPr>
    <w:rPr>
      <w:lang w:val="en-US"/>
    </w:rPr>
  </w:style>
  <w:style w:type="character" w:styleId="Hyperlink">
    <w:name w:val="Hyperlink"/>
    <w:basedOn w:val="DefaultParagraphFont"/>
    <w:uiPriority w:val="99"/>
    <w:unhideWhenUsed/>
    <w:rsid w:val="00DC1999"/>
    <w:rPr>
      <w:color w:val="0000FF" w:themeColor="hyperlink"/>
      <w:u w:val="single"/>
    </w:rPr>
  </w:style>
  <w:style w:type="paragraph" w:styleId="ListParagraph">
    <w:name w:val="List Paragraph"/>
    <w:basedOn w:val="Normal"/>
    <w:uiPriority w:val="34"/>
    <w:qFormat/>
    <w:rsid w:val="00F4681A"/>
    <w:pPr>
      <w:ind w:left="720"/>
      <w:contextualSpacing/>
    </w:pPr>
  </w:style>
  <w:style w:type="paragraph" w:styleId="BalloonText">
    <w:name w:val="Balloon Text"/>
    <w:basedOn w:val="Normal"/>
    <w:link w:val="BalloonTextChar"/>
    <w:uiPriority w:val="99"/>
    <w:semiHidden/>
    <w:unhideWhenUsed/>
    <w:rsid w:val="005B7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4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A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1999"/>
    <w:pPr>
      <w:spacing w:after="0" w:line="240" w:lineRule="auto"/>
    </w:pPr>
    <w:rPr>
      <w:lang w:val="en-US"/>
    </w:rPr>
  </w:style>
  <w:style w:type="character" w:styleId="Hyperlink">
    <w:name w:val="Hyperlink"/>
    <w:basedOn w:val="DefaultParagraphFont"/>
    <w:uiPriority w:val="99"/>
    <w:unhideWhenUsed/>
    <w:rsid w:val="00DC1999"/>
    <w:rPr>
      <w:color w:val="0000FF" w:themeColor="hyperlink"/>
      <w:u w:val="single"/>
    </w:rPr>
  </w:style>
  <w:style w:type="paragraph" w:styleId="ListParagraph">
    <w:name w:val="List Paragraph"/>
    <w:basedOn w:val="Normal"/>
    <w:uiPriority w:val="34"/>
    <w:qFormat/>
    <w:rsid w:val="00F4681A"/>
    <w:pPr>
      <w:ind w:left="720"/>
      <w:contextualSpacing/>
    </w:pPr>
  </w:style>
  <w:style w:type="paragraph" w:styleId="BalloonText">
    <w:name w:val="Balloon Text"/>
    <w:basedOn w:val="Normal"/>
    <w:link w:val="BalloonTextChar"/>
    <w:uiPriority w:val="99"/>
    <w:semiHidden/>
    <w:unhideWhenUsed/>
    <w:rsid w:val="005B7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4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google.com"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www.googl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zulfhazli.abdullah@gmail.com" TargetMode="External"/><Relationship Id="rId11" Type="http://schemas.openxmlformats.org/officeDocument/2006/relationships/hyperlink" Target="http://www.googl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google.com"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Sheet1!$B$1</c:f>
              <c:strCache>
                <c:ptCount val="1"/>
                <c:pt idx="0">
                  <c:v>Y-Values</c:v>
                </c:pt>
              </c:strCache>
            </c:strRef>
          </c:tx>
          <c:dLbls>
            <c:dLbl>
              <c:idx val="3"/>
              <c:layout>
                <c:manualLayout>
                  <c:x val="0"/>
                  <c:y val="-7.335524806971945E-2"/>
                </c:manualLayout>
              </c:layout>
              <c:dLblPos val="r"/>
              <c:showLegendKey val="0"/>
              <c:showVal val="1"/>
              <c:showCatName val="1"/>
              <c:showSerName val="0"/>
              <c:showPercent val="0"/>
              <c:showBubbleSize val="0"/>
            </c:dLbl>
            <c:dLbl>
              <c:idx val="4"/>
              <c:layout>
                <c:manualLayout>
                  <c:x val="7.5585789871504194E-3"/>
                  <c:y val="7.3354908306364611E-2"/>
                </c:manualLayout>
              </c:layout>
              <c:dLblPos val="r"/>
              <c:showLegendKey val="0"/>
              <c:showVal val="1"/>
              <c:showCatName val="1"/>
              <c:showSerName val="0"/>
              <c:showPercent val="0"/>
              <c:showBubbleSize val="0"/>
            </c:dLbl>
            <c:dLblPos val="r"/>
            <c:showLegendKey val="0"/>
            <c:showVal val="1"/>
            <c:showCatName val="1"/>
            <c:showSerName val="0"/>
            <c:showPercent val="0"/>
            <c:showBubbleSize val="0"/>
            <c:showLeaderLines val="0"/>
          </c:dLbls>
          <c:xVal>
            <c:numRef>
              <c:f>Sheet1!$A$2:$A$8</c:f>
              <c:numCache>
                <c:formatCode>General</c:formatCode>
                <c:ptCount val="7"/>
                <c:pt idx="0">
                  <c:v>0</c:v>
                </c:pt>
                <c:pt idx="1">
                  <c:v>19.809999999999999</c:v>
                </c:pt>
                <c:pt idx="2">
                  <c:v>55.98</c:v>
                </c:pt>
                <c:pt idx="3">
                  <c:v>57.18</c:v>
                </c:pt>
                <c:pt idx="4">
                  <c:v>76</c:v>
                </c:pt>
                <c:pt idx="5">
                  <c:v>114.36</c:v>
                </c:pt>
                <c:pt idx="6">
                  <c:v>134.16999999999999</c:v>
                </c:pt>
              </c:numCache>
            </c:numRef>
          </c:xVal>
          <c:yVal>
            <c:numRef>
              <c:f>Sheet1!$B$2:$B$8</c:f>
              <c:numCache>
                <c:formatCode>General</c:formatCode>
                <c:ptCount val="7"/>
                <c:pt idx="0">
                  <c:v>0</c:v>
                </c:pt>
                <c:pt idx="1">
                  <c:v>14250.8</c:v>
                </c:pt>
                <c:pt idx="2">
                  <c:v>24288.400000000001</c:v>
                </c:pt>
                <c:pt idx="3">
                  <c:v>24913.200000000001</c:v>
                </c:pt>
                <c:pt idx="4">
                  <c:v>24288.400000000001</c:v>
                </c:pt>
                <c:pt idx="5">
                  <c:v>14250.8</c:v>
                </c:pt>
                <c:pt idx="6">
                  <c:v>0</c:v>
                </c:pt>
              </c:numCache>
            </c:numRef>
          </c:yVal>
          <c:smooth val="1"/>
        </c:ser>
        <c:dLbls>
          <c:showLegendKey val="0"/>
          <c:showVal val="1"/>
          <c:showCatName val="1"/>
          <c:showSerName val="0"/>
          <c:showPercent val="0"/>
          <c:showBubbleSize val="0"/>
        </c:dLbls>
        <c:axId val="117826304"/>
        <c:axId val="159262976"/>
      </c:scatterChart>
      <c:valAx>
        <c:axId val="117826304"/>
        <c:scaling>
          <c:orientation val="minMax"/>
        </c:scaling>
        <c:delete val="0"/>
        <c:axPos val="b"/>
        <c:title>
          <c:tx>
            <c:rich>
              <a:bodyPr/>
              <a:lstStyle/>
              <a:p>
                <a:pPr>
                  <a:defRPr/>
                </a:pPr>
                <a:r>
                  <a:rPr lang="id-ID"/>
                  <a:t>kepadatan</a:t>
                </a:r>
                <a:r>
                  <a:rPr lang="id-ID" baseline="0"/>
                  <a:t> (smp/km)</a:t>
                </a:r>
                <a:endParaRPr lang="id-ID"/>
              </a:p>
            </c:rich>
          </c:tx>
          <c:overlay val="0"/>
        </c:title>
        <c:numFmt formatCode="General" sourceLinked="1"/>
        <c:majorTickMark val="out"/>
        <c:minorTickMark val="none"/>
        <c:tickLblPos val="nextTo"/>
        <c:crossAx val="159262976"/>
        <c:crosses val="autoZero"/>
        <c:crossBetween val="midCat"/>
      </c:valAx>
      <c:valAx>
        <c:axId val="159262976"/>
        <c:scaling>
          <c:orientation val="minMax"/>
        </c:scaling>
        <c:delete val="0"/>
        <c:axPos val="l"/>
        <c:majorGridlines/>
        <c:title>
          <c:tx>
            <c:rich>
              <a:bodyPr/>
              <a:lstStyle/>
              <a:p>
                <a:pPr>
                  <a:defRPr/>
                </a:pPr>
                <a:r>
                  <a:rPr lang="id-ID"/>
                  <a:t>volome (smp/jam)</a:t>
                </a:r>
              </a:p>
            </c:rich>
          </c:tx>
          <c:overlay val="0"/>
        </c:title>
        <c:numFmt formatCode="General" sourceLinked="1"/>
        <c:majorTickMark val="out"/>
        <c:minorTickMark val="none"/>
        <c:tickLblPos val="nextTo"/>
        <c:crossAx val="117826304"/>
        <c:crosses val="autoZero"/>
        <c:crossBetween val="midCat"/>
      </c:valAx>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Sheet1!$B$1</c:f>
              <c:strCache>
                <c:ptCount val="1"/>
                <c:pt idx="0">
                  <c:v>Y-Values</c:v>
                </c:pt>
              </c:strCache>
            </c:strRef>
          </c:tx>
          <c:xVal>
            <c:numRef>
              <c:f>Sheet1!$A$2:$A$6</c:f>
              <c:numCache>
                <c:formatCode>General</c:formatCode>
                <c:ptCount val="5"/>
                <c:pt idx="0">
                  <c:v>0</c:v>
                </c:pt>
                <c:pt idx="1">
                  <c:v>17.05</c:v>
                </c:pt>
                <c:pt idx="2">
                  <c:v>29.27</c:v>
                </c:pt>
                <c:pt idx="3">
                  <c:v>41.92</c:v>
                </c:pt>
                <c:pt idx="4">
                  <c:v>58.54</c:v>
                </c:pt>
              </c:numCache>
            </c:numRef>
          </c:xVal>
          <c:yVal>
            <c:numRef>
              <c:f>Sheet1!$B$2:$B$6</c:f>
              <c:numCache>
                <c:formatCode>General</c:formatCode>
                <c:ptCount val="5"/>
                <c:pt idx="0">
                  <c:v>0</c:v>
                </c:pt>
                <c:pt idx="1">
                  <c:v>11444.4</c:v>
                </c:pt>
                <c:pt idx="2">
                  <c:v>13599.2</c:v>
                </c:pt>
                <c:pt idx="3">
                  <c:v>11444.4</c:v>
                </c:pt>
                <c:pt idx="4">
                  <c:v>0</c:v>
                </c:pt>
              </c:numCache>
            </c:numRef>
          </c:yVal>
          <c:smooth val="1"/>
        </c:ser>
        <c:dLbls>
          <c:showLegendKey val="0"/>
          <c:showVal val="1"/>
          <c:showCatName val="1"/>
          <c:showSerName val="0"/>
          <c:showPercent val="0"/>
          <c:showBubbleSize val="0"/>
        </c:dLbls>
        <c:axId val="117954048"/>
        <c:axId val="117955968"/>
      </c:scatterChart>
      <c:valAx>
        <c:axId val="117954048"/>
        <c:scaling>
          <c:orientation val="minMax"/>
        </c:scaling>
        <c:delete val="0"/>
        <c:axPos val="b"/>
        <c:title>
          <c:tx>
            <c:rich>
              <a:bodyPr/>
              <a:lstStyle/>
              <a:p>
                <a:pPr>
                  <a:defRPr/>
                </a:pPr>
                <a:r>
                  <a:rPr lang="id-ID"/>
                  <a:t>kepadatan (smp/km)</a:t>
                </a:r>
              </a:p>
            </c:rich>
          </c:tx>
          <c:overlay val="0"/>
        </c:title>
        <c:numFmt formatCode="General" sourceLinked="1"/>
        <c:majorTickMark val="out"/>
        <c:minorTickMark val="none"/>
        <c:tickLblPos val="nextTo"/>
        <c:crossAx val="117955968"/>
        <c:crosses val="autoZero"/>
        <c:crossBetween val="midCat"/>
      </c:valAx>
      <c:valAx>
        <c:axId val="117955968"/>
        <c:scaling>
          <c:orientation val="minMax"/>
        </c:scaling>
        <c:delete val="0"/>
        <c:axPos val="l"/>
        <c:majorGridlines/>
        <c:title>
          <c:tx>
            <c:rich>
              <a:bodyPr rot="-5400000" vert="horz"/>
              <a:lstStyle/>
              <a:p>
                <a:pPr>
                  <a:defRPr/>
                </a:pPr>
                <a:r>
                  <a:rPr lang="id-ID"/>
                  <a:t>volume (smp/jam)</a:t>
                </a:r>
              </a:p>
            </c:rich>
          </c:tx>
          <c:overlay val="0"/>
        </c:title>
        <c:numFmt formatCode="General" sourceLinked="1"/>
        <c:majorTickMark val="out"/>
        <c:minorTickMark val="none"/>
        <c:tickLblPos val="nextTo"/>
        <c:crossAx val="117954048"/>
        <c:crosses val="autoZero"/>
        <c:crossBetween val="midCat"/>
      </c:valAx>
    </c:plotArea>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Series 1</c:v>
                </c:pt>
              </c:strCache>
            </c:strRef>
          </c:tx>
          <c:cat>
            <c:numRef>
              <c:f>Sheet1!$A$2:$A$4</c:f>
              <c:numCache>
                <c:formatCode>General</c:formatCode>
                <c:ptCount val="3"/>
                <c:pt idx="0">
                  <c:v>14.8</c:v>
                </c:pt>
                <c:pt idx="1">
                  <c:v>124.4</c:v>
                </c:pt>
                <c:pt idx="2">
                  <c:v>197.5</c:v>
                </c:pt>
              </c:numCache>
            </c:numRef>
          </c:cat>
          <c:val>
            <c:numRef>
              <c:f>Sheet1!$B$2:$B$4</c:f>
              <c:numCache>
                <c:formatCode>General</c:formatCode>
                <c:ptCount val="3"/>
                <c:pt idx="0">
                  <c:v>1.84</c:v>
                </c:pt>
                <c:pt idx="1">
                  <c:v>14.16</c:v>
                </c:pt>
                <c:pt idx="2">
                  <c:v>21.479999999999986</c:v>
                </c:pt>
              </c:numCache>
            </c:numRef>
          </c:val>
          <c:smooth val="0"/>
        </c:ser>
        <c:dLbls>
          <c:showLegendKey val="0"/>
          <c:showVal val="1"/>
          <c:showCatName val="0"/>
          <c:showSerName val="0"/>
          <c:showPercent val="0"/>
          <c:showBubbleSize val="0"/>
        </c:dLbls>
        <c:marker val="1"/>
        <c:smooth val="0"/>
        <c:axId val="162301824"/>
        <c:axId val="162304000"/>
      </c:lineChart>
      <c:catAx>
        <c:axId val="162301824"/>
        <c:scaling>
          <c:orientation val="minMax"/>
        </c:scaling>
        <c:delete val="0"/>
        <c:axPos val="b"/>
        <c:title>
          <c:tx>
            <c:rich>
              <a:bodyPr/>
              <a:lstStyle/>
              <a:p>
                <a:pPr>
                  <a:defRPr/>
                </a:pPr>
                <a:r>
                  <a:rPr lang="id-ID"/>
                  <a:t>Panjang Antrian (m)</a:t>
                </a:r>
              </a:p>
            </c:rich>
          </c:tx>
          <c:overlay val="0"/>
        </c:title>
        <c:numFmt formatCode="General" sourceLinked="1"/>
        <c:majorTickMark val="none"/>
        <c:minorTickMark val="none"/>
        <c:tickLblPos val="nextTo"/>
        <c:crossAx val="162304000"/>
        <c:crosses val="autoZero"/>
        <c:auto val="1"/>
        <c:lblAlgn val="ctr"/>
        <c:lblOffset val="100"/>
        <c:noMultiLvlLbl val="0"/>
      </c:catAx>
      <c:valAx>
        <c:axId val="162304000"/>
        <c:scaling>
          <c:orientation val="minMax"/>
        </c:scaling>
        <c:delete val="0"/>
        <c:axPos val="l"/>
        <c:majorGridlines/>
        <c:title>
          <c:tx>
            <c:rich>
              <a:bodyPr rot="-5400000" vert="horz"/>
              <a:lstStyle/>
              <a:p>
                <a:pPr>
                  <a:defRPr/>
                </a:pPr>
                <a:r>
                  <a:rPr lang="id-ID"/>
                  <a:t>Gelombang Kejut (Km/Jam)</a:t>
                </a:r>
              </a:p>
            </c:rich>
          </c:tx>
          <c:overlay val="0"/>
        </c:title>
        <c:numFmt formatCode="General" sourceLinked="1"/>
        <c:majorTickMark val="none"/>
        <c:minorTickMark val="none"/>
        <c:tickLblPos val="nextTo"/>
        <c:crossAx val="162301824"/>
        <c:crosses val="autoZero"/>
        <c:crossBetween val="between"/>
      </c:valAx>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0.17007</cdr:x>
      <cdr:y>0.10041</cdr:y>
    </cdr:from>
    <cdr:to>
      <cdr:x>0.51398</cdr:x>
      <cdr:y>0.76765</cdr:y>
    </cdr:to>
    <cdr:sp macro="" textlink="">
      <cdr:nvSpPr>
        <cdr:cNvPr id="3" name="Straight Connector 2"/>
        <cdr:cNvSpPr/>
      </cdr:nvSpPr>
      <cdr:spPr>
        <a:xfrm xmlns:a="http://schemas.openxmlformats.org/drawingml/2006/main" rot="5400000" flipH="1" flipV="1">
          <a:off x="857250" y="295275"/>
          <a:ext cx="1733551" cy="1962150"/>
        </a:xfrm>
        <a:prstGeom xmlns:a="http://schemas.openxmlformats.org/drawingml/2006/main" prst="line">
          <a:avLst/>
        </a:prstGeom>
        <a:ln xmlns:a="http://schemas.openxmlformats.org/drawingml/2006/main" w="1270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0.16818</cdr:x>
      <cdr:y>0.34628</cdr:y>
    </cdr:from>
    <cdr:to>
      <cdr:x>0.28345</cdr:x>
      <cdr:y>0.77023</cdr:y>
    </cdr:to>
    <cdr:sp macro="" textlink="">
      <cdr:nvSpPr>
        <cdr:cNvPr id="5" name="Straight Arrow Connector 4"/>
        <cdr:cNvSpPr/>
      </cdr:nvSpPr>
      <cdr:spPr>
        <a:xfrm xmlns:a="http://schemas.openxmlformats.org/drawingml/2006/main" rot="5400000" flipH="1" flipV="1">
          <a:off x="847725" y="1019176"/>
          <a:ext cx="581025" cy="1247775"/>
        </a:xfrm>
        <a:prstGeom xmlns:a="http://schemas.openxmlformats.org/drawingml/2006/main" prst="straightConnector1">
          <a:avLst/>
        </a:prstGeom>
        <a:ln xmlns:a="http://schemas.openxmlformats.org/drawingml/2006/main" w="12700">
          <a:solidFill>
            <a:schemeClr val="tx1"/>
          </a:solidFill>
          <a:prstDash val="dash"/>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userShapes>
</file>

<file path=word/drawings/drawing2.xml><?xml version="1.0" encoding="utf-8"?>
<c:userShapes xmlns:c="http://schemas.openxmlformats.org/drawingml/2006/chart">
  <cdr:relSizeAnchor xmlns:cdr="http://schemas.openxmlformats.org/drawingml/2006/chartDrawing">
    <cdr:from>
      <cdr:x>0.3288</cdr:x>
      <cdr:y>0.22349</cdr:y>
    </cdr:from>
    <cdr:to>
      <cdr:x>0.82577</cdr:x>
      <cdr:y>0.76765</cdr:y>
    </cdr:to>
    <cdr:sp macro="" textlink="">
      <cdr:nvSpPr>
        <cdr:cNvPr id="5" name="Straight Arrow Connector 4"/>
        <cdr:cNvSpPr/>
      </cdr:nvSpPr>
      <cdr:spPr>
        <a:xfrm xmlns:a="http://schemas.openxmlformats.org/drawingml/2006/main">
          <a:off x="1657350" y="657225"/>
          <a:ext cx="2505075" cy="1600200"/>
        </a:xfrm>
        <a:prstGeom xmlns:a="http://schemas.openxmlformats.org/drawingml/2006/main" prst="straightConnector1">
          <a:avLst/>
        </a:prstGeom>
        <a:ln xmlns:a="http://schemas.openxmlformats.org/drawingml/2006/main" w="19050">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0.4743</cdr:x>
      <cdr:y>0.11013</cdr:y>
    </cdr:from>
    <cdr:to>
      <cdr:x>0.82578</cdr:x>
      <cdr:y>0.76765</cdr:y>
    </cdr:to>
    <cdr:sp macro="" textlink="">
      <cdr:nvSpPr>
        <cdr:cNvPr id="7" name="Straight Arrow Connector 6"/>
        <cdr:cNvSpPr/>
      </cdr:nvSpPr>
      <cdr:spPr>
        <a:xfrm xmlns:a="http://schemas.openxmlformats.org/drawingml/2006/main" rot="16200000" flipH="1">
          <a:off x="2309817" y="404814"/>
          <a:ext cx="1933572" cy="1771649"/>
        </a:xfrm>
        <a:prstGeom xmlns:a="http://schemas.openxmlformats.org/drawingml/2006/main" prst="straightConnector1">
          <a:avLst/>
        </a:prstGeom>
        <a:ln xmlns:a="http://schemas.openxmlformats.org/drawingml/2006/main" w="19050">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0.32124</cdr:x>
      <cdr:y>0.14576</cdr:y>
    </cdr:from>
    <cdr:to>
      <cdr:x>0.51209</cdr:x>
      <cdr:y>0.27532</cdr:y>
    </cdr:to>
    <cdr:sp macro="" textlink="">
      <cdr:nvSpPr>
        <cdr:cNvPr id="9" name="Straight Arrow Connector 8"/>
        <cdr:cNvSpPr/>
      </cdr:nvSpPr>
      <cdr:spPr>
        <a:xfrm xmlns:a="http://schemas.openxmlformats.org/drawingml/2006/main" flipV="1">
          <a:off x="1619250" y="428624"/>
          <a:ext cx="962025" cy="381000"/>
        </a:xfrm>
        <a:prstGeom xmlns:a="http://schemas.openxmlformats.org/drawingml/2006/main" prst="straightConnector1">
          <a:avLst/>
        </a:prstGeom>
        <a:ln xmlns:a="http://schemas.openxmlformats.org/drawingml/2006/main" w="19050">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0.16818</cdr:x>
      <cdr:y>0.10689</cdr:y>
    </cdr:from>
    <cdr:to>
      <cdr:x>0.52154</cdr:x>
      <cdr:y>0.76765</cdr:y>
    </cdr:to>
    <cdr:sp macro="" textlink="">
      <cdr:nvSpPr>
        <cdr:cNvPr id="11" name="Straight Connector 10"/>
        <cdr:cNvSpPr/>
      </cdr:nvSpPr>
      <cdr:spPr>
        <a:xfrm xmlns:a="http://schemas.openxmlformats.org/drawingml/2006/main" rot="5400000" flipH="1" flipV="1">
          <a:off x="847724" y="314325"/>
          <a:ext cx="1781176" cy="1943101"/>
        </a:xfrm>
        <a:prstGeom xmlns:a="http://schemas.openxmlformats.org/drawingml/2006/main" prst="line">
          <a:avLst/>
        </a:prstGeom>
        <a:ln xmlns:a="http://schemas.openxmlformats.org/drawingml/2006/main" w="1270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0.16818</cdr:x>
      <cdr:y>0.17491</cdr:y>
    </cdr:from>
    <cdr:to>
      <cdr:x>0.38738</cdr:x>
      <cdr:y>0.77413</cdr:y>
    </cdr:to>
    <cdr:sp macro="" textlink="">
      <cdr:nvSpPr>
        <cdr:cNvPr id="13" name="Straight Arrow Connector 12"/>
        <cdr:cNvSpPr/>
      </cdr:nvSpPr>
      <cdr:spPr>
        <a:xfrm xmlns:a="http://schemas.openxmlformats.org/drawingml/2006/main" rot="5400000" flipH="1" flipV="1">
          <a:off x="847725" y="514350"/>
          <a:ext cx="1104901" cy="1762126"/>
        </a:xfrm>
        <a:prstGeom xmlns:a="http://schemas.openxmlformats.org/drawingml/2006/main" prst="straightConnector1">
          <a:avLst/>
        </a:prstGeom>
        <a:ln xmlns:a="http://schemas.openxmlformats.org/drawingml/2006/main" w="12700">
          <a:solidFill>
            <a:schemeClr val="tx1"/>
          </a:solidFill>
          <a:prstDash val="dash"/>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2239</Words>
  <Characters>12768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25</cp:revision>
  <cp:lastPrinted>2016-08-31T15:17:00Z</cp:lastPrinted>
  <dcterms:created xsi:type="dcterms:W3CDTF">2016-08-10T04:24:00Z</dcterms:created>
  <dcterms:modified xsi:type="dcterms:W3CDTF">2016-08-31T15:18:00Z</dcterms:modified>
</cp:coreProperties>
</file>